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B2463" w14:textId="77777777" w:rsidR="00445425" w:rsidRPr="00445425" w:rsidRDefault="00445425" w:rsidP="00445425">
      <w:pPr>
        <w:spacing w:line="240" w:lineRule="auto"/>
        <w:jc w:val="center"/>
        <w:rPr>
          <w:rFonts w:ascii="Times New Roman" w:hAnsi="Times New Roman" w:cs="Times New Roman"/>
          <w:b/>
          <w:bCs/>
          <w:sz w:val="24"/>
          <w:szCs w:val="24"/>
        </w:rPr>
      </w:pPr>
      <w:bookmarkStart w:id="0" w:name="_Hlk54138652"/>
      <w:bookmarkEnd w:id="0"/>
      <w:r w:rsidRPr="00445425">
        <w:rPr>
          <w:rFonts w:ascii="Times New Roman" w:hAnsi="Times New Roman" w:cs="Times New Roman"/>
          <w:b/>
          <w:bCs/>
          <w:sz w:val="24"/>
          <w:szCs w:val="24"/>
        </w:rPr>
        <w:t xml:space="preserve">PENGARUH RASIONALISASI, TEKANAN, DAN PELUANG       TERHADAP </w:t>
      </w:r>
      <w:r w:rsidRPr="00445425">
        <w:rPr>
          <w:rFonts w:ascii="Times New Roman" w:hAnsi="Times New Roman" w:cs="Times New Roman"/>
          <w:b/>
          <w:bCs/>
          <w:i/>
          <w:iCs/>
          <w:sz w:val="24"/>
          <w:szCs w:val="24"/>
        </w:rPr>
        <w:t>ACADEMIC FRAUD</w:t>
      </w:r>
      <w:r w:rsidRPr="00445425">
        <w:rPr>
          <w:rFonts w:ascii="Times New Roman" w:hAnsi="Times New Roman" w:cs="Times New Roman"/>
          <w:b/>
          <w:bCs/>
          <w:sz w:val="24"/>
          <w:szCs w:val="24"/>
        </w:rPr>
        <w:t xml:space="preserve"> MAHASISWA                           AKUNTANSI MERCU BUANA YOGYAKARTA</w:t>
      </w:r>
    </w:p>
    <w:p w14:paraId="491FAA1A" w14:textId="77777777" w:rsidR="00C25F16" w:rsidRDefault="00C25F16" w:rsidP="00C25F16">
      <w:pPr>
        <w:spacing w:line="240" w:lineRule="auto"/>
        <w:jc w:val="center"/>
        <w:rPr>
          <w:rFonts w:ascii="Times New Roman" w:hAnsi="Times New Roman" w:cs="Times New Roman"/>
          <w:sz w:val="24"/>
          <w:szCs w:val="24"/>
        </w:rPr>
      </w:pPr>
    </w:p>
    <w:p w14:paraId="5ECD93DD" w14:textId="77777777" w:rsidR="00445425" w:rsidRDefault="00445425" w:rsidP="00445425">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THE INFLUENCE OF RATIONALIZATION, PRESSURE, AND OPPORTUNITY ON MERCU BUANA YOGYAKARTA              ACCOUNTING STUDENTS’ ACADEMIC FRAUD</w:t>
      </w:r>
    </w:p>
    <w:p w14:paraId="0FAE7F1F" w14:textId="77777777" w:rsidR="001E28EB" w:rsidRPr="001E28EB" w:rsidRDefault="001E28EB" w:rsidP="00C25F16">
      <w:pPr>
        <w:spacing w:line="240" w:lineRule="auto"/>
        <w:jc w:val="center"/>
        <w:rPr>
          <w:rFonts w:ascii="Times New Roman" w:hAnsi="Times New Roman" w:cs="Times New Roman"/>
          <w:b/>
          <w:bCs/>
          <w:i/>
          <w:iCs/>
          <w:sz w:val="24"/>
          <w:szCs w:val="24"/>
        </w:rPr>
      </w:pPr>
    </w:p>
    <w:p w14:paraId="344F8913" w14:textId="77777777" w:rsidR="00C25F16" w:rsidRPr="00C25F16" w:rsidRDefault="00DF3838" w:rsidP="00C25F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Abu Tahir</w:t>
      </w:r>
    </w:p>
    <w:p w14:paraId="6A4A7C4F" w14:textId="77777777" w:rsidR="00C25F16" w:rsidRDefault="00C25F16" w:rsidP="00C25F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Prodi Akuntansi FE Universitas Mercu Buana Yogyakarta</w:t>
      </w:r>
    </w:p>
    <w:p w14:paraId="468FDDCE" w14:textId="77777777" w:rsidR="00C25F16" w:rsidRDefault="00DC1BE2" w:rsidP="00C25F16">
      <w:pPr>
        <w:spacing w:line="240" w:lineRule="auto"/>
        <w:jc w:val="center"/>
        <w:rPr>
          <w:rFonts w:ascii="Times New Roman" w:hAnsi="Times New Roman" w:cs="Times New Roman"/>
          <w:color w:val="000000" w:themeColor="text1"/>
          <w:sz w:val="24"/>
          <w:szCs w:val="24"/>
        </w:rPr>
      </w:pPr>
      <w:hyperlink r:id="rId8" w:history="1">
        <w:r w:rsidR="00DF3838" w:rsidRPr="00374054">
          <w:rPr>
            <w:rStyle w:val="Hyperlink"/>
            <w:rFonts w:ascii="Times New Roman" w:hAnsi="Times New Roman" w:cs="Times New Roman"/>
            <w:sz w:val="24"/>
            <w:szCs w:val="24"/>
          </w:rPr>
          <w:t>abutohir25@gmail.com</w:t>
        </w:r>
      </w:hyperlink>
    </w:p>
    <w:p w14:paraId="183D1263" w14:textId="77777777" w:rsidR="001E28EB" w:rsidRPr="00225E2E" w:rsidRDefault="00225E2E" w:rsidP="00225E2E">
      <w:pPr>
        <w:spacing w:line="240" w:lineRule="auto"/>
        <w:jc w:val="center"/>
        <w:rPr>
          <w:rFonts w:ascii="Times New Roman" w:hAnsi="Times New Roman" w:cs="Times New Roman"/>
          <w:b/>
          <w:color w:val="000000" w:themeColor="text1"/>
          <w:sz w:val="24"/>
          <w:szCs w:val="24"/>
        </w:rPr>
      </w:pPr>
      <w:bookmarkStart w:id="1" w:name="_Toc53745008"/>
      <w:r w:rsidRPr="00225E2E">
        <w:rPr>
          <w:rFonts w:ascii="Times New Roman" w:hAnsi="Times New Roman" w:cs="Times New Roman"/>
          <w:b/>
          <w:color w:val="000000" w:themeColor="text1"/>
          <w:sz w:val="24"/>
          <w:szCs w:val="24"/>
        </w:rPr>
        <w:t>ABSTRAK</w:t>
      </w:r>
      <w:bookmarkEnd w:id="1"/>
    </w:p>
    <w:p w14:paraId="79F71EAD" w14:textId="77777777" w:rsidR="00225E2E" w:rsidRDefault="00225E2E" w:rsidP="00225E2E">
      <w:pPr>
        <w:spacing w:after="0" w:line="240" w:lineRule="auto"/>
        <w:jc w:val="both"/>
        <w:rPr>
          <w:rFonts w:ascii="Times New Roman" w:hAnsi="Times New Roman" w:cs="Times New Roman"/>
          <w:sz w:val="24"/>
          <w:szCs w:val="24"/>
        </w:rPr>
      </w:pPr>
      <w:r w:rsidRPr="00DB4ED8">
        <w:rPr>
          <w:rFonts w:ascii="Times New Roman" w:hAnsi="Times New Roman" w:cs="Times New Roman"/>
          <w:i/>
          <w:iCs/>
          <w:sz w:val="24"/>
          <w:szCs w:val="24"/>
        </w:rPr>
        <w:t>Academic</w:t>
      </w:r>
      <w:r>
        <w:rPr>
          <w:rFonts w:ascii="Times New Roman" w:hAnsi="Times New Roman" w:cs="Times New Roman"/>
          <w:i/>
          <w:iCs/>
          <w:sz w:val="24"/>
          <w:szCs w:val="24"/>
        </w:rPr>
        <w:t xml:space="preserve"> </w:t>
      </w:r>
      <w:r w:rsidRPr="00DB4ED8">
        <w:rPr>
          <w:rFonts w:ascii="Times New Roman" w:hAnsi="Times New Roman" w:cs="Times New Roman"/>
          <w:i/>
          <w:iCs/>
          <w:sz w:val="24"/>
          <w:szCs w:val="24"/>
        </w:rPr>
        <w:t>fraud</w:t>
      </w:r>
      <w:r>
        <w:rPr>
          <w:rFonts w:ascii="Times New Roman" w:hAnsi="Times New Roman" w:cs="Times New Roman"/>
          <w:i/>
          <w:iCs/>
          <w:sz w:val="24"/>
          <w:szCs w:val="24"/>
        </w:rPr>
        <w:t xml:space="preserve"> </w:t>
      </w:r>
      <w:r>
        <w:rPr>
          <w:rFonts w:ascii="Times New Roman" w:hAnsi="Times New Roman" w:cs="Times New Roman"/>
          <w:sz w:val="24"/>
          <w:szCs w:val="24"/>
        </w:rPr>
        <w:t xml:space="preserve">adalah suatu tindakan atau perilaku yang tidak jujur dan melanggar etika dalam lingkup akademik baik pada mahasiswa, dosen, administrasi yang bisa merugikan lihak lain. </w:t>
      </w:r>
    </w:p>
    <w:p w14:paraId="1860D454" w14:textId="77777777" w:rsidR="00225E2E" w:rsidRPr="00BA6C5C" w:rsidRDefault="00225E2E" w:rsidP="00225E2E">
      <w:pPr>
        <w:spacing w:after="0" w:line="240" w:lineRule="auto"/>
        <w:jc w:val="both"/>
        <w:rPr>
          <w:rFonts w:ascii="Times New Roman" w:hAnsi="Times New Roman" w:cs="Times New Roman"/>
          <w:strike/>
          <w:sz w:val="24"/>
          <w:szCs w:val="24"/>
        </w:rPr>
      </w:pPr>
      <w:r>
        <w:rPr>
          <w:rFonts w:ascii="Times New Roman" w:hAnsi="Times New Roman" w:cs="Times New Roman"/>
          <w:sz w:val="24"/>
          <w:szCs w:val="24"/>
        </w:rPr>
        <w:t>P</w:t>
      </w:r>
      <w:r w:rsidRPr="00856696">
        <w:rPr>
          <w:rFonts w:ascii="Times New Roman" w:hAnsi="Times New Roman" w:cs="Times New Roman"/>
          <w:sz w:val="24"/>
          <w:szCs w:val="24"/>
        </w:rPr>
        <w:t>enelitian ini bertujuan untuk menguji pengaruh rasionalisasi, tekanan</w:t>
      </w:r>
      <w:r w:rsidRPr="00856696">
        <w:rPr>
          <w:rFonts w:ascii="Times New Roman" w:hAnsi="Times New Roman" w:cs="Times New Roman"/>
          <w:i/>
          <w:iCs/>
          <w:sz w:val="24"/>
          <w:szCs w:val="24"/>
        </w:rPr>
        <w:t xml:space="preserve">, </w:t>
      </w:r>
      <w:r w:rsidRPr="00856696">
        <w:rPr>
          <w:rFonts w:ascii="Times New Roman" w:hAnsi="Times New Roman" w:cs="Times New Roman"/>
          <w:sz w:val="24"/>
          <w:szCs w:val="24"/>
        </w:rPr>
        <w:t>dan peluang</w:t>
      </w:r>
      <w:r w:rsidR="00F37472">
        <w:rPr>
          <w:rFonts w:ascii="Times New Roman" w:hAnsi="Times New Roman" w:cs="Times New Roman"/>
          <w:sz w:val="24"/>
          <w:szCs w:val="24"/>
        </w:rPr>
        <w:t xml:space="preserve"> </w:t>
      </w:r>
      <w:r w:rsidRPr="00856696">
        <w:rPr>
          <w:rFonts w:ascii="Times New Roman" w:hAnsi="Times New Roman" w:cs="Times New Roman"/>
          <w:sz w:val="24"/>
          <w:szCs w:val="24"/>
        </w:rPr>
        <w:t xml:space="preserve">terhadap perilaku </w:t>
      </w:r>
      <w:r w:rsidRPr="00856696">
        <w:rPr>
          <w:rFonts w:ascii="Times New Roman" w:hAnsi="Times New Roman" w:cs="Times New Roman"/>
          <w:i/>
          <w:iCs/>
          <w:sz w:val="24"/>
          <w:szCs w:val="24"/>
        </w:rPr>
        <w:t>academic fraud</w:t>
      </w:r>
      <w:r w:rsidRPr="00856696">
        <w:rPr>
          <w:rFonts w:ascii="Times New Roman" w:hAnsi="Times New Roman" w:cs="Times New Roman"/>
          <w:sz w:val="24"/>
          <w:szCs w:val="24"/>
        </w:rPr>
        <w:t xml:space="preserve"> pada mahasiswa Pr</w:t>
      </w:r>
      <w:r>
        <w:rPr>
          <w:rFonts w:ascii="Times New Roman" w:hAnsi="Times New Roman" w:cs="Times New Roman"/>
          <w:sz w:val="24"/>
          <w:szCs w:val="24"/>
        </w:rPr>
        <w:t>o</w:t>
      </w:r>
      <w:r w:rsidRPr="00856696">
        <w:rPr>
          <w:rFonts w:ascii="Times New Roman" w:hAnsi="Times New Roman" w:cs="Times New Roman"/>
          <w:sz w:val="24"/>
          <w:szCs w:val="24"/>
        </w:rPr>
        <w:t>di Akuntansi Fakultas Eko</w:t>
      </w:r>
      <w:r>
        <w:rPr>
          <w:rFonts w:ascii="Times New Roman" w:hAnsi="Times New Roman" w:cs="Times New Roman"/>
          <w:sz w:val="24"/>
          <w:szCs w:val="24"/>
        </w:rPr>
        <w:t>nomi Universitas Mercu Buana Yogyakarta</w:t>
      </w:r>
      <w:r w:rsidRPr="00856696">
        <w:rPr>
          <w:rFonts w:ascii="Times New Roman" w:hAnsi="Times New Roman" w:cs="Times New Roman"/>
          <w:sz w:val="24"/>
          <w:szCs w:val="24"/>
        </w:rPr>
        <w:t xml:space="preserve">. </w:t>
      </w:r>
      <w:r>
        <w:rPr>
          <w:rFonts w:ascii="Times New Roman" w:hAnsi="Times New Roman" w:cs="Times New Roman"/>
          <w:sz w:val="24"/>
          <w:szCs w:val="24"/>
        </w:rPr>
        <w:t>Me</w:t>
      </w:r>
      <w:r w:rsidRPr="00856696">
        <w:rPr>
          <w:rFonts w:ascii="Times New Roman" w:hAnsi="Times New Roman" w:cs="Times New Roman"/>
          <w:sz w:val="24"/>
          <w:szCs w:val="24"/>
        </w:rPr>
        <w:t xml:space="preserve">nggunakan kuesioner </w:t>
      </w:r>
      <w:r>
        <w:rPr>
          <w:rFonts w:ascii="Times New Roman" w:hAnsi="Times New Roman" w:cs="Times New Roman"/>
          <w:sz w:val="24"/>
          <w:szCs w:val="24"/>
        </w:rPr>
        <w:t xml:space="preserve">melalui </w:t>
      </w:r>
      <w:r w:rsidRPr="00856696">
        <w:rPr>
          <w:rFonts w:ascii="Times New Roman" w:hAnsi="Times New Roman" w:cs="Times New Roman"/>
          <w:i/>
          <w:iCs/>
          <w:sz w:val="24"/>
          <w:szCs w:val="24"/>
        </w:rPr>
        <w:t>googleform</w:t>
      </w:r>
      <w:r>
        <w:rPr>
          <w:rFonts w:ascii="Times New Roman" w:hAnsi="Times New Roman" w:cs="Times New Roman"/>
          <w:i/>
          <w:iCs/>
          <w:sz w:val="24"/>
          <w:szCs w:val="24"/>
        </w:rPr>
        <w:t xml:space="preserve"> </w:t>
      </w:r>
      <w:r w:rsidRPr="00856696">
        <w:rPr>
          <w:rFonts w:ascii="Times New Roman" w:hAnsi="Times New Roman" w:cs="Times New Roman"/>
          <w:sz w:val="24"/>
          <w:szCs w:val="24"/>
        </w:rPr>
        <w:t>sebagai instrumen penelitian.Teknik analisis data yang digunakan adalah analisis regresi linier berganda</w:t>
      </w:r>
      <w:r>
        <w:rPr>
          <w:rFonts w:ascii="Times New Roman" w:hAnsi="Times New Roman" w:cs="Times New Roman"/>
          <w:sz w:val="24"/>
          <w:szCs w:val="24"/>
        </w:rPr>
        <w:t>.</w:t>
      </w:r>
    </w:p>
    <w:p w14:paraId="55BE4932" w14:textId="77777777" w:rsidR="00225E2E" w:rsidRPr="00856696" w:rsidRDefault="00225E2E" w:rsidP="00225E2E">
      <w:pPr>
        <w:spacing w:after="0" w:line="240" w:lineRule="auto"/>
        <w:jc w:val="both"/>
        <w:rPr>
          <w:rFonts w:ascii="Times New Roman" w:hAnsi="Times New Roman" w:cs="Times New Roman"/>
          <w:sz w:val="24"/>
          <w:szCs w:val="24"/>
        </w:rPr>
      </w:pPr>
      <w:r w:rsidRPr="00856696">
        <w:rPr>
          <w:rFonts w:ascii="Times New Roman" w:hAnsi="Times New Roman" w:cs="Times New Roman"/>
          <w:sz w:val="24"/>
          <w:szCs w:val="24"/>
        </w:rPr>
        <w:t xml:space="preserve">Hasil penelitian ini menyatakan bahwa </w:t>
      </w:r>
      <w:r w:rsidRPr="00A077A6">
        <w:rPr>
          <w:rFonts w:ascii="Times New Roman" w:hAnsi="Times New Roman" w:cs="Times New Roman"/>
          <w:sz w:val="24"/>
          <w:szCs w:val="24"/>
        </w:rPr>
        <w:t>rasionalisasi</w:t>
      </w:r>
      <w:r w:rsidRPr="00856696">
        <w:rPr>
          <w:rFonts w:ascii="Times New Roman" w:hAnsi="Times New Roman" w:cs="Times New Roman"/>
          <w:i/>
          <w:iCs/>
          <w:sz w:val="24"/>
          <w:szCs w:val="24"/>
        </w:rPr>
        <w:t xml:space="preserve">, </w:t>
      </w:r>
      <w:r w:rsidRPr="00A077A6">
        <w:rPr>
          <w:rFonts w:ascii="Times New Roman" w:hAnsi="Times New Roman" w:cs="Times New Roman"/>
          <w:sz w:val="24"/>
          <w:szCs w:val="24"/>
        </w:rPr>
        <w:t>tekanan</w:t>
      </w:r>
      <w:r w:rsidR="00F37472">
        <w:rPr>
          <w:rFonts w:ascii="Times New Roman" w:hAnsi="Times New Roman" w:cs="Times New Roman"/>
          <w:sz w:val="24"/>
          <w:szCs w:val="24"/>
        </w:rPr>
        <w:t xml:space="preserve"> </w:t>
      </w:r>
      <w:r w:rsidRPr="00856696">
        <w:rPr>
          <w:rFonts w:ascii="Times New Roman" w:hAnsi="Times New Roman" w:cs="Times New Roman"/>
          <w:sz w:val="24"/>
          <w:szCs w:val="24"/>
        </w:rPr>
        <w:t xml:space="preserve">dan </w:t>
      </w:r>
      <w:r w:rsidRPr="00A077A6">
        <w:rPr>
          <w:rFonts w:ascii="Times New Roman" w:hAnsi="Times New Roman" w:cs="Times New Roman"/>
          <w:sz w:val="24"/>
          <w:szCs w:val="24"/>
        </w:rPr>
        <w:t>peluang</w:t>
      </w:r>
      <w:r w:rsidR="00F37472">
        <w:rPr>
          <w:rFonts w:ascii="Times New Roman" w:hAnsi="Times New Roman" w:cs="Times New Roman"/>
          <w:sz w:val="24"/>
          <w:szCs w:val="24"/>
        </w:rPr>
        <w:t xml:space="preserve"> </w:t>
      </w:r>
      <w:r w:rsidRPr="00856696">
        <w:rPr>
          <w:rFonts w:ascii="Times New Roman" w:hAnsi="Times New Roman" w:cs="Times New Roman"/>
          <w:sz w:val="24"/>
          <w:szCs w:val="24"/>
        </w:rPr>
        <w:t>secara parsial berpengaruh positif signifikan terhadap perilaku kecurangan akademikpada mahasiswa Program Studi Akuntansi F</w:t>
      </w:r>
      <w:r>
        <w:rPr>
          <w:rFonts w:ascii="Times New Roman" w:hAnsi="Times New Roman" w:cs="Times New Roman"/>
          <w:sz w:val="24"/>
          <w:szCs w:val="24"/>
        </w:rPr>
        <w:t>akultas Ekonomi Universitas Mercu Buana Yogyakarta</w:t>
      </w:r>
      <w:r w:rsidRPr="00856696">
        <w:rPr>
          <w:rFonts w:ascii="Times New Roman" w:hAnsi="Times New Roman" w:cs="Times New Roman"/>
          <w:sz w:val="24"/>
          <w:szCs w:val="24"/>
        </w:rPr>
        <w:t xml:space="preserve">. </w:t>
      </w:r>
    </w:p>
    <w:p w14:paraId="000AE33A" w14:textId="77777777" w:rsidR="00225E2E" w:rsidRDefault="00225E2E" w:rsidP="00225E2E">
      <w:pPr>
        <w:spacing w:after="0" w:line="240" w:lineRule="auto"/>
        <w:jc w:val="both"/>
        <w:rPr>
          <w:rFonts w:ascii="Times New Roman" w:hAnsi="Times New Roman" w:cs="Times New Roman"/>
          <w:sz w:val="24"/>
          <w:szCs w:val="24"/>
        </w:rPr>
      </w:pPr>
      <w:r w:rsidRPr="00856696">
        <w:rPr>
          <w:rFonts w:ascii="Times New Roman" w:hAnsi="Times New Roman" w:cs="Times New Roman"/>
          <w:b/>
          <w:bCs/>
          <w:sz w:val="24"/>
          <w:szCs w:val="24"/>
        </w:rPr>
        <w:t xml:space="preserve">Kata Kunci: </w:t>
      </w:r>
      <w:r w:rsidRPr="00A077A6">
        <w:rPr>
          <w:rFonts w:ascii="Times New Roman" w:hAnsi="Times New Roman" w:cs="Times New Roman"/>
          <w:sz w:val="24"/>
          <w:szCs w:val="24"/>
        </w:rPr>
        <w:t>rasionalisas</w:t>
      </w:r>
      <w:r>
        <w:rPr>
          <w:rFonts w:ascii="Times New Roman" w:hAnsi="Times New Roman" w:cs="Times New Roman"/>
          <w:i/>
          <w:iCs/>
          <w:sz w:val="24"/>
          <w:szCs w:val="24"/>
        </w:rPr>
        <w:t>i</w:t>
      </w:r>
      <w:r w:rsidRPr="00856696">
        <w:rPr>
          <w:rFonts w:ascii="Times New Roman" w:hAnsi="Times New Roman" w:cs="Times New Roman"/>
          <w:i/>
          <w:iCs/>
          <w:sz w:val="24"/>
          <w:szCs w:val="24"/>
        </w:rPr>
        <w:t xml:space="preserve">, </w:t>
      </w:r>
      <w:r w:rsidRPr="00A077A6">
        <w:rPr>
          <w:rFonts w:ascii="Times New Roman" w:hAnsi="Times New Roman" w:cs="Times New Roman"/>
          <w:sz w:val="24"/>
          <w:szCs w:val="24"/>
        </w:rPr>
        <w:t>tekanan</w:t>
      </w:r>
      <w:r w:rsidRPr="00856696">
        <w:rPr>
          <w:rFonts w:ascii="Times New Roman" w:hAnsi="Times New Roman" w:cs="Times New Roman"/>
          <w:i/>
          <w:iCs/>
          <w:sz w:val="24"/>
          <w:szCs w:val="24"/>
        </w:rPr>
        <w:t xml:space="preserve">, </w:t>
      </w:r>
      <w:r w:rsidRPr="00A077A6">
        <w:rPr>
          <w:rFonts w:ascii="Times New Roman" w:hAnsi="Times New Roman" w:cs="Times New Roman"/>
          <w:sz w:val="24"/>
          <w:szCs w:val="24"/>
        </w:rPr>
        <w:t>peluang,</w:t>
      </w:r>
      <w:r w:rsidRPr="00A077A6">
        <w:rPr>
          <w:rFonts w:ascii="Times New Roman" w:hAnsi="Times New Roman" w:cs="Times New Roman"/>
          <w:i/>
          <w:iCs/>
          <w:sz w:val="24"/>
          <w:szCs w:val="24"/>
        </w:rPr>
        <w:t>academic fraud</w:t>
      </w:r>
    </w:p>
    <w:p w14:paraId="3CBBD64D" w14:textId="77777777" w:rsidR="001E28EB" w:rsidRDefault="001E28EB" w:rsidP="00487992">
      <w:pPr>
        <w:spacing w:after="0" w:line="240" w:lineRule="auto"/>
        <w:rPr>
          <w:rFonts w:ascii="Times New Roman" w:hAnsi="Times New Roman" w:cs="Times New Roman"/>
          <w:i/>
          <w:iCs/>
          <w:sz w:val="24"/>
          <w:szCs w:val="24"/>
        </w:rPr>
      </w:pPr>
    </w:p>
    <w:p w14:paraId="0D192497" w14:textId="77777777" w:rsidR="00A077A6" w:rsidRDefault="003E47F8" w:rsidP="00F12DB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Abstract</w:t>
      </w:r>
    </w:p>
    <w:p w14:paraId="189D6317" w14:textId="77777777" w:rsidR="009D0E3C" w:rsidRDefault="00C44D6F" w:rsidP="00E363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lang w:val="en-US"/>
        </w:rPr>
        <w:t>This</w:t>
      </w:r>
      <w:r w:rsidR="00B64409">
        <w:rPr>
          <w:rFonts w:ascii="Times New Roman" w:hAnsi="Times New Roman" w:cs="Times New Roman"/>
          <w:i/>
          <w:iCs/>
          <w:sz w:val="24"/>
          <w:szCs w:val="24"/>
          <w:lang w:val="en-US"/>
        </w:rPr>
        <w:t xml:space="preserve"> research is intended to examine</w:t>
      </w:r>
      <w:r>
        <w:rPr>
          <w:rFonts w:ascii="Times New Roman" w:hAnsi="Times New Roman" w:cs="Times New Roman"/>
          <w:i/>
          <w:iCs/>
          <w:sz w:val="24"/>
          <w:szCs w:val="24"/>
          <w:lang w:val="en-US"/>
        </w:rPr>
        <w:t xml:space="preserve"> the </w:t>
      </w:r>
      <w:r w:rsidR="00EC4437">
        <w:rPr>
          <w:rFonts w:ascii="Times New Roman" w:hAnsi="Times New Roman" w:cs="Times New Roman"/>
          <w:i/>
          <w:iCs/>
          <w:sz w:val="24"/>
          <w:szCs w:val="24"/>
          <w:lang w:val="en-US"/>
        </w:rPr>
        <w:t>influence</w:t>
      </w:r>
      <w:r>
        <w:rPr>
          <w:rFonts w:ascii="Times New Roman" w:hAnsi="Times New Roman" w:cs="Times New Roman"/>
          <w:i/>
          <w:iCs/>
          <w:sz w:val="24"/>
          <w:szCs w:val="24"/>
          <w:lang w:val="en-US"/>
        </w:rPr>
        <w:t xml:space="preserve"> of rationalization, pressure, and </w:t>
      </w:r>
      <w:r w:rsidR="00B64409">
        <w:rPr>
          <w:rFonts w:ascii="Times New Roman" w:hAnsi="Times New Roman" w:cs="Times New Roman"/>
          <w:i/>
          <w:iCs/>
          <w:sz w:val="24"/>
          <w:szCs w:val="24"/>
          <w:lang w:val="en-US"/>
        </w:rPr>
        <w:t xml:space="preserve">opportunity on the behavior of academic fraud among the students of Accounting </w:t>
      </w:r>
      <w:r w:rsidR="0087693F">
        <w:rPr>
          <w:rFonts w:ascii="Times New Roman" w:hAnsi="Times New Roman" w:cs="Times New Roman"/>
          <w:i/>
          <w:iCs/>
          <w:sz w:val="24"/>
          <w:szCs w:val="24"/>
          <w:lang w:val="en-US"/>
        </w:rPr>
        <w:t xml:space="preserve">Study </w:t>
      </w:r>
      <w:r w:rsidR="00B64409">
        <w:rPr>
          <w:rFonts w:ascii="Times New Roman" w:hAnsi="Times New Roman" w:cs="Times New Roman"/>
          <w:i/>
          <w:iCs/>
          <w:sz w:val="24"/>
          <w:szCs w:val="24"/>
          <w:lang w:val="en-US"/>
        </w:rPr>
        <w:t xml:space="preserve">Program </w:t>
      </w:r>
      <w:r w:rsidR="0087693F">
        <w:rPr>
          <w:rFonts w:ascii="Times New Roman" w:hAnsi="Times New Roman" w:cs="Times New Roman"/>
          <w:i/>
          <w:iCs/>
          <w:sz w:val="24"/>
          <w:szCs w:val="24"/>
          <w:lang w:val="en-US"/>
        </w:rPr>
        <w:t>Faculty of Economy Mercu Buana Yogyakarta University</w:t>
      </w:r>
      <w:r w:rsidR="005F0114">
        <w:rPr>
          <w:rFonts w:ascii="Times New Roman" w:hAnsi="Times New Roman" w:cs="Times New Roman"/>
          <w:i/>
          <w:iCs/>
          <w:sz w:val="24"/>
          <w:szCs w:val="24"/>
          <w:lang w:val="en-US"/>
        </w:rPr>
        <w:t xml:space="preserve">. </w:t>
      </w:r>
      <w:r w:rsidR="00473172">
        <w:rPr>
          <w:rFonts w:ascii="Times New Roman" w:hAnsi="Times New Roman" w:cs="Times New Roman"/>
          <w:i/>
          <w:iCs/>
          <w:sz w:val="24"/>
          <w:szCs w:val="24"/>
          <w:lang w:val="en-US"/>
        </w:rPr>
        <w:t>The type of this</w:t>
      </w:r>
      <w:r w:rsidR="00D74FE5">
        <w:rPr>
          <w:rFonts w:ascii="Times New Roman" w:hAnsi="Times New Roman" w:cs="Times New Roman"/>
          <w:i/>
          <w:iCs/>
          <w:sz w:val="24"/>
          <w:szCs w:val="24"/>
          <w:lang w:val="en-US"/>
        </w:rPr>
        <w:t xml:space="preserve"> research is a quantitative one in which it is measured using likert scale and it employs google form questionnaire as the research instrument.</w:t>
      </w:r>
      <w:r w:rsidR="00342D2F">
        <w:rPr>
          <w:rFonts w:ascii="Times New Roman" w:hAnsi="Times New Roman" w:cs="Times New Roman"/>
          <w:i/>
          <w:iCs/>
          <w:sz w:val="24"/>
          <w:szCs w:val="24"/>
          <w:lang w:val="en-US"/>
        </w:rPr>
        <w:t>The sample selection technique used in this research is the purposive sampling method.</w:t>
      </w:r>
      <w:r w:rsidR="002B1C8B">
        <w:rPr>
          <w:rFonts w:ascii="Times New Roman" w:hAnsi="Times New Roman" w:cs="Times New Roman"/>
          <w:i/>
          <w:iCs/>
          <w:sz w:val="24"/>
          <w:szCs w:val="24"/>
          <w:lang w:val="en-US"/>
        </w:rPr>
        <w:t xml:space="preserve"> The population used in this research is the students of Accounting Study Program Faculty of Economy Mercu Buana Yogyakarta University</w:t>
      </w:r>
      <w:r w:rsidR="00124883">
        <w:rPr>
          <w:rFonts w:ascii="Times New Roman" w:hAnsi="Times New Roman" w:cs="Times New Roman"/>
          <w:i/>
          <w:iCs/>
          <w:sz w:val="24"/>
          <w:szCs w:val="24"/>
          <w:lang w:val="en-US"/>
        </w:rPr>
        <w:t xml:space="preserve"> from </w:t>
      </w:r>
      <w:r w:rsidR="00E370BE">
        <w:rPr>
          <w:rFonts w:ascii="Times New Roman" w:hAnsi="Times New Roman" w:cs="Times New Roman"/>
          <w:i/>
          <w:iCs/>
          <w:sz w:val="24"/>
          <w:szCs w:val="24"/>
          <w:lang w:val="en-US"/>
        </w:rPr>
        <w:t>2016, 2017, and 2018 year of entry</w:t>
      </w:r>
      <w:r w:rsidR="008C046E">
        <w:rPr>
          <w:rFonts w:ascii="Times New Roman" w:hAnsi="Times New Roman" w:cs="Times New Roman"/>
          <w:i/>
          <w:iCs/>
          <w:sz w:val="24"/>
          <w:szCs w:val="24"/>
          <w:lang w:val="en-US"/>
        </w:rPr>
        <w:t>and there</w:t>
      </w:r>
      <w:r w:rsidR="00360E3D">
        <w:rPr>
          <w:rFonts w:ascii="Times New Roman" w:hAnsi="Times New Roman" w:cs="Times New Roman"/>
          <w:i/>
          <w:iCs/>
          <w:sz w:val="24"/>
          <w:szCs w:val="24"/>
          <w:lang w:val="en-US"/>
        </w:rPr>
        <w:t xml:space="preserve"> one hundred students </w:t>
      </w:r>
      <w:r w:rsidR="008C046E">
        <w:rPr>
          <w:rFonts w:ascii="Times New Roman" w:hAnsi="Times New Roman" w:cs="Times New Roman"/>
          <w:i/>
          <w:iCs/>
          <w:sz w:val="24"/>
          <w:szCs w:val="24"/>
          <w:lang w:val="en-US"/>
        </w:rPr>
        <w:t>taken as the sample of this research.</w:t>
      </w:r>
      <w:r w:rsidR="00F63B6B">
        <w:rPr>
          <w:rFonts w:ascii="Times New Roman" w:hAnsi="Times New Roman" w:cs="Times New Roman"/>
          <w:i/>
          <w:iCs/>
          <w:sz w:val="24"/>
          <w:szCs w:val="24"/>
          <w:lang w:val="en-US"/>
        </w:rPr>
        <w:t xml:space="preserve"> The technique of data analysis employs the use of multiple linier regression</w:t>
      </w:r>
      <w:r w:rsidR="000E36D8">
        <w:rPr>
          <w:rFonts w:ascii="Times New Roman" w:hAnsi="Times New Roman" w:cs="Times New Roman"/>
          <w:i/>
          <w:iCs/>
          <w:sz w:val="24"/>
          <w:szCs w:val="24"/>
          <w:lang w:val="en-US"/>
        </w:rPr>
        <w:t xml:space="preserve"> with the IBM SPSS software version 22.</w:t>
      </w:r>
      <w:r w:rsidR="00E003FE">
        <w:rPr>
          <w:rFonts w:ascii="Times New Roman" w:hAnsi="Times New Roman" w:cs="Times New Roman"/>
          <w:i/>
          <w:iCs/>
          <w:sz w:val="24"/>
          <w:szCs w:val="24"/>
          <w:lang w:val="en-US"/>
        </w:rPr>
        <w:t>The result of this research shows that rationalization, pressure, and opportunity partially have significant</w:t>
      </w:r>
      <w:r w:rsidR="00EC4437">
        <w:rPr>
          <w:rFonts w:ascii="Times New Roman" w:hAnsi="Times New Roman" w:cs="Times New Roman"/>
          <w:i/>
          <w:iCs/>
          <w:sz w:val="24"/>
          <w:szCs w:val="24"/>
          <w:lang w:val="en-US"/>
        </w:rPr>
        <w:t xml:space="preserve"> positive influence</w:t>
      </w:r>
      <w:r w:rsidR="003412B4">
        <w:rPr>
          <w:rFonts w:ascii="Times New Roman" w:hAnsi="Times New Roman" w:cs="Times New Roman"/>
          <w:i/>
          <w:iCs/>
          <w:sz w:val="24"/>
          <w:szCs w:val="24"/>
          <w:lang w:val="en-US"/>
        </w:rPr>
        <w:t>on the behavior of academic fraud among the students of Accounting Study Program Faculty of Economy Mercu Buana Yogyakarta University.</w:t>
      </w:r>
    </w:p>
    <w:p w14:paraId="68EF1F9A" w14:textId="77777777" w:rsidR="00445425" w:rsidRPr="00C25F16" w:rsidRDefault="00445425" w:rsidP="00445425">
      <w:pPr>
        <w:spacing w:after="0" w:line="240" w:lineRule="auto"/>
        <w:jc w:val="both"/>
        <w:rPr>
          <w:rFonts w:ascii="Times New Roman" w:hAnsi="Times New Roman" w:cs="Times New Roman"/>
          <w:sz w:val="24"/>
          <w:szCs w:val="24"/>
        </w:rPr>
      </w:pPr>
      <w:r w:rsidRPr="001E28EB">
        <w:rPr>
          <w:rFonts w:ascii="Times New Roman" w:hAnsi="Times New Roman" w:cs="Times New Roman"/>
          <w:b/>
          <w:bCs/>
          <w:i/>
          <w:iCs/>
          <w:sz w:val="24"/>
          <w:szCs w:val="24"/>
        </w:rPr>
        <w:t>Keywords</w:t>
      </w:r>
      <w:r w:rsidRPr="00856696">
        <w:rPr>
          <w:rFonts w:ascii="Times New Roman" w:hAnsi="Times New Roman" w:cs="Times New Roman"/>
          <w:b/>
          <w:bCs/>
          <w:sz w:val="24"/>
          <w:szCs w:val="24"/>
        </w:rPr>
        <w:t xml:space="preserve">: </w:t>
      </w:r>
      <w:r w:rsidRPr="00EC60E6">
        <w:rPr>
          <w:rFonts w:ascii="Times New Roman" w:hAnsi="Times New Roman" w:cs="Times New Roman"/>
          <w:i/>
          <w:iCs/>
          <w:sz w:val="24"/>
          <w:szCs w:val="24"/>
        </w:rPr>
        <w:t>rationalization, pressure, opportunity,academic fraud.</w:t>
      </w:r>
    </w:p>
    <w:p w14:paraId="389C4444" w14:textId="77777777" w:rsidR="00445425" w:rsidRDefault="00445425" w:rsidP="00E363CA">
      <w:pPr>
        <w:spacing w:after="0" w:line="240" w:lineRule="auto"/>
        <w:jc w:val="both"/>
        <w:rPr>
          <w:rFonts w:ascii="Times New Roman" w:hAnsi="Times New Roman" w:cs="Times New Roman"/>
          <w:i/>
          <w:iCs/>
          <w:sz w:val="24"/>
          <w:szCs w:val="24"/>
        </w:rPr>
      </w:pPr>
    </w:p>
    <w:p w14:paraId="5DF3BF11" w14:textId="77777777" w:rsidR="00225E2E" w:rsidRDefault="00225E2E" w:rsidP="00E363CA">
      <w:pPr>
        <w:spacing w:after="0" w:line="240" w:lineRule="auto"/>
        <w:jc w:val="both"/>
        <w:rPr>
          <w:rFonts w:ascii="Times New Roman" w:hAnsi="Times New Roman" w:cs="Times New Roman"/>
          <w:i/>
          <w:iCs/>
          <w:sz w:val="24"/>
          <w:szCs w:val="24"/>
        </w:rPr>
      </w:pPr>
    </w:p>
    <w:p w14:paraId="6AF5CB43" w14:textId="77777777" w:rsidR="00225E2E" w:rsidRDefault="00225E2E" w:rsidP="00E363CA">
      <w:pPr>
        <w:spacing w:after="0" w:line="240" w:lineRule="auto"/>
        <w:jc w:val="both"/>
        <w:rPr>
          <w:rFonts w:ascii="Times New Roman" w:hAnsi="Times New Roman" w:cs="Times New Roman"/>
          <w:i/>
          <w:iCs/>
          <w:sz w:val="24"/>
          <w:szCs w:val="24"/>
        </w:rPr>
      </w:pPr>
    </w:p>
    <w:p w14:paraId="7283AC3E" w14:textId="77777777" w:rsidR="00225E2E" w:rsidRDefault="00225E2E" w:rsidP="00E363CA">
      <w:pPr>
        <w:spacing w:after="0" w:line="240" w:lineRule="auto"/>
        <w:jc w:val="both"/>
        <w:rPr>
          <w:rFonts w:ascii="Times New Roman" w:hAnsi="Times New Roman" w:cs="Times New Roman"/>
          <w:i/>
          <w:iCs/>
          <w:sz w:val="24"/>
          <w:szCs w:val="24"/>
        </w:rPr>
      </w:pPr>
    </w:p>
    <w:p w14:paraId="4073BDBC" w14:textId="77777777" w:rsidR="00445425" w:rsidRPr="00445425" w:rsidRDefault="00445425" w:rsidP="00E363CA">
      <w:pPr>
        <w:spacing w:after="0" w:line="240" w:lineRule="auto"/>
        <w:jc w:val="both"/>
        <w:rPr>
          <w:rFonts w:ascii="Times New Roman" w:hAnsi="Times New Roman" w:cs="Times New Roman"/>
          <w:i/>
          <w:iCs/>
          <w:sz w:val="24"/>
          <w:szCs w:val="24"/>
        </w:rPr>
      </w:pPr>
    </w:p>
    <w:p w14:paraId="3342AED6" w14:textId="77777777" w:rsidR="00C25F16" w:rsidRPr="006C392B" w:rsidRDefault="006C392B" w:rsidP="00457BE0">
      <w:pPr>
        <w:spacing w:after="0" w:line="240" w:lineRule="auto"/>
        <w:rPr>
          <w:rFonts w:ascii="Times New Roman" w:hAnsi="Times New Roman" w:cs="Times New Roman"/>
          <w:b/>
          <w:bCs/>
          <w:sz w:val="24"/>
          <w:szCs w:val="24"/>
        </w:rPr>
      </w:pPr>
      <w:r w:rsidRPr="006C392B">
        <w:rPr>
          <w:rFonts w:ascii="Times New Roman" w:hAnsi="Times New Roman" w:cs="Times New Roman"/>
          <w:b/>
          <w:bCs/>
          <w:sz w:val="24"/>
          <w:szCs w:val="24"/>
        </w:rPr>
        <w:t>PENDAHULUAN</w:t>
      </w:r>
    </w:p>
    <w:p w14:paraId="203A23E8" w14:textId="77777777" w:rsidR="00F12DB0" w:rsidRDefault="006C392B" w:rsidP="00DF3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14:paraId="588996BD" w14:textId="77777777" w:rsidR="0036717C" w:rsidRPr="0036717C" w:rsidRDefault="0036717C" w:rsidP="00D44B0C">
      <w:pPr>
        <w:spacing w:after="0" w:line="240" w:lineRule="auto"/>
        <w:ind w:firstLine="720"/>
        <w:jc w:val="both"/>
        <w:rPr>
          <w:rFonts w:ascii="Times New Roman" w:hAnsi="Times New Roman" w:cs="Times New Roman"/>
          <w:sz w:val="24"/>
          <w:szCs w:val="24"/>
        </w:rPr>
      </w:pPr>
      <w:r w:rsidRPr="0036717C">
        <w:rPr>
          <w:rFonts w:ascii="Times New Roman" w:hAnsi="Times New Roman" w:cs="Times New Roman"/>
          <w:sz w:val="24"/>
          <w:szCs w:val="24"/>
        </w:rPr>
        <w:t xml:space="preserve">Di era globalisasi saat ini praktik korupsi semakin mudah ditemukan di berbagai belahan dunia, termasuk di Indonesia yang marak dipublikasikan dalam berbagai media. Salah satu penyebab terjadinya korupsi yaitu karena melemahnya nilai-nilai sosial yang ada pada diri manusia (Apriani Dkk, 2017). Dibentuknya KPK dan undang-undang yang mencangkup segala aktivitas kecurangan, dan berbagai kebijakan telah dilakukan pemerintah untuk memberantas kasus korupsi, namun pada kenyataannya sampai saat ini upaya yang dilakukan belum cukup untuk mencegah terjadinya korupsi. </w:t>
      </w:r>
    </w:p>
    <w:p w14:paraId="1B5F84A8" w14:textId="77777777" w:rsidR="0036717C" w:rsidRDefault="0036717C" w:rsidP="0036717C">
      <w:pPr>
        <w:spacing w:after="0" w:line="240" w:lineRule="auto"/>
        <w:ind w:firstLine="720"/>
        <w:jc w:val="both"/>
        <w:rPr>
          <w:rFonts w:ascii="Times New Roman" w:hAnsi="Times New Roman" w:cs="Times New Roman"/>
          <w:sz w:val="24"/>
          <w:szCs w:val="24"/>
        </w:rPr>
      </w:pPr>
      <w:r w:rsidRPr="0036717C">
        <w:rPr>
          <w:rFonts w:ascii="Times New Roman" w:hAnsi="Times New Roman" w:cs="Times New Roman"/>
          <w:sz w:val="24"/>
          <w:szCs w:val="24"/>
        </w:rPr>
        <w:t>Pemegang peranan penting untuk mencegah adanya korupsi salah satunya yaitu pendidikan.Pendidikan merupakan instrumen penting dalam pembangunan bangsa baik sebagai pengembang dan peningkat produktivitas nasional maupun sebagai pembentuk karakter bangsa (Nurkholis Dkk, 2017).</w:t>
      </w:r>
      <w:r>
        <w:rPr>
          <w:rFonts w:ascii="Times New Roman" w:hAnsi="Times New Roman" w:cs="Times New Roman"/>
          <w:sz w:val="24"/>
          <w:szCs w:val="24"/>
        </w:rPr>
        <w:t xml:space="preserve"> </w:t>
      </w:r>
    </w:p>
    <w:p w14:paraId="719901CB" w14:textId="511CCBF3" w:rsidR="009D0E3C" w:rsidRDefault="0036717C" w:rsidP="0036717C">
      <w:pPr>
        <w:spacing w:after="0" w:line="240" w:lineRule="auto"/>
        <w:jc w:val="both"/>
        <w:rPr>
          <w:rFonts w:ascii="Times New Roman" w:hAnsi="Times New Roman" w:cs="Times New Roman"/>
          <w:sz w:val="24"/>
          <w:szCs w:val="24"/>
        </w:rPr>
      </w:pPr>
      <w:r w:rsidRPr="0036717C">
        <w:rPr>
          <w:rFonts w:ascii="Times New Roman" w:hAnsi="Times New Roman" w:cs="Times New Roman"/>
          <w:sz w:val="24"/>
          <w:szCs w:val="24"/>
        </w:rPr>
        <w:t>Dalam pendidikan terdapatproses belajar yang diharapkan dapat menghasilkan perubahan tingkah laku darimanusia yang belajar. Pengawasan yang dilakukan masih kurang sehinggapendidikan saat ini tidak luput dari perilaku kecurangan (Yudiana dan Lastanti, 2016).</w:t>
      </w:r>
    </w:p>
    <w:p w14:paraId="15E6C0C9" w14:textId="1807D285" w:rsidR="009D0E3C" w:rsidRDefault="0036717C" w:rsidP="009D0E3C">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D0E3C" w:rsidRPr="00DF3838">
        <w:rPr>
          <w:rFonts w:ascii="Times New Roman" w:hAnsi="Times New Roman" w:cs="Times New Roman"/>
          <w:sz w:val="24"/>
          <w:szCs w:val="24"/>
        </w:rPr>
        <w:t>Pendidikan juga</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digunakan sebagai sarana untuk meningkatkan bakat, etika, karakter, dan seluruh</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aspek kehidupan manusia. Pendidikan menempa manusia untuk memperoleh</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pembelajaran dari segala usia, baik melalui pendidikan formal, nonformal maupun</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 xml:space="preserve">informal. Untuk meminimalis terjadinya </w:t>
      </w:r>
      <w:r w:rsidR="009D0E3C" w:rsidRPr="00DF3838">
        <w:rPr>
          <w:rFonts w:ascii="Times New Roman" w:hAnsi="Times New Roman" w:cs="Times New Roman"/>
          <w:i/>
          <w:iCs/>
          <w:sz w:val="24"/>
          <w:szCs w:val="24"/>
        </w:rPr>
        <w:t>academic fraud</w:t>
      </w:r>
      <w:r w:rsidR="009D0E3C" w:rsidRPr="00DF3838">
        <w:rPr>
          <w:rFonts w:ascii="Times New Roman" w:hAnsi="Times New Roman" w:cs="Times New Roman"/>
          <w:sz w:val="24"/>
          <w:szCs w:val="24"/>
        </w:rPr>
        <w:t xml:space="preserve"> ataupun korupsi tidak bisa dilakukan secara instan, untuk itu harus dimulai dari dunia pendidikan yang baik dimulai dari lingkungan keluarga, sekolah, dan salah satu tempat pendidikan formal yaitu perguruan tinggi. Apabila mahasiswa sudah terbiasa melakukan kecurangan, maka kemungkinan besar saat didunia kerja nanti akan melakukantindakan kecurangan kembali.</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Perguruan tinggi diharapkan mampu mencetak tenaga kerja yang profesional</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berkualitas dan berintegrasi secara ilmu, akhlak, moral maupun etika profesi.Kualitas hasil yang diharapkan suatu perguruan tinggi tidak terlepas dari prosesyang dijalankan selama perkuliahan dan melibatkanmahasiswa, dosen, pegawai administrasi, dan kebijakan-kebijakan lembagaperguruan tinggi tersebut. Mahasiswa diharapkan untuk menjadi generasi yangmampu mengubah suatu bangsa kearah yang lebih baik jika proses pembelajaran</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yang dijalankan sesuai dengan aturan yang telah ditetapkan. Namun pada</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kenyataannya dalam proses pendidikan, terkadang tujuan pendidikan tersebut</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menjadi dipersempit dengan hanya fokus untuk melakukan segala cara agarmendapatkan nilai yang baik (Murdiansyah et al 2017) dalam (Oktaviani 2018).</w:t>
      </w:r>
    </w:p>
    <w:p w14:paraId="507E9232" w14:textId="1EA8F1B7" w:rsidR="009D0E3C" w:rsidRPr="00DF3838" w:rsidRDefault="0036717C" w:rsidP="00D44B0C">
      <w:pPr>
        <w:tabs>
          <w:tab w:val="left" w:pos="4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9D0E3C" w:rsidRPr="00DF3838">
        <w:rPr>
          <w:rFonts w:ascii="Times New Roman" w:hAnsi="Times New Roman" w:cs="Times New Roman"/>
          <w:sz w:val="24"/>
          <w:szCs w:val="24"/>
        </w:rPr>
        <w:t>Pendidikan juga</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digunakan sebagai sarana untuk meningkatkan bakat, etika, karakter, dan seluruh</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aspek kehidupan manusia. Pendidikan menempa manusia untuk memperoleh</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pembelajaran dari segala usia, baik melalui pendidikan formal, nonformal maupun</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 xml:space="preserve">informal. Untuk meminimalis terjadinya </w:t>
      </w:r>
      <w:r w:rsidR="009D0E3C" w:rsidRPr="00DF3838">
        <w:rPr>
          <w:rFonts w:ascii="Times New Roman" w:hAnsi="Times New Roman" w:cs="Times New Roman"/>
          <w:i/>
          <w:iCs/>
          <w:sz w:val="24"/>
          <w:szCs w:val="24"/>
        </w:rPr>
        <w:t>academic fraud</w:t>
      </w:r>
      <w:r w:rsidR="009D0E3C" w:rsidRPr="00DF3838">
        <w:rPr>
          <w:rFonts w:ascii="Times New Roman" w:hAnsi="Times New Roman" w:cs="Times New Roman"/>
          <w:sz w:val="24"/>
          <w:szCs w:val="24"/>
        </w:rPr>
        <w:t xml:space="preserve"> ataupun korupsi tidak bisa dilakukan secara instan, untuk itu harus dimulai dari dunia pendidikan yang baik dimulai dari lingkungan keluarga, sekolah, dan salah satu tempat pendidikan formal yaitu perguruan tinggi. Apabila mahasiswa sudah terbiasa melakukan kecurangan, maka kemungkinan besar saat didunia kerja nanti akan melakukan</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tindakan kecurangan kembali.</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Perguruan tinggi diharapkan mampu mencetak tenaga kerja yang profesional</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berkualitas dan berintegrasi secara ilmu, akhlak, moral maupun etika profesi.Kualitas hasil yang diharapkan suatu perguruan tinggi tidak terlepas dari proses</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yang dijalankan selama perkuliahan dan melibatkan</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mahasiswa, dosen, pegawai administrasi, dan kebijakan-kebijakan lembaga</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perguruan tinggi tersebut. Mahasiswa diharapkan untuk menjadi generasi yang</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 xml:space="preserve">mampu mengubah suatu bangsa kearah yang lebih baik jika proses </w:t>
      </w:r>
      <w:r w:rsidR="009D0E3C" w:rsidRPr="00DF3838">
        <w:rPr>
          <w:rFonts w:ascii="Times New Roman" w:hAnsi="Times New Roman" w:cs="Times New Roman"/>
          <w:sz w:val="24"/>
          <w:szCs w:val="24"/>
        </w:rPr>
        <w:lastRenderedPageBreak/>
        <w:t>pembelajaranyang dijalankan sesuai dengan aturan yang telah ditetapkan. Namun pada</w:t>
      </w:r>
      <w:r w:rsidR="00714530">
        <w:rPr>
          <w:rFonts w:ascii="Times New Roman" w:hAnsi="Times New Roman" w:cs="Times New Roman"/>
          <w:sz w:val="24"/>
          <w:szCs w:val="24"/>
        </w:rPr>
        <w:t xml:space="preserve"> </w:t>
      </w:r>
      <w:r w:rsidR="009D0E3C" w:rsidRPr="00DF3838">
        <w:rPr>
          <w:rFonts w:ascii="Times New Roman" w:hAnsi="Times New Roman" w:cs="Times New Roman"/>
          <w:sz w:val="24"/>
          <w:szCs w:val="24"/>
        </w:rPr>
        <w:t>kenyataannya dalam proses pendidikan, terkadang tujuan pendidikan tersebut</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menjadi dipersempit dengan hanya fokus untuk melakukan segala cara agar</w:t>
      </w:r>
      <w:r>
        <w:rPr>
          <w:rFonts w:ascii="Times New Roman" w:hAnsi="Times New Roman" w:cs="Times New Roman"/>
          <w:sz w:val="24"/>
          <w:szCs w:val="24"/>
        </w:rPr>
        <w:t xml:space="preserve"> </w:t>
      </w:r>
      <w:r w:rsidR="009D0E3C" w:rsidRPr="00DF3838">
        <w:rPr>
          <w:rFonts w:ascii="Times New Roman" w:hAnsi="Times New Roman" w:cs="Times New Roman"/>
          <w:sz w:val="24"/>
          <w:szCs w:val="24"/>
        </w:rPr>
        <w:t>mendapatkan nilai yang baik (Murdiansyah et al 2017) dalam (Oktaviani 2018).</w:t>
      </w:r>
    </w:p>
    <w:p w14:paraId="22BB6454" w14:textId="4D4D1C47" w:rsidR="009D0E3C" w:rsidRPr="00DF3838" w:rsidRDefault="009D0E3C" w:rsidP="00D44B0C">
      <w:pPr>
        <w:tabs>
          <w:tab w:val="left" w:pos="426"/>
        </w:tabs>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ab/>
      </w:r>
      <w:r w:rsidRPr="00DF3838">
        <w:rPr>
          <w:rFonts w:ascii="Times New Roman" w:hAnsi="Times New Roman" w:cs="Times New Roman"/>
          <w:i/>
          <w:iCs/>
          <w:sz w:val="24"/>
          <w:szCs w:val="24"/>
        </w:rPr>
        <w:t>Academic fraud</w:t>
      </w:r>
      <w:r>
        <w:rPr>
          <w:rFonts w:ascii="Times New Roman" w:hAnsi="Times New Roman" w:cs="Times New Roman"/>
          <w:i/>
          <w:iCs/>
          <w:sz w:val="24"/>
          <w:szCs w:val="24"/>
        </w:rPr>
        <w:tab/>
      </w:r>
      <w:r w:rsidRPr="00DF3838">
        <w:rPr>
          <w:rFonts w:ascii="Times New Roman" w:hAnsi="Times New Roman" w:cs="Times New Roman"/>
          <w:sz w:val="24"/>
          <w:szCs w:val="24"/>
        </w:rPr>
        <w:t>merupakan suatu bentuk perilaku</w:t>
      </w:r>
      <w:r w:rsidR="0036717C">
        <w:rPr>
          <w:rFonts w:ascii="Times New Roman" w:hAnsi="Times New Roman" w:cs="Times New Roman"/>
          <w:sz w:val="24"/>
          <w:szCs w:val="24"/>
        </w:rPr>
        <w:t xml:space="preserve"> </w:t>
      </w:r>
      <w:r w:rsidRPr="00DF3838">
        <w:rPr>
          <w:rFonts w:ascii="Times New Roman" w:hAnsi="Times New Roman" w:cs="Times New Roman"/>
          <w:sz w:val="24"/>
          <w:szCs w:val="24"/>
        </w:rPr>
        <w:t>yang buruk yang akan memberikan dampak negatif terhadap mahasiswa, salah satu contoh yang sering terjadi adalah kecurangan yang</w:t>
      </w:r>
      <w:r w:rsidR="00714530">
        <w:rPr>
          <w:rFonts w:ascii="Times New Roman" w:hAnsi="Times New Roman" w:cs="Times New Roman"/>
          <w:sz w:val="24"/>
          <w:szCs w:val="24"/>
        </w:rPr>
        <w:t xml:space="preserve"> </w:t>
      </w:r>
      <w:r w:rsidRPr="00DF3838">
        <w:rPr>
          <w:rFonts w:ascii="Times New Roman" w:hAnsi="Times New Roman" w:cs="Times New Roman"/>
          <w:sz w:val="24"/>
          <w:szCs w:val="24"/>
        </w:rPr>
        <w:t>berupa menyontek saat mengerjakan tugas, menyontek menggunakan catatan</w:t>
      </w:r>
      <w:r w:rsidR="0036717C">
        <w:rPr>
          <w:rFonts w:ascii="Times New Roman" w:hAnsi="Times New Roman" w:cs="Times New Roman"/>
          <w:sz w:val="24"/>
          <w:szCs w:val="24"/>
        </w:rPr>
        <w:t xml:space="preserve"> </w:t>
      </w:r>
      <w:r w:rsidRPr="00DF3838">
        <w:rPr>
          <w:rFonts w:ascii="Times New Roman" w:hAnsi="Times New Roman" w:cs="Times New Roman"/>
          <w:sz w:val="24"/>
          <w:szCs w:val="24"/>
        </w:rPr>
        <w:t>HP dengan mencari sumber jawaban dari</w:t>
      </w:r>
      <w:r w:rsidRPr="00DF3838">
        <w:rPr>
          <w:rFonts w:ascii="Times New Roman" w:hAnsi="Times New Roman" w:cs="Times New Roman"/>
          <w:i/>
          <w:sz w:val="24"/>
          <w:szCs w:val="24"/>
        </w:rPr>
        <w:t xml:space="preserve"> google</w:t>
      </w:r>
      <w:r w:rsidRPr="00DF3838">
        <w:rPr>
          <w:rFonts w:ascii="Times New Roman" w:hAnsi="Times New Roman" w:cs="Times New Roman"/>
          <w:sz w:val="24"/>
          <w:szCs w:val="24"/>
        </w:rPr>
        <w:t xml:space="preserve"> yang bisa diakses dengan mudahnya, menyalin pekerjaan teman dengan atau tanpa persetujuan, berbohong</w:t>
      </w:r>
      <w:r w:rsidR="0036717C">
        <w:rPr>
          <w:rFonts w:ascii="Times New Roman" w:hAnsi="Times New Roman" w:cs="Times New Roman"/>
          <w:sz w:val="24"/>
          <w:szCs w:val="24"/>
        </w:rPr>
        <w:t xml:space="preserve"> </w:t>
      </w:r>
      <w:r w:rsidRPr="00DF3838">
        <w:rPr>
          <w:rFonts w:ascii="Times New Roman" w:hAnsi="Times New Roman" w:cs="Times New Roman"/>
          <w:sz w:val="24"/>
          <w:szCs w:val="24"/>
        </w:rPr>
        <w:t>untuk mendapatkan beasiswa dan lain sebagainya.</w:t>
      </w:r>
    </w:p>
    <w:p w14:paraId="0A04AE08" w14:textId="5D9E1C40" w:rsidR="009D0E3C" w:rsidRDefault="009D0E3C" w:rsidP="00D44B0C">
      <w:pPr>
        <w:spacing w:after="0" w:line="240" w:lineRule="auto"/>
        <w:ind w:firstLine="709"/>
        <w:jc w:val="both"/>
        <w:rPr>
          <w:rFonts w:ascii="Times New Roman" w:hAnsi="Times New Roman" w:cs="Times New Roman"/>
          <w:sz w:val="24"/>
          <w:szCs w:val="24"/>
        </w:rPr>
      </w:pPr>
      <w:r w:rsidRPr="00DF3838">
        <w:rPr>
          <w:rFonts w:ascii="Times New Roman" w:hAnsi="Times New Roman" w:cs="Times New Roman"/>
          <w:i/>
          <w:iCs/>
          <w:sz w:val="24"/>
          <w:szCs w:val="24"/>
        </w:rPr>
        <w:t xml:space="preserve">Academic fraud </w:t>
      </w:r>
      <w:r w:rsidRPr="00DF3838">
        <w:rPr>
          <w:rFonts w:ascii="Times New Roman" w:hAnsi="Times New Roman" w:cs="Times New Roman"/>
          <w:sz w:val="24"/>
          <w:szCs w:val="24"/>
        </w:rPr>
        <w:t>terjadi karena adanya</w:t>
      </w:r>
      <w:r w:rsidR="0036717C">
        <w:rPr>
          <w:rFonts w:ascii="Times New Roman" w:hAnsi="Times New Roman" w:cs="Times New Roman"/>
          <w:sz w:val="24"/>
          <w:szCs w:val="24"/>
        </w:rPr>
        <w:t xml:space="preserve"> </w:t>
      </w:r>
      <w:r w:rsidRPr="00DF3838">
        <w:rPr>
          <w:rFonts w:ascii="Times New Roman" w:hAnsi="Times New Roman" w:cs="Times New Roman"/>
          <w:sz w:val="24"/>
          <w:szCs w:val="24"/>
        </w:rPr>
        <w:t xml:space="preserve">rasionalisasi  dari pelaku, tekanan </w:t>
      </w:r>
      <w:r w:rsidRPr="00DF3838">
        <w:rPr>
          <w:rFonts w:ascii="Times New Roman" w:hAnsi="Times New Roman" w:cs="Times New Roman"/>
          <w:i/>
          <w:iCs/>
          <w:sz w:val="24"/>
          <w:szCs w:val="24"/>
        </w:rPr>
        <w:t xml:space="preserve">(pressure) </w:t>
      </w:r>
      <w:r w:rsidRPr="00DF3838">
        <w:rPr>
          <w:rFonts w:ascii="Times New Roman" w:hAnsi="Times New Roman" w:cs="Times New Roman"/>
          <w:sz w:val="24"/>
          <w:szCs w:val="24"/>
        </w:rPr>
        <w:t xml:space="preserve">dan kebutuhan untuk memanfaatkan sebuah peluang </w:t>
      </w:r>
      <w:r w:rsidRPr="00DF3838">
        <w:rPr>
          <w:rFonts w:ascii="Times New Roman" w:hAnsi="Times New Roman" w:cs="Times New Roman"/>
          <w:i/>
          <w:iCs/>
          <w:sz w:val="24"/>
          <w:szCs w:val="24"/>
        </w:rPr>
        <w:t xml:space="preserve">(opportunity) </w:t>
      </w:r>
      <w:r w:rsidRPr="00DF3838">
        <w:rPr>
          <w:rFonts w:ascii="Times New Roman" w:hAnsi="Times New Roman" w:cs="Times New Roman"/>
          <w:sz w:val="24"/>
          <w:szCs w:val="24"/>
        </w:rPr>
        <w:t>dalam sebuah kondisi tertentu. Ketiga faktor tersebut merupakan</w:t>
      </w:r>
      <w:r w:rsidR="00714530">
        <w:rPr>
          <w:rFonts w:ascii="Times New Roman" w:hAnsi="Times New Roman" w:cs="Times New Roman"/>
          <w:sz w:val="24"/>
          <w:szCs w:val="24"/>
        </w:rPr>
        <w:t xml:space="preserve"> </w:t>
      </w:r>
      <w:r w:rsidRPr="00DF3838">
        <w:rPr>
          <w:rFonts w:ascii="Times New Roman" w:hAnsi="Times New Roman" w:cs="Times New Roman"/>
          <w:sz w:val="24"/>
          <w:szCs w:val="24"/>
        </w:rPr>
        <w:t xml:space="preserve">fenomena </w:t>
      </w:r>
      <w:r w:rsidRPr="00DF3838">
        <w:rPr>
          <w:rFonts w:ascii="Times New Roman" w:hAnsi="Times New Roman" w:cs="Times New Roman"/>
          <w:i/>
          <w:iCs/>
          <w:sz w:val="24"/>
          <w:szCs w:val="24"/>
        </w:rPr>
        <w:t xml:space="preserve">fraud </w:t>
      </w:r>
      <w:r w:rsidRPr="00DF3838">
        <w:rPr>
          <w:rFonts w:ascii="Times New Roman" w:hAnsi="Times New Roman" w:cs="Times New Roman"/>
          <w:sz w:val="24"/>
          <w:szCs w:val="24"/>
        </w:rPr>
        <w:t>yang dilakukan oleh(Cressey, 1953) dalam (Octaviani, 2018).</w:t>
      </w:r>
    </w:p>
    <w:p w14:paraId="136EFF4B" w14:textId="77777777" w:rsidR="00714530" w:rsidRPr="00714530" w:rsidRDefault="00714530" w:rsidP="00714530">
      <w:pPr>
        <w:spacing w:after="0" w:line="240" w:lineRule="auto"/>
        <w:jc w:val="both"/>
        <w:rPr>
          <w:rFonts w:ascii="Times New Roman" w:hAnsi="Times New Roman" w:cs="Times New Roman"/>
          <w:sz w:val="24"/>
          <w:szCs w:val="24"/>
        </w:rPr>
      </w:pPr>
      <w:r w:rsidRPr="00714530">
        <w:rPr>
          <w:rFonts w:ascii="Times New Roman" w:hAnsi="Times New Roman" w:cs="Times New Roman"/>
          <w:sz w:val="24"/>
          <w:szCs w:val="24"/>
        </w:rPr>
        <w:t xml:space="preserve">Peneliti melakukan penelitian ini karena adanya perbedaan hasil penelitian terdahulu dandikarenakan banyak mahasiswa yang masih melakukan kecurangan akademikyang disebabkan oleh faktor internal dan eksternal. </w:t>
      </w:r>
    </w:p>
    <w:p w14:paraId="24449D04" w14:textId="77777777" w:rsidR="00714530" w:rsidRPr="00714530" w:rsidRDefault="00714530" w:rsidP="00D44B0C">
      <w:pPr>
        <w:spacing w:after="0" w:line="240" w:lineRule="auto"/>
        <w:ind w:firstLine="709"/>
        <w:jc w:val="both"/>
        <w:rPr>
          <w:rFonts w:ascii="Times New Roman" w:hAnsi="Times New Roman" w:cs="Times New Roman"/>
          <w:sz w:val="24"/>
          <w:szCs w:val="24"/>
        </w:rPr>
      </w:pPr>
      <w:r w:rsidRPr="00714530">
        <w:rPr>
          <w:rFonts w:ascii="Times New Roman" w:hAnsi="Times New Roman" w:cs="Times New Roman"/>
          <w:sz w:val="24"/>
          <w:szCs w:val="24"/>
        </w:rPr>
        <w:t xml:space="preserve">Penelitian ini mereplikasi penelitian dari Muhammad Guntur Pamungkas (2018) di Universitas Islam Indonesia Yogyakarta dengan judul Pengaruh </w:t>
      </w:r>
      <w:r w:rsidRPr="00714530">
        <w:rPr>
          <w:rFonts w:ascii="Times New Roman" w:hAnsi="Times New Roman" w:cs="Times New Roman"/>
          <w:i/>
          <w:iCs/>
          <w:sz w:val="24"/>
          <w:szCs w:val="24"/>
        </w:rPr>
        <w:t>Pressure</w:t>
      </w:r>
      <w:r w:rsidRPr="00714530">
        <w:rPr>
          <w:rFonts w:ascii="Times New Roman" w:hAnsi="Times New Roman" w:cs="Times New Roman"/>
          <w:sz w:val="24"/>
          <w:szCs w:val="24"/>
        </w:rPr>
        <w:t xml:space="preserve">, </w:t>
      </w:r>
      <w:r w:rsidRPr="00714530">
        <w:rPr>
          <w:rFonts w:ascii="Times New Roman" w:hAnsi="Times New Roman" w:cs="Times New Roman"/>
          <w:i/>
          <w:iCs/>
          <w:sz w:val="24"/>
          <w:szCs w:val="24"/>
        </w:rPr>
        <w:t>Opportunity</w:t>
      </w:r>
      <w:r w:rsidRPr="00714530">
        <w:rPr>
          <w:rFonts w:ascii="Times New Roman" w:hAnsi="Times New Roman" w:cs="Times New Roman"/>
          <w:sz w:val="24"/>
          <w:szCs w:val="24"/>
        </w:rPr>
        <w:t xml:space="preserve"> dan</w:t>
      </w:r>
      <w:r w:rsidRPr="00714530">
        <w:rPr>
          <w:rFonts w:ascii="Times New Roman" w:hAnsi="Times New Roman" w:cs="Times New Roman"/>
          <w:i/>
          <w:iCs/>
          <w:sz w:val="24"/>
          <w:szCs w:val="24"/>
        </w:rPr>
        <w:t xml:space="preserve"> Razionalization</w:t>
      </w:r>
      <w:r w:rsidRPr="00714530">
        <w:rPr>
          <w:rFonts w:ascii="Times New Roman" w:hAnsi="Times New Roman" w:cs="Times New Roman"/>
          <w:sz w:val="24"/>
          <w:szCs w:val="24"/>
        </w:rPr>
        <w:t xml:space="preserve"> Terhadap Perilaku Kecurangan Akademik. Selanjutnya populasi dalam penelitian ini adalah Mahasiswa Akuntansi Universitas Mercu Buana Yogyakarta.Terdapat beberapa kegiatan akademik yang harus dilakukan oleh mahasiswa selama menempuh pendidikan seperti pembelajaran di dalam maupun di luar kampus, pengerjaan tugas-tugas, evaluasi pembelajaran, ujian akhir, praktikum dan berbagai kegiatan administrasi yang menyertainya. Siswa harus mematuhi peraturan yang ada dalam menjalankan kegiatan-kegiatan akademik tersebut namun dalam kenyataannya masih ada mahasiswa yang tidak mematuhi aturan sehingga mahasiswa tersebut dapat dikatakan melakukan </w:t>
      </w:r>
      <w:r w:rsidRPr="00714530">
        <w:rPr>
          <w:rFonts w:ascii="Times New Roman" w:hAnsi="Times New Roman" w:cs="Times New Roman"/>
          <w:i/>
          <w:iCs/>
          <w:sz w:val="24"/>
          <w:szCs w:val="24"/>
        </w:rPr>
        <w:t>academic fraud</w:t>
      </w:r>
      <w:r w:rsidRPr="00714530">
        <w:rPr>
          <w:rFonts w:ascii="Times New Roman" w:hAnsi="Times New Roman" w:cs="Times New Roman"/>
          <w:sz w:val="24"/>
          <w:szCs w:val="24"/>
        </w:rPr>
        <w:t xml:space="preserve">. </w:t>
      </w:r>
      <w:r w:rsidRPr="00714530">
        <w:rPr>
          <w:rFonts w:ascii="Times New Roman" w:hAnsi="Times New Roman" w:cs="Times New Roman"/>
          <w:i/>
          <w:iCs/>
          <w:sz w:val="24"/>
          <w:szCs w:val="24"/>
        </w:rPr>
        <w:t>Academic fraud</w:t>
      </w:r>
      <w:r w:rsidRPr="00714530">
        <w:rPr>
          <w:rFonts w:ascii="Times New Roman" w:hAnsi="Times New Roman" w:cs="Times New Roman"/>
          <w:sz w:val="24"/>
          <w:szCs w:val="24"/>
        </w:rPr>
        <w:t xml:space="preserve"> yang sering terjadi diantaranya adalah kecurangan yang berupa menyontek saat mengerjakan tugas dan mengerjakan ulangan harian yang keduanya merupakan jenis pelanggaran kegiatan akademik dalam evaluasi pembelajaran.</w:t>
      </w:r>
    </w:p>
    <w:p w14:paraId="774861D7" w14:textId="77777777" w:rsidR="00714530" w:rsidRPr="00714530" w:rsidRDefault="00714530" w:rsidP="00D44B0C">
      <w:pPr>
        <w:spacing w:after="0" w:line="240" w:lineRule="auto"/>
        <w:ind w:firstLine="709"/>
        <w:jc w:val="both"/>
        <w:rPr>
          <w:rFonts w:ascii="Times New Roman" w:hAnsi="Times New Roman" w:cs="Times New Roman"/>
          <w:sz w:val="24"/>
          <w:szCs w:val="24"/>
        </w:rPr>
      </w:pPr>
      <w:r w:rsidRPr="00714530">
        <w:rPr>
          <w:rFonts w:ascii="Times New Roman" w:hAnsi="Times New Roman" w:cs="Times New Roman"/>
          <w:sz w:val="24"/>
          <w:szCs w:val="24"/>
        </w:rPr>
        <w:t xml:space="preserve">Berdasarkan pengamatan penulis selama menjalani masa studi di kampus UMBY kelas karyawan atau R3.3 sering kali ditemukan </w:t>
      </w:r>
      <w:r w:rsidRPr="00714530">
        <w:rPr>
          <w:rFonts w:ascii="Times New Roman" w:hAnsi="Times New Roman" w:cs="Times New Roman"/>
          <w:i/>
          <w:iCs/>
          <w:sz w:val="24"/>
          <w:szCs w:val="24"/>
        </w:rPr>
        <w:t>academic fraud</w:t>
      </w:r>
      <w:r w:rsidRPr="00714530">
        <w:rPr>
          <w:rFonts w:ascii="Times New Roman" w:hAnsi="Times New Roman" w:cs="Times New Roman"/>
          <w:sz w:val="24"/>
          <w:szCs w:val="24"/>
        </w:rPr>
        <w:t>, bahkan ada beberapa kasus yang ketahuan oleh penjaga selama ujian berlangsung, sehingga oknum tersebut harus menghadap ke dosen yang bersangkutan untuk mempertanggungjawabkan perbuatannya tersebut.</w:t>
      </w:r>
    </w:p>
    <w:p w14:paraId="2EDE6892" w14:textId="77777777" w:rsidR="00714530" w:rsidRPr="00714530" w:rsidRDefault="00714530" w:rsidP="00714530">
      <w:pPr>
        <w:spacing w:after="0" w:line="240" w:lineRule="auto"/>
        <w:jc w:val="both"/>
        <w:rPr>
          <w:rFonts w:ascii="Times New Roman" w:hAnsi="Times New Roman" w:cs="Times New Roman"/>
          <w:sz w:val="24"/>
          <w:szCs w:val="24"/>
        </w:rPr>
      </w:pPr>
      <w:r w:rsidRPr="00714530">
        <w:rPr>
          <w:rFonts w:ascii="Times New Roman" w:hAnsi="Times New Roman" w:cs="Times New Roman"/>
          <w:sz w:val="24"/>
          <w:szCs w:val="24"/>
        </w:rPr>
        <w:t xml:space="preserve">Dengan latar belakang masalah yang telah dipaparkan diatas, maka penelitimelakukan penelitian guna mengetahui hasil yang sebenarnya terjadi dengan datayang relevan dalam penelitian yang berjudul “ Pengaruh Rasionalisasi, Tekanan dan Peluang Terhadap </w:t>
      </w:r>
      <w:r w:rsidRPr="00714530">
        <w:rPr>
          <w:rFonts w:ascii="Times New Roman" w:hAnsi="Times New Roman" w:cs="Times New Roman"/>
          <w:i/>
          <w:iCs/>
          <w:sz w:val="24"/>
          <w:szCs w:val="24"/>
        </w:rPr>
        <w:t>Academic Fraud</w:t>
      </w:r>
      <w:r w:rsidRPr="00714530">
        <w:rPr>
          <w:rFonts w:ascii="Times New Roman" w:hAnsi="Times New Roman" w:cs="Times New Roman"/>
          <w:sz w:val="24"/>
          <w:szCs w:val="24"/>
        </w:rPr>
        <w:t xml:space="preserve"> Mahasiswa Akuntansi Mercu Buana Yogyakarta”.</w:t>
      </w:r>
    </w:p>
    <w:p w14:paraId="15AEB119" w14:textId="62CE58D3" w:rsidR="00714530" w:rsidRDefault="00714530" w:rsidP="009D0E3C">
      <w:pPr>
        <w:spacing w:after="0" w:line="240" w:lineRule="auto"/>
        <w:jc w:val="both"/>
        <w:rPr>
          <w:rFonts w:ascii="Times New Roman" w:hAnsi="Times New Roman" w:cs="Times New Roman"/>
          <w:b/>
          <w:bCs/>
          <w:sz w:val="24"/>
          <w:szCs w:val="24"/>
        </w:rPr>
      </w:pPr>
    </w:p>
    <w:p w14:paraId="2132925C" w14:textId="2C25A8FE" w:rsidR="00714530" w:rsidRDefault="00714530" w:rsidP="009D0E3C">
      <w:pPr>
        <w:spacing w:after="0" w:line="240" w:lineRule="auto"/>
        <w:jc w:val="both"/>
        <w:rPr>
          <w:rFonts w:ascii="Times New Roman" w:hAnsi="Times New Roman" w:cs="Times New Roman"/>
          <w:b/>
          <w:bCs/>
          <w:sz w:val="24"/>
          <w:szCs w:val="24"/>
        </w:rPr>
      </w:pPr>
    </w:p>
    <w:p w14:paraId="3BD0DC62" w14:textId="56A379B6" w:rsidR="00714530" w:rsidRDefault="00714530" w:rsidP="009D0E3C">
      <w:pPr>
        <w:spacing w:after="0" w:line="240" w:lineRule="auto"/>
        <w:jc w:val="both"/>
        <w:rPr>
          <w:rFonts w:ascii="Times New Roman" w:hAnsi="Times New Roman" w:cs="Times New Roman"/>
          <w:b/>
          <w:bCs/>
          <w:sz w:val="24"/>
          <w:szCs w:val="24"/>
        </w:rPr>
      </w:pPr>
    </w:p>
    <w:p w14:paraId="58811A5A" w14:textId="77777777" w:rsidR="00714530" w:rsidRPr="00DF3838" w:rsidRDefault="00714530" w:rsidP="009D0E3C">
      <w:pPr>
        <w:spacing w:after="0" w:line="240" w:lineRule="auto"/>
        <w:jc w:val="both"/>
        <w:rPr>
          <w:rFonts w:ascii="Times New Roman" w:hAnsi="Times New Roman" w:cs="Times New Roman"/>
          <w:b/>
          <w:bCs/>
          <w:sz w:val="24"/>
          <w:szCs w:val="24"/>
        </w:rPr>
      </w:pPr>
    </w:p>
    <w:p w14:paraId="70950F44" w14:textId="77777777" w:rsidR="009D0E3C" w:rsidRDefault="009D0E3C" w:rsidP="009D0E3C">
      <w:pPr>
        <w:pBdr>
          <w:top w:val="nil"/>
          <w:left w:val="nil"/>
          <w:bottom w:val="nil"/>
          <w:right w:val="nil"/>
          <w:between w:val="nil"/>
        </w:pBdr>
        <w:spacing w:after="0" w:line="240" w:lineRule="auto"/>
        <w:jc w:val="both"/>
        <w:rPr>
          <w:rFonts w:ascii="Times New Roman" w:eastAsia="Times New Roman" w:hAnsi="Times New Roman" w:cs="Times New Roman"/>
          <w:bCs/>
          <w:color w:val="000000" w:themeColor="text1"/>
          <w:sz w:val="24"/>
          <w:szCs w:val="24"/>
        </w:rPr>
      </w:pPr>
    </w:p>
    <w:p w14:paraId="2177A3E8" w14:textId="77777777" w:rsidR="009D0E3C" w:rsidRPr="00BC15A4" w:rsidRDefault="009D0E3C" w:rsidP="009D0E3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C15A4">
        <w:rPr>
          <w:rFonts w:ascii="Times New Roman" w:eastAsia="Times New Roman" w:hAnsi="Times New Roman" w:cs="Times New Roman"/>
          <w:b/>
          <w:color w:val="000000" w:themeColor="text1"/>
          <w:sz w:val="24"/>
          <w:szCs w:val="24"/>
        </w:rPr>
        <w:t>RUMUSAN MASALAH</w:t>
      </w:r>
    </w:p>
    <w:p w14:paraId="05D7CD08" w14:textId="77777777" w:rsidR="009D0E3C" w:rsidRPr="002E682E" w:rsidRDefault="009D0E3C" w:rsidP="009D0E3C">
      <w:pPr>
        <w:pStyle w:val="ListParagraph"/>
        <w:numPr>
          <w:ilvl w:val="3"/>
          <w:numId w:val="1"/>
        </w:numPr>
        <w:spacing w:line="240" w:lineRule="auto"/>
        <w:ind w:left="426" w:hanging="426"/>
        <w:rPr>
          <w:rFonts w:ascii="Times New Roman" w:hAnsi="Times New Roman" w:cs="Times New Roman"/>
          <w:color w:val="000000" w:themeColor="text1"/>
          <w:sz w:val="24"/>
          <w:szCs w:val="24"/>
        </w:rPr>
      </w:pPr>
      <w:r w:rsidRPr="002E682E">
        <w:rPr>
          <w:rFonts w:ascii="Times New Roman" w:hAnsi="Times New Roman" w:cs="Times New Roman"/>
          <w:color w:val="000000" w:themeColor="text1"/>
          <w:sz w:val="24"/>
          <w:szCs w:val="24"/>
        </w:rPr>
        <w:t>Apakah  rasionalisasi</w:t>
      </w:r>
      <w:r w:rsidR="00445425">
        <w:rPr>
          <w:rFonts w:ascii="Times New Roman" w:hAnsi="Times New Roman" w:cs="Times New Roman"/>
          <w:color w:val="000000" w:themeColor="text1"/>
          <w:sz w:val="24"/>
          <w:szCs w:val="24"/>
        </w:rPr>
        <w:t xml:space="preserve"> </w:t>
      </w:r>
      <w:r w:rsidRPr="002E682E">
        <w:rPr>
          <w:rFonts w:ascii="Times New Roman" w:hAnsi="Times New Roman" w:cs="Times New Roman"/>
          <w:color w:val="000000" w:themeColor="text1"/>
          <w:sz w:val="24"/>
          <w:szCs w:val="24"/>
        </w:rPr>
        <w:t xml:space="preserve">berpengaruh terhadap </w:t>
      </w:r>
      <w:r w:rsidRPr="002E682E">
        <w:rPr>
          <w:rFonts w:ascii="Times New Roman" w:hAnsi="Times New Roman" w:cs="Times New Roman"/>
          <w:i/>
          <w:iCs/>
          <w:color w:val="000000" w:themeColor="text1"/>
          <w:sz w:val="24"/>
          <w:szCs w:val="24"/>
        </w:rPr>
        <w:t xml:space="preserve">academic fraud </w:t>
      </w:r>
      <w:r w:rsidRPr="002E682E">
        <w:rPr>
          <w:rFonts w:ascii="Times New Roman" w:hAnsi="Times New Roman" w:cs="Times New Roman"/>
          <w:color w:val="000000" w:themeColor="text1"/>
          <w:sz w:val="24"/>
          <w:szCs w:val="24"/>
        </w:rPr>
        <w:t>mahasiswa akuntansi Mercu Buana Yogyakarta ?</w:t>
      </w:r>
    </w:p>
    <w:p w14:paraId="42E165E7" w14:textId="77777777" w:rsidR="009D0E3C" w:rsidRPr="002E682E" w:rsidRDefault="009D0E3C" w:rsidP="009D0E3C">
      <w:pPr>
        <w:pStyle w:val="ListParagraph"/>
        <w:numPr>
          <w:ilvl w:val="3"/>
          <w:numId w:val="1"/>
        </w:numPr>
        <w:spacing w:line="240" w:lineRule="auto"/>
        <w:ind w:left="426" w:hanging="426"/>
        <w:rPr>
          <w:rFonts w:ascii="Times New Roman" w:hAnsi="Times New Roman" w:cs="Times New Roman"/>
          <w:color w:val="000000" w:themeColor="text1"/>
          <w:sz w:val="24"/>
          <w:szCs w:val="24"/>
        </w:rPr>
      </w:pPr>
      <w:r w:rsidRPr="002E682E">
        <w:rPr>
          <w:rFonts w:ascii="Times New Roman" w:hAnsi="Times New Roman" w:cs="Times New Roman"/>
          <w:color w:val="000000" w:themeColor="text1"/>
          <w:sz w:val="24"/>
          <w:szCs w:val="24"/>
        </w:rPr>
        <w:lastRenderedPageBreak/>
        <w:t xml:space="preserve">Apakah tekanan berpengaruh terhadap </w:t>
      </w:r>
      <w:r w:rsidRPr="002E682E">
        <w:rPr>
          <w:rFonts w:ascii="Times New Roman" w:hAnsi="Times New Roman" w:cs="Times New Roman"/>
          <w:i/>
          <w:iCs/>
          <w:color w:val="000000" w:themeColor="text1"/>
          <w:sz w:val="24"/>
          <w:szCs w:val="24"/>
        </w:rPr>
        <w:t>academic fraud</w:t>
      </w:r>
      <w:r w:rsidRPr="002E682E">
        <w:rPr>
          <w:rFonts w:ascii="Times New Roman" w:hAnsi="Times New Roman" w:cs="Times New Roman"/>
          <w:color w:val="000000" w:themeColor="text1"/>
          <w:sz w:val="24"/>
          <w:szCs w:val="24"/>
        </w:rPr>
        <w:t xml:space="preserve"> mahasiswa akuntansi Mercu Buana Yogyakarta ? </w:t>
      </w:r>
    </w:p>
    <w:p w14:paraId="5C0F1905" w14:textId="77777777" w:rsidR="009D0E3C" w:rsidRPr="002E682E" w:rsidRDefault="009D0E3C" w:rsidP="009D0E3C">
      <w:pPr>
        <w:pStyle w:val="ListParagraph"/>
        <w:numPr>
          <w:ilvl w:val="3"/>
          <w:numId w:val="1"/>
        </w:numPr>
        <w:spacing w:line="240" w:lineRule="auto"/>
        <w:ind w:left="426" w:hanging="426"/>
        <w:rPr>
          <w:rFonts w:ascii="Times New Roman" w:hAnsi="Times New Roman" w:cs="Times New Roman"/>
          <w:color w:val="000000" w:themeColor="text1"/>
          <w:sz w:val="24"/>
          <w:szCs w:val="24"/>
        </w:rPr>
      </w:pPr>
      <w:r w:rsidRPr="002E682E">
        <w:rPr>
          <w:rFonts w:ascii="Times New Roman" w:hAnsi="Times New Roman" w:cs="Times New Roman"/>
          <w:color w:val="000000" w:themeColor="text1"/>
          <w:sz w:val="24"/>
          <w:szCs w:val="24"/>
        </w:rPr>
        <w:t xml:space="preserve">Apakah peluang berpengaruh terhadap </w:t>
      </w:r>
      <w:r w:rsidRPr="002E682E">
        <w:rPr>
          <w:rFonts w:ascii="Times New Roman" w:hAnsi="Times New Roman" w:cs="Times New Roman"/>
          <w:i/>
          <w:iCs/>
          <w:color w:val="000000" w:themeColor="text1"/>
          <w:sz w:val="24"/>
          <w:szCs w:val="24"/>
        </w:rPr>
        <w:t xml:space="preserve">academic fraud </w:t>
      </w:r>
      <w:r w:rsidRPr="002E682E">
        <w:rPr>
          <w:rFonts w:ascii="Times New Roman" w:hAnsi="Times New Roman" w:cs="Times New Roman"/>
          <w:color w:val="000000" w:themeColor="text1"/>
          <w:sz w:val="24"/>
          <w:szCs w:val="24"/>
        </w:rPr>
        <w:t xml:space="preserve">mahasiswa akuntansi Mercu Buana Yogyakarta ? </w:t>
      </w:r>
    </w:p>
    <w:p w14:paraId="4A3FC74E" w14:textId="3BEEDC3F" w:rsidR="009D0E3C" w:rsidRDefault="009D0E3C" w:rsidP="005C10DD">
      <w:pPr>
        <w:spacing w:after="0" w:line="240" w:lineRule="auto"/>
        <w:jc w:val="both"/>
        <w:rPr>
          <w:rFonts w:ascii="Times New Roman" w:hAnsi="Times New Roman" w:cs="Times New Roman"/>
          <w:b/>
          <w:bCs/>
          <w:sz w:val="24"/>
          <w:szCs w:val="24"/>
        </w:rPr>
      </w:pPr>
      <w:r w:rsidRPr="00BC15A4">
        <w:rPr>
          <w:rFonts w:ascii="Times New Roman" w:hAnsi="Times New Roman" w:cs="Times New Roman"/>
          <w:b/>
          <w:bCs/>
          <w:sz w:val="24"/>
          <w:szCs w:val="24"/>
        </w:rPr>
        <w:t>LANDASAN TEORI DAN PENGEMBANGAN HIPOTESIS</w:t>
      </w:r>
    </w:p>
    <w:p w14:paraId="4ABBC02F" w14:textId="77777777" w:rsidR="005C10DD" w:rsidRPr="00890597" w:rsidRDefault="005C10DD" w:rsidP="005C10DD">
      <w:pPr>
        <w:pStyle w:val="Heading3"/>
        <w:numPr>
          <w:ilvl w:val="0"/>
          <w:numId w:val="16"/>
        </w:numPr>
        <w:spacing w:line="240" w:lineRule="auto"/>
        <w:ind w:left="426" w:hanging="426"/>
        <w:jc w:val="both"/>
        <w:rPr>
          <w:rFonts w:ascii="Times New Roman" w:hAnsi="Times New Roman" w:cs="Times New Roman"/>
          <w:sz w:val="24"/>
          <w:szCs w:val="24"/>
        </w:rPr>
      </w:pPr>
      <w:bookmarkStart w:id="2" w:name="_Toc46675495"/>
      <w:r w:rsidRPr="00890597">
        <w:rPr>
          <w:rFonts w:ascii="Times New Roman" w:hAnsi="Times New Roman" w:cs="Times New Roman"/>
          <w:sz w:val="24"/>
          <w:szCs w:val="24"/>
        </w:rPr>
        <w:t>Kecurangan Akademik (</w:t>
      </w:r>
      <w:r w:rsidRPr="00890597">
        <w:rPr>
          <w:rFonts w:ascii="Times New Roman" w:hAnsi="Times New Roman" w:cs="Times New Roman"/>
          <w:i/>
          <w:iCs/>
          <w:sz w:val="24"/>
          <w:szCs w:val="24"/>
        </w:rPr>
        <w:t>academic fraud</w:t>
      </w:r>
      <w:r w:rsidRPr="00890597">
        <w:rPr>
          <w:rFonts w:ascii="Times New Roman" w:hAnsi="Times New Roman" w:cs="Times New Roman"/>
          <w:sz w:val="24"/>
          <w:szCs w:val="24"/>
        </w:rPr>
        <w:t>)</w:t>
      </w:r>
      <w:bookmarkEnd w:id="2"/>
    </w:p>
    <w:p w14:paraId="2844530D" w14:textId="6ACD0853" w:rsidR="005C10DD" w:rsidRPr="005C10DD" w:rsidRDefault="009833AE" w:rsidP="00D44B0C">
      <w:pPr>
        <w:pStyle w:val="ListParagraph"/>
        <w:tabs>
          <w:tab w:val="left" w:pos="284"/>
        </w:tabs>
        <w:spacing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5C10DD" w:rsidRPr="005C10DD">
        <w:rPr>
          <w:rFonts w:ascii="Times New Roman" w:hAnsi="Times New Roman"/>
          <w:color w:val="000000" w:themeColor="text1"/>
          <w:sz w:val="24"/>
          <w:szCs w:val="24"/>
        </w:rPr>
        <w:t xml:space="preserve">Menurut Romney dan Steinbart (2012), </w:t>
      </w:r>
      <w:r w:rsidR="005C10DD" w:rsidRPr="005C10DD">
        <w:rPr>
          <w:rFonts w:ascii="Times New Roman" w:hAnsi="Times New Roman"/>
          <w:i/>
          <w:iCs/>
          <w:color w:val="000000" w:themeColor="text1"/>
          <w:sz w:val="24"/>
          <w:szCs w:val="24"/>
        </w:rPr>
        <w:t xml:space="preserve">fraud </w:t>
      </w:r>
      <w:r w:rsidR="005C10DD" w:rsidRPr="005C10DD">
        <w:rPr>
          <w:rFonts w:ascii="Times New Roman" w:hAnsi="Times New Roman"/>
          <w:color w:val="000000" w:themeColor="text1"/>
          <w:sz w:val="24"/>
          <w:szCs w:val="24"/>
        </w:rPr>
        <w:t xml:space="preserve">adalah beberapa dan semua sarana yang digunakan oleh pelaku penipuan untuk mendapatkan keuntungan yang tidak jujur dari orang lain. Seseorang dikatakan melakukan </w:t>
      </w:r>
      <w:r w:rsidR="005C10DD" w:rsidRPr="005C10DD">
        <w:rPr>
          <w:rFonts w:ascii="Times New Roman" w:hAnsi="Times New Roman"/>
          <w:i/>
          <w:iCs/>
          <w:color w:val="000000" w:themeColor="text1"/>
          <w:sz w:val="24"/>
          <w:szCs w:val="24"/>
        </w:rPr>
        <w:t>fraud</w:t>
      </w:r>
      <w:r w:rsidR="005C10DD">
        <w:rPr>
          <w:rFonts w:ascii="Times New Roman" w:hAnsi="Times New Roman"/>
          <w:i/>
          <w:iCs/>
          <w:color w:val="000000" w:themeColor="text1"/>
          <w:sz w:val="24"/>
          <w:szCs w:val="24"/>
        </w:rPr>
        <w:t xml:space="preserve"> </w:t>
      </w:r>
      <w:r w:rsidR="005C10DD" w:rsidRPr="005C10DD">
        <w:rPr>
          <w:rFonts w:ascii="Times New Roman" w:hAnsi="Times New Roman"/>
          <w:color w:val="000000" w:themeColor="text1"/>
          <w:sz w:val="24"/>
          <w:szCs w:val="24"/>
        </w:rPr>
        <w:t xml:space="preserve">jika: </w:t>
      </w:r>
    </w:p>
    <w:p w14:paraId="403C5B2D" w14:textId="471DBD5C" w:rsidR="005C10DD" w:rsidRPr="005C10DD" w:rsidRDefault="005C10DD" w:rsidP="00D44B0C">
      <w:pPr>
        <w:pStyle w:val="ListParagraph"/>
        <w:tabs>
          <w:tab w:val="left" w:pos="284"/>
        </w:tabs>
        <w:spacing w:line="240" w:lineRule="auto"/>
        <w:ind w:left="426"/>
        <w:rPr>
          <w:rFonts w:ascii="Times New Roman" w:hAnsi="Times New Roman"/>
          <w:color w:val="000000" w:themeColor="text1"/>
          <w:sz w:val="24"/>
          <w:szCs w:val="24"/>
        </w:rPr>
      </w:pPr>
      <w:r>
        <w:rPr>
          <w:rFonts w:ascii="Times New Roman" w:hAnsi="Times New Roman"/>
          <w:color w:val="000000" w:themeColor="text1"/>
          <w:sz w:val="24"/>
          <w:szCs w:val="24"/>
        </w:rPr>
        <w:t>a.</w:t>
      </w:r>
      <w:r>
        <w:rPr>
          <w:rFonts w:ascii="Times New Roman" w:hAnsi="Times New Roman"/>
          <w:color w:val="000000" w:themeColor="text1"/>
          <w:sz w:val="24"/>
          <w:szCs w:val="24"/>
        </w:rPr>
        <w:tab/>
      </w:r>
      <w:r w:rsidRPr="005C10DD">
        <w:rPr>
          <w:rFonts w:ascii="Times New Roman" w:hAnsi="Times New Roman"/>
          <w:color w:val="000000" w:themeColor="text1"/>
          <w:sz w:val="24"/>
          <w:szCs w:val="24"/>
        </w:rPr>
        <w:t xml:space="preserve">Pernyataan, representasi, atau pengungkapan yang salah. </w:t>
      </w:r>
    </w:p>
    <w:p w14:paraId="1D1E53D7" w14:textId="77777777" w:rsidR="005C10DD" w:rsidRPr="005C10DD" w:rsidRDefault="005C10DD" w:rsidP="00D44B0C">
      <w:pPr>
        <w:pStyle w:val="ListParagraph"/>
        <w:tabs>
          <w:tab w:val="left" w:pos="284"/>
        </w:tabs>
        <w:spacing w:line="240" w:lineRule="auto"/>
        <w:ind w:left="426"/>
        <w:rPr>
          <w:rFonts w:ascii="Times New Roman" w:hAnsi="Times New Roman"/>
          <w:color w:val="000000" w:themeColor="text1"/>
          <w:sz w:val="24"/>
          <w:szCs w:val="24"/>
        </w:rPr>
      </w:pPr>
      <w:r w:rsidRPr="005C10DD">
        <w:rPr>
          <w:rFonts w:ascii="Times New Roman" w:hAnsi="Times New Roman"/>
          <w:color w:val="000000" w:themeColor="text1"/>
          <w:sz w:val="24"/>
          <w:szCs w:val="24"/>
        </w:rPr>
        <w:t>b.</w:t>
      </w:r>
      <w:r w:rsidRPr="005C10DD">
        <w:rPr>
          <w:rFonts w:ascii="Times New Roman" w:hAnsi="Times New Roman"/>
          <w:color w:val="000000" w:themeColor="text1"/>
          <w:sz w:val="24"/>
          <w:szCs w:val="24"/>
        </w:rPr>
        <w:tab/>
        <w:t xml:space="preserve">Fakta material adalah sesuatu yang mendorong seseorang untuk </w:t>
      </w:r>
      <w:r w:rsidRPr="005C10DD">
        <w:rPr>
          <w:rFonts w:ascii="Times New Roman" w:hAnsi="Times New Roman"/>
          <w:color w:val="000000" w:themeColor="text1"/>
          <w:sz w:val="24"/>
          <w:szCs w:val="24"/>
        </w:rPr>
        <w:tab/>
        <w:t xml:space="preserve">bertindak. </w:t>
      </w:r>
    </w:p>
    <w:p w14:paraId="2F832CBC" w14:textId="77777777" w:rsidR="005C10DD" w:rsidRPr="005C10DD" w:rsidRDefault="005C10DD" w:rsidP="00D44B0C">
      <w:pPr>
        <w:pStyle w:val="ListParagraph"/>
        <w:tabs>
          <w:tab w:val="left" w:pos="284"/>
        </w:tabs>
        <w:spacing w:line="240" w:lineRule="auto"/>
        <w:ind w:left="426"/>
        <w:rPr>
          <w:rFonts w:ascii="Times New Roman" w:hAnsi="Times New Roman"/>
          <w:color w:val="000000" w:themeColor="text1"/>
          <w:sz w:val="24"/>
          <w:szCs w:val="24"/>
        </w:rPr>
      </w:pPr>
      <w:r w:rsidRPr="005C10DD">
        <w:rPr>
          <w:rFonts w:ascii="Times New Roman" w:hAnsi="Times New Roman"/>
          <w:color w:val="000000" w:themeColor="text1"/>
          <w:sz w:val="24"/>
          <w:szCs w:val="24"/>
        </w:rPr>
        <w:t>c.</w:t>
      </w:r>
      <w:r w:rsidRPr="005C10DD">
        <w:rPr>
          <w:rFonts w:ascii="Times New Roman" w:hAnsi="Times New Roman"/>
          <w:color w:val="000000" w:themeColor="text1"/>
          <w:sz w:val="24"/>
          <w:szCs w:val="24"/>
        </w:rPr>
        <w:tab/>
        <w:t xml:space="preserve">Terdapat niat untuk melakukan penipuan </w:t>
      </w:r>
    </w:p>
    <w:p w14:paraId="5657E2AA" w14:textId="77777777" w:rsidR="005C10DD" w:rsidRPr="005C10DD" w:rsidRDefault="005C10DD" w:rsidP="00D44B0C">
      <w:pPr>
        <w:pStyle w:val="ListParagraph"/>
        <w:tabs>
          <w:tab w:val="left" w:pos="284"/>
        </w:tabs>
        <w:spacing w:line="240" w:lineRule="auto"/>
        <w:ind w:left="426"/>
        <w:rPr>
          <w:rFonts w:ascii="Times New Roman" w:hAnsi="Times New Roman"/>
          <w:color w:val="000000" w:themeColor="text1"/>
          <w:sz w:val="24"/>
          <w:szCs w:val="24"/>
        </w:rPr>
      </w:pPr>
      <w:r w:rsidRPr="005C10DD">
        <w:rPr>
          <w:rFonts w:ascii="Times New Roman" w:hAnsi="Times New Roman"/>
          <w:color w:val="000000" w:themeColor="text1"/>
          <w:sz w:val="24"/>
          <w:szCs w:val="24"/>
        </w:rPr>
        <w:t>d.</w:t>
      </w:r>
      <w:r w:rsidRPr="005C10DD">
        <w:rPr>
          <w:rFonts w:ascii="Times New Roman" w:hAnsi="Times New Roman"/>
          <w:color w:val="000000" w:themeColor="text1"/>
          <w:sz w:val="24"/>
          <w:szCs w:val="24"/>
        </w:rPr>
        <w:tab/>
        <w:t xml:space="preserve">Kepercayaan yang dijustifikasi </w:t>
      </w:r>
    </w:p>
    <w:p w14:paraId="049F80B5" w14:textId="0D1BA2B9" w:rsidR="005C10DD" w:rsidRDefault="005C10DD" w:rsidP="00D44B0C">
      <w:pPr>
        <w:pStyle w:val="ListParagraph"/>
        <w:tabs>
          <w:tab w:val="left" w:pos="284"/>
        </w:tabs>
        <w:spacing w:line="240" w:lineRule="auto"/>
        <w:ind w:left="426"/>
        <w:rPr>
          <w:rFonts w:ascii="Times New Roman" w:hAnsi="Times New Roman"/>
          <w:color w:val="000000" w:themeColor="text1"/>
          <w:sz w:val="24"/>
          <w:szCs w:val="24"/>
        </w:rPr>
      </w:pPr>
      <w:r w:rsidRPr="005C10DD">
        <w:rPr>
          <w:rFonts w:ascii="Times New Roman" w:hAnsi="Times New Roman"/>
          <w:color w:val="000000" w:themeColor="text1"/>
          <w:sz w:val="24"/>
          <w:szCs w:val="24"/>
        </w:rPr>
        <w:t xml:space="preserve">e. </w:t>
      </w:r>
      <w:r w:rsidRPr="005C10DD">
        <w:rPr>
          <w:rFonts w:ascii="Times New Roman" w:hAnsi="Times New Roman"/>
          <w:color w:val="000000" w:themeColor="text1"/>
          <w:sz w:val="24"/>
          <w:szCs w:val="24"/>
        </w:rPr>
        <w:tab/>
        <w:t>Kerugiaan yang diderita oleh korban</w:t>
      </w:r>
    </w:p>
    <w:p w14:paraId="15B8E0F7" w14:textId="77777777" w:rsidR="009833AE" w:rsidRPr="009833AE" w:rsidRDefault="009833AE" w:rsidP="009833AE">
      <w:pPr>
        <w:pStyle w:val="ListParagraph"/>
        <w:numPr>
          <w:ilvl w:val="0"/>
          <w:numId w:val="16"/>
        </w:numPr>
        <w:tabs>
          <w:tab w:val="left" w:pos="426"/>
        </w:tabs>
        <w:spacing w:line="240" w:lineRule="auto"/>
        <w:ind w:hanging="720"/>
        <w:rPr>
          <w:rFonts w:ascii="Times New Roman" w:hAnsi="Times New Roman"/>
          <w:b/>
          <w:color w:val="000000" w:themeColor="text1"/>
          <w:sz w:val="24"/>
          <w:szCs w:val="24"/>
        </w:rPr>
      </w:pPr>
      <w:bookmarkStart w:id="3" w:name="_Toc46675496"/>
      <w:r w:rsidRPr="009833AE">
        <w:rPr>
          <w:rFonts w:ascii="Times New Roman" w:hAnsi="Times New Roman"/>
          <w:b/>
          <w:color w:val="000000" w:themeColor="text1"/>
          <w:sz w:val="24"/>
          <w:szCs w:val="24"/>
        </w:rPr>
        <w:t>Aktivitas Dalam Kecurangan Akademik</w:t>
      </w:r>
      <w:bookmarkEnd w:id="3"/>
    </w:p>
    <w:p w14:paraId="709B24FE" w14:textId="5A4D83FB" w:rsidR="009833AE" w:rsidRPr="009833AE" w:rsidRDefault="009833AE" w:rsidP="009833AE">
      <w:pPr>
        <w:pStyle w:val="ListParagraph"/>
        <w:tabs>
          <w:tab w:val="left" w:pos="284"/>
        </w:tabs>
        <w:spacing w:line="240" w:lineRule="auto"/>
        <w:ind w:left="426"/>
        <w:rPr>
          <w:rFonts w:ascii="Times New Roman" w:hAnsi="Times New Roman"/>
          <w:color w:val="000000" w:themeColor="text1"/>
          <w:sz w:val="24"/>
          <w:szCs w:val="24"/>
        </w:rPr>
      </w:pPr>
      <w:r>
        <w:rPr>
          <w:rFonts w:ascii="Times New Roman" w:hAnsi="Times New Roman"/>
          <w:color w:val="000000" w:themeColor="text1"/>
          <w:sz w:val="24"/>
          <w:szCs w:val="24"/>
        </w:rPr>
        <w:tab/>
      </w:r>
      <w:r w:rsidRPr="009833AE">
        <w:rPr>
          <w:rFonts w:ascii="Times New Roman" w:hAnsi="Times New Roman"/>
          <w:color w:val="000000" w:themeColor="text1"/>
          <w:sz w:val="24"/>
          <w:szCs w:val="24"/>
        </w:rPr>
        <w:t>Kecurangan dalam bidang akademik menurut Wood dan Warnken (2004)dalam Hariri Dkk (2018) menyebutkan 8 aktivitas kecurangan akademik, sebagai berikut :</w:t>
      </w:r>
    </w:p>
    <w:p w14:paraId="0AE70622" w14:textId="77777777" w:rsidR="009833AE" w:rsidRPr="009833AE" w:rsidRDefault="009833AE" w:rsidP="009833AE">
      <w:pPr>
        <w:pStyle w:val="ListParagraph"/>
        <w:numPr>
          <w:ilvl w:val="0"/>
          <w:numId w:val="21"/>
        </w:numPr>
        <w:tabs>
          <w:tab w:val="left" w:pos="284"/>
        </w:tabs>
        <w:spacing w:line="240" w:lineRule="auto"/>
        <w:ind w:left="709" w:hanging="283"/>
        <w:rPr>
          <w:rFonts w:ascii="Times New Roman" w:hAnsi="Times New Roman"/>
          <w:color w:val="000000" w:themeColor="text1"/>
          <w:sz w:val="24"/>
          <w:szCs w:val="24"/>
        </w:rPr>
      </w:pPr>
      <w:r w:rsidRPr="009833AE">
        <w:rPr>
          <w:rFonts w:ascii="Times New Roman" w:hAnsi="Times New Roman"/>
          <w:color w:val="000000" w:themeColor="text1"/>
          <w:sz w:val="24"/>
          <w:szCs w:val="24"/>
        </w:rPr>
        <w:t>Plagiat, merupakan aktivitas seseorang yang meniru atau mengutip pekerjaan orang lain secara identik tanpa merubahnya, serta tanpa menyebukan nama penulisnya, dan mengklaim tulisan tersebut merupakan hasil karyanya.</w:t>
      </w:r>
    </w:p>
    <w:p w14:paraId="5BE30285" w14:textId="77777777" w:rsidR="009833AE" w:rsidRPr="009833AE" w:rsidRDefault="009833AE" w:rsidP="009833AE">
      <w:pPr>
        <w:pStyle w:val="ListParagraph"/>
        <w:numPr>
          <w:ilvl w:val="0"/>
          <w:numId w:val="21"/>
        </w:numPr>
        <w:tabs>
          <w:tab w:val="left" w:pos="284"/>
          <w:tab w:val="left" w:pos="709"/>
        </w:tabs>
        <w:spacing w:line="240" w:lineRule="auto"/>
        <w:ind w:left="709" w:hanging="283"/>
        <w:rPr>
          <w:rFonts w:ascii="Times New Roman" w:hAnsi="Times New Roman"/>
          <w:color w:val="000000" w:themeColor="text1"/>
          <w:sz w:val="24"/>
          <w:szCs w:val="24"/>
        </w:rPr>
      </w:pPr>
      <w:r w:rsidRPr="009833AE">
        <w:rPr>
          <w:rFonts w:ascii="Times New Roman" w:hAnsi="Times New Roman"/>
          <w:i/>
          <w:color w:val="000000" w:themeColor="text1"/>
          <w:sz w:val="24"/>
          <w:szCs w:val="24"/>
        </w:rPr>
        <w:t>Collussion</w:t>
      </w:r>
      <w:r w:rsidRPr="009833AE">
        <w:rPr>
          <w:rFonts w:ascii="Times New Roman" w:hAnsi="Times New Roman"/>
          <w:color w:val="000000" w:themeColor="text1"/>
          <w:sz w:val="24"/>
          <w:szCs w:val="24"/>
        </w:rPr>
        <w:t>, merupakan kerjasama yang dilarang antara dua orang atau lebih guna mengerjakan ujian atau tugas, dengan tujuan mendapatkan keuntungan dari nilai yang didapatkan.</w:t>
      </w:r>
    </w:p>
    <w:p w14:paraId="2EE47CB0" w14:textId="77777777" w:rsidR="009833AE" w:rsidRPr="009833AE" w:rsidRDefault="009833AE" w:rsidP="009833AE">
      <w:pPr>
        <w:pStyle w:val="ListParagraph"/>
        <w:numPr>
          <w:ilvl w:val="0"/>
          <w:numId w:val="21"/>
        </w:numPr>
        <w:tabs>
          <w:tab w:val="left" w:pos="284"/>
          <w:tab w:val="left" w:pos="851"/>
        </w:tabs>
        <w:spacing w:line="240" w:lineRule="auto"/>
        <w:ind w:left="709" w:hanging="283"/>
        <w:rPr>
          <w:rFonts w:ascii="Times New Roman" w:hAnsi="Times New Roman"/>
          <w:color w:val="000000" w:themeColor="text1"/>
          <w:sz w:val="24"/>
          <w:szCs w:val="24"/>
        </w:rPr>
      </w:pPr>
      <w:r w:rsidRPr="009833AE">
        <w:rPr>
          <w:rFonts w:ascii="Times New Roman" w:hAnsi="Times New Roman"/>
          <w:i/>
          <w:color w:val="000000" w:themeColor="text1"/>
          <w:sz w:val="24"/>
          <w:szCs w:val="24"/>
        </w:rPr>
        <w:t xml:space="preserve">Falsification, </w:t>
      </w:r>
      <w:r w:rsidRPr="009833AE">
        <w:rPr>
          <w:rFonts w:ascii="Times New Roman" w:hAnsi="Times New Roman"/>
          <w:color w:val="000000" w:themeColor="text1"/>
          <w:sz w:val="24"/>
          <w:szCs w:val="24"/>
        </w:rPr>
        <w:t>memasukkan hasil pekerjaan dari orang lain dengan mengganti namanya dan diakui menjadi pekerjaannya.</w:t>
      </w:r>
    </w:p>
    <w:p w14:paraId="0E9033A6" w14:textId="77777777" w:rsidR="009833AE" w:rsidRPr="009833AE" w:rsidRDefault="009833AE" w:rsidP="009833AE">
      <w:pPr>
        <w:pStyle w:val="ListParagraph"/>
        <w:numPr>
          <w:ilvl w:val="0"/>
          <w:numId w:val="21"/>
        </w:numPr>
        <w:tabs>
          <w:tab w:val="left" w:pos="284"/>
          <w:tab w:val="left" w:pos="851"/>
        </w:tabs>
        <w:spacing w:line="240" w:lineRule="auto"/>
        <w:ind w:left="709" w:hanging="283"/>
        <w:rPr>
          <w:rFonts w:ascii="Times New Roman" w:hAnsi="Times New Roman"/>
          <w:color w:val="000000" w:themeColor="text1"/>
          <w:sz w:val="24"/>
          <w:szCs w:val="24"/>
        </w:rPr>
      </w:pPr>
      <w:r w:rsidRPr="009833AE">
        <w:rPr>
          <w:rFonts w:ascii="Times New Roman" w:hAnsi="Times New Roman"/>
          <w:i/>
          <w:color w:val="000000" w:themeColor="text1"/>
          <w:sz w:val="24"/>
          <w:szCs w:val="24"/>
        </w:rPr>
        <w:t xml:space="preserve">Replication, </w:t>
      </w:r>
      <w:r w:rsidRPr="009833AE">
        <w:rPr>
          <w:rFonts w:ascii="Times New Roman" w:hAnsi="Times New Roman"/>
          <w:color w:val="000000" w:themeColor="text1"/>
          <w:sz w:val="24"/>
          <w:szCs w:val="24"/>
        </w:rPr>
        <w:t>mengumpulkan hasil pekerjaan yang sama, baik sebagian atau keseluruhan ke dalam bnayak media, dengan tujuan mendapat nilai tambahan.</w:t>
      </w:r>
    </w:p>
    <w:p w14:paraId="4D1A1443" w14:textId="77777777" w:rsidR="009833AE" w:rsidRPr="009833AE" w:rsidRDefault="009833AE" w:rsidP="009833AE">
      <w:pPr>
        <w:pStyle w:val="ListParagraph"/>
        <w:numPr>
          <w:ilvl w:val="0"/>
          <w:numId w:val="21"/>
        </w:numPr>
        <w:tabs>
          <w:tab w:val="left" w:pos="284"/>
          <w:tab w:val="left" w:pos="709"/>
        </w:tabs>
        <w:spacing w:line="240" w:lineRule="auto"/>
        <w:ind w:left="851"/>
        <w:rPr>
          <w:rFonts w:ascii="Times New Roman" w:hAnsi="Times New Roman"/>
          <w:color w:val="000000" w:themeColor="text1"/>
          <w:sz w:val="24"/>
          <w:szCs w:val="24"/>
        </w:rPr>
      </w:pPr>
      <w:r w:rsidRPr="009833AE">
        <w:rPr>
          <w:rFonts w:ascii="Times New Roman" w:hAnsi="Times New Roman"/>
          <w:color w:val="000000" w:themeColor="text1"/>
          <w:sz w:val="24"/>
          <w:szCs w:val="24"/>
        </w:rPr>
        <w:t>Membawa/menggunakan catatan yang dilarang pada saat ujian</w:t>
      </w:r>
    </w:p>
    <w:p w14:paraId="7C882793" w14:textId="77777777" w:rsidR="009833AE" w:rsidRPr="009833AE" w:rsidRDefault="009833AE" w:rsidP="009833AE">
      <w:pPr>
        <w:pStyle w:val="ListParagraph"/>
        <w:numPr>
          <w:ilvl w:val="0"/>
          <w:numId w:val="21"/>
        </w:numPr>
        <w:tabs>
          <w:tab w:val="left" w:pos="284"/>
          <w:tab w:val="left" w:pos="709"/>
        </w:tabs>
        <w:spacing w:line="240" w:lineRule="auto"/>
        <w:ind w:left="851"/>
        <w:rPr>
          <w:rFonts w:ascii="Times New Roman" w:hAnsi="Times New Roman"/>
          <w:color w:val="000000" w:themeColor="text1"/>
          <w:sz w:val="24"/>
          <w:szCs w:val="24"/>
        </w:rPr>
      </w:pPr>
      <w:r w:rsidRPr="009833AE">
        <w:rPr>
          <w:rFonts w:ascii="Times New Roman" w:hAnsi="Times New Roman"/>
          <w:color w:val="000000" w:themeColor="text1"/>
          <w:sz w:val="24"/>
          <w:szCs w:val="24"/>
        </w:rPr>
        <w:t>Memperoleh/mencari salinan soal atau jawaban ujian</w:t>
      </w:r>
    </w:p>
    <w:p w14:paraId="0E633F6C" w14:textId="77777777" w:rsidR="009833AE" w:rsidRPr="009833AE" w:rsidRDefault="009833AE" w:rsidP="009833AE">
      <w:pPr>
        <w:pStyle w:val="ListParagraph"/>
        <w:numPr>
          <w:ilvl w:val="0"/>
          <w:numId w:val="21"/>
        </w:numPr>
        <w:tabs>
          <w:tab w:val="left" w:pos="284"/>
          <w:tab w:val="left" w:pos="709"/>
        </w:tabs>
        <w:spacing w:line="240" w:lineRule="auto"/>
        <w:ind w:left="851"/>
        <w:rPr>
          <w:rFonts w:ascii="Times New Roman" w:hAnsi="Times New Roman"/>
          <w:color w:val="000000" w:themeColor="text1"/>
          <w:sz w:val="24"/>
          <w:szCs w:val="24"/>
        </w:rPr>
      </w:pPr>
      <w:r w:rsidRPr="009833AE">
        <w:rPr>
          <w:rFonts w:ascii="Times New Roman" w:hAnsi="Times New Roman"/>
          <w:color w:val="000000" w:themeColor="text1"/>
          <w:sz w:val="24"/>
          <w:szCs w:val="24"/>
        </w:rPr>
        <w:t>Berkomunikasi dengan peserta lain saat ujian berlangsung</w:t>
      </w:r>
    </w:p>
    <w:p w14:paraId="1084C005" w14:textId="61066C95" w:rsidR="009833AE" w:rsidRPr="009833AE" w:rsidRDefault="009833AE" w:rsidP="009833AE">
      <w:pPr>
        <w:pStyle w:val="ListParagraph"/>
        <w:numPr>
          <w:ilvl w:val="0"/>
          <w:numId w:val="21"/>
        </w:numPr>
        <w:tabs>
          <w:tab w:val="left" w:pos="284"/>
          <w:tab w:val="left" w:pos="709"/>
        </w:tabs>
        <w:spacing w:line="240" w:lineRule="auto"/>
        <w:ind w:left="851"/>
        <w:rPr>
          <w:rFonts w:ascii="Times New Roman" w:hAnsi="Times New Roman"/>
          <w:color w:val="000000" w:themeColor="text1"/>
          <w:sz w:val="24"/>
          <w:szCs w:val="24"/>
        </w:rPr>
      </w:pPr>
      <w:r w:rsidRPr="009833AE">
        <w:rPr>
          <w:rFonts w:ascii="Times New Roman" w:hAnsi="Times New Roman"/>
          <w:color w:val="000000" w:themeColor="text1"/>
          <w:sz w:val="24"/>
          <w:szCs w:val="24"/>
        </w:rPr>
        <w:t>Menjadi pihak penghubung peserta ujian yang berkejasama untuk melakukan kecurangan, atau pura-pura tidak mengetahui jika ada peserta yang melakukan kecurangan.</w:t>
      </w:r>
    </w:p>
    <w:p w14:paraId="4FC7329E" w14:textId="41CDAE54" w:rsidR="009833AE" w:rsidRPr="009833AE" w:rsidRDefault="009833AE" w:rsidP="009833AE">
      <w:pPr>
        <w:pStyle w:val="ListParagraph"/>
        <w:numPr>
          <w:ilvl w:val="0"/>
          <w:numId w:val="16"/>
        </w:numPr>
        <w:tabs>
          <w:tab w:val="left" w:pos="284"/>
          <w:tab w:val="left" w:pos="426"/>
        </w:tabs>
        <w:spacing w:line="240" w:lineRule="auto"/>
        <w:ind w:hanging="720"/>
        <w:rPr>
          <w:rFonts w:ascii="Times New Roman" w:hAnsi="Times New Roman"/>
          <w:b/>
          <w:color w:val="000000" w:themeColor="text1"/>
          <w:sz w:val="24"/>
          <w:szCs w:val="24"/>
        </w:rPr>
      </w:pPr>
      <w:bookmarkStart w:id="4" w:name="_Toc46675497"/>
      <w:r>
        <w:rPr>
          <w:rFonts w:ascii="Times New Roman" w:hAnsi="Times New Roman"/>
          <w:b/>
          <w:bCs/>
          <w:i/>
          <w:iCs/>
          <w:color w:val="000000" w:themeColor="text1"/>
          <w:sz w:val="24"/>
          <w:szCs w:val="24"/>
        </w:rPr>
        <w:t xml:space="preserve">  </w:t>
      </w:r>
      <w:r w:rsidRPr="009833AE">
        <w:rPr>
          <w:rFonts w:ascii="Times New Roman" w:hAnsi="Times New Roman"/>
          <w:b/>
          <w:bCs/>
          <w:i/>
          <w:iCs/>
          <w:color w:val="000000" w:themeColor="text1"/>
          <w:sz w:val="24"/>
          <w:szCs w:val="24"/>
        </w:rPr>
        <w:t>Fraud Triangle Theory</w:t>
      </w:r>
      <w:bookmarkEnd w:id="4"/>
    </w:p>
    <w:p w14:paraId="27EDB715" w14:textId="47C3A1C7" w:rsidR="009833AE" w:rsidRDefault="009833AE" w:rsidP="009833AE">
      <w:pPr>
        <w:pStyle w:val="ListParagraph"/>
        <w:tabs>
          <w:tab w:val="left" w:pos="284"/>
        </w:tabs>
        <w:spacing w:line="240" w:lineRule="auto"/>
        <w:ind w:left="426" w:firstLine="283"/>
        <w:rPr>
          <w:rFonts w:ascii="Times New Roman" w:hAnsi="Times New Roman"/>
          <w:color w:val="000000" w:themeColor="text1"/>
          <w:sz w:val="24"/>
          <w:szCs w:val="24"/>
        </w:rPr>
      </w:pPr>
      <w:r w:rsidRPr="009833AE">
        <w:rPr>
          <w:rFonts w:ascii="Times New Roman" w:hAnsi="Times New Roman"/>
          <w:color w:val="000000" w:themeColor="text1"/>
          <w:sz w:val="24"/>
          <w:szCs w:val="24"/>
        </w:rPr>
        <w:t>Menurut Romney dan Steinbart (2012).</w:t>
      </w:r>
      <w:r w:rsidRPr="009833AE">
        <w:rPr>
          <w:rFonts w:ascii="Times New Roman" w:hAnsi="Times New Roman"/>
          <w:i/>
          <w:iCs/>
          <w:color w:val="000000" w:themeColor="text1"/>
          <w:sz w:val="24"/>
          <w:szCs w:val="24"/>
        </w:rPr>
        <w:t xml:space="preserve">Fraud </w:t>
      </w:r>
      <w:r w:rsidRPr="009833AE">
        <w:rPr>
          <w:rFonts w:ascii="Times New Roman" w:hAnsi="Times New Roman"/>
          <w:i/>
          <w:color w:val="000000" w:themeColor="text1"/>
          <w:sz w:val="24"/>
          <w:szCs w:val="24"/>
        </w:rPr>
        <w:t>triangle</w:t>
      </w:r>
      <w:r w:rsidRPr="009833AE">
        <w:rPr>
          <w:rFonts w:ascii="Times New Roman" w:hAnsi="Times New Roman"/>
          <w:color w:val="000000" w:themeColor="text1"/>
          <w:sz w:val="24"/>
          <w:szCs w:val="24"/>
        </w:rPr>
        <w:t>adalah faktor-faktor yang mempengaruhi seseorang melakukan penipuan dan terdapat tiga faktor yang menyebabkan seseorang melakukan yaitu tekanan, kesempatan dan rasionalisasi.</w:t>
      </w:r>
    </w:p>
    <w:p w14:paraId="37221AF9" w14:textId="32718778" w:rsidR="009833AE" w:rsidRDefault="009833AE" w:rsidP="009833AE">
      <w:pPr>
        <w:pStyle w:val="ListParagraph"/>
        <w:tabs>
          <w:tab w:val="left" w:pos="284"/>
        </w:tabs>
        <w:spacing w:line="240" w:lineRule="auto"/>
        <w:ind w:left="426" w:firstLine="283"/>
        <w:rPr>
          <w:rFonts w:ascii="Times New Roman" w:hAnsi="Times New Roman"/>
          <w:color w:val="000000" w:themeColor="text1"/>
          <w:sz w:val="24"/>
          <w:szCs w:val="24"/>
        </w:rPr>
      </w:pPr>
    </w:p>
    <w:p w14:paraId="4866C53C" w14:textId="29A962F1" w:rsidR="009833AE" w:rsidRDefault="009833AE" w:rsidP="009833AE">
      <w:pPr>
        <w:pStyle w:val="ListParagraph"/>
        <w:tabs>
          <w:tab w:val="left" w:pos="284"/>
        </w:tabs>
        <w:spacing w:line="240" w:lineRule="auto"/>
        <w:ind w:left="426" w:firstLine="283"/>
        <w:rPr>
          <w:rFonts w:ascii="Times New Roman" w:hAnsi="Times New Roman"/>
          <w:color w:val="000000" w:themeColor="text1"/>
          <w:sz w:val="24"/>
          <w:szCs w:val="24"/>
        </w:rPr>
      </w:pPr>
    </w:p>
    <w:p w14:paraId="624590B7" w14:textId="21CD9C2B" w:rsidR="009833AE" w:rsidRDefault="009833AE" w:rsidP="009833AE">
      <w:pPr>
        <w:pStyle w:val="ListParagraph"/>
        <w:tabs>
          <w:tab w:val="left" w:pos="284"/>
        </w:tabs>
        <w:spacing w:line="240" w:lineRule="auto"/>
        <w:ind w:left="426" w:firstLine="283"/>
        <w:rPr>
          <w:rFonts w:ascii="Times New Roman" w:hAnsi="Times New Roman"/>
          <w:color w:val="000000" w:themeColor="text1"/>
          <w:sz w:val="24"/>
          <w:szCs w:val="24"/>
        </w:rPr>
      </w:pPr>
    </w:p>
    <w:p w14:paraId="67ECCF5F" w14:textId="77777777" w:rsidR="009833AE" w:rsidRPr="009833AE" w:rsidRDefault="009833AE" w:rsidP="009833AE">
      <w:pPr>
        <w:pStyle w:val="ListParagraph"/>
        <w:tabs>
          <w:tab w:val="left" w:pos="284"/>
        </w:tabs>
        <w:spacing w:line="240" w:lineRule="auto"/>
        <w:ind w:left="426" w:firstLine="283"/>
        <w:rPr>
          <w:rFonts w:ascii="Times New Roman" w:hAnsi="Times New Roman"/>
          <w:color w:val="000000" w:themeColor="text1"/>
          <w:sz w:val="24"/>
          <w:szCs w:val="24"/>
        </w:rPr>
      </w:pPr>
    </w:p>
    <w:p w14:paraId="659578BE" w14:textId="77777777" w:rsidR="009833AE" w:rsidRPr="009833AE" w:rsidRDefault="009833AE" w:rsidP="009833AE">
      <w:pPr>
        <w:pStyle w:val="ListParagraph"/>
        <w:tabs>
          <w:tab w:val="left" w:pos="284"/>
        </w:tabs>
        <w:ind w:left="426"/>
        <w:jc w:val="center"/>
        <w:rPr>
          <w:rFonts w:ascii="Times New Roman" w:hAnsi="Times New Roman"/>
          <w:b/>
          <w:color w:val="000000" w:themeColor="text1"/>
          <w:sz w:val="24"/>
          <w:szCs w:val="24"/>
        </w:rPr>
      </w:pPr>
      <w:r w:rsidRPr="009833AE">
        <w:rPr>
          <w:rFonts w:ascii="Times New Roman" w:hAnsi="Times New Roman"/>
          <w:b/>
          <w:color w:val="000000" w:themeColor="text1"/>
          <w:sz w:val="24"/>
          <w:szCs w:val="24"/>
        </w:rPr>
        <w:t>Gambar : 2.1</w:t>
      </w:r>
    </w:p>
    <w:p w14:paraId="3246023E" w14:textId="77777777" w:rsidR="009833AE" w:rsidRPr="009833AE" w:rsidRDefault="009833AE" w:rsidP="009833AE">
      <w:pPr>
        <w:pStyle w:val="ListParagraph"/>
        <w:tabs>
          <w:tab w:val="left" w:pos="284"/>
        </w:tabs>
        <w:ind w:left="426"/>
        <w:jc w:val="center"/>
        <w:rPr>
          <w:rFonts w:ascii="Times New Roman" w:hAnsi="Times New Roman"/>
          <w:bCs/>
          <w:i/>
          <w:iCs/>
          <w:color w:val="000000" w:themeColor="text1"/>
          <w:sz w:val="24"/>
          <w:szCs w:val="24"/>
        </w:rPr>
      </w:pPr>
      <w:r w:rsidRPr="009833AE">
        <w:rPr>
          <w:rFonts w:ascii="Times New Roman" w:hAnsi="Times New Roman"/>
          <w:bCs/>
          <w:i/>
          <w:iCs/>
          <w:color w:val="000000" w:themeColor="text1"/>
          <w:sz w:val="24"/>
          <w:szCs w:val="24"/>
        </w:rPr>
        <w:t>The Fraud Triangle</w:t>
      </w:r>
    </w:p>
    <w:p w14:paraId="42D0C99C" w14:textId="77777777" w:rsidR="009833AE" w:rsidRPr="009833AE" w:rsidRDefault="009833AE" w:rsidP="009833AE">
      <w:pPr>
        <w:pStyle w:val="ListParagraph"/>
        <w:tabs>
          <w:tab w:val="left" w:pos="284"/>
        </w:tabs>
        <w:ind w:left="426"/>
        <w:jc w:val="center"/>
        <w:rPr>
          <w:rFonts w:ascii="Times New Roman" w:hAnsi="Times New Roman"/>
          <w:bCs/>
          <w:color w:val="000000" w:themeColor="text1"/>
          <w:sz w:val="24"/>
          <w:szCs w:val="24"/>
        </w:rPr>
      </w:pPr>
    </w:p>
    <w:p w14:paraId="5ED32B47" w14:textId="77777777" w:rsidR="009833AE" w:rsidRPr="009833AE" w:rsidRDefault="009833AE" w:rsidP="009833AE">
      <w:pPr>
        <w:pStyle w:val="ListParagraph"/>
        <w:tabs>
          <w:tab w:val="left" w:pos="284"/>
        </w:tabs>
        <w:spacing w:line="240" w:lineRule="auto"/>
        <w:ind w:left="426"/>
        <w:jc w:val="center"/>
        <w:rPr>
          <w:rFonts w:ascii="Times New Roman" w:hAnsi="Times New Roman"/>
          <w:color w:val="000000" w:themeColor="text1"/>
          <w:sz w:val="24"/>
          <w:szCs w:val="24"/>
        </w:rPr>
      </w:pPr>
    </w:p>
    <w:p w14:paraId="6630392D" w14:textId="77777777" w:rsidR="009833AE" w:rsidRPr="009833AE" w:rsidRDefault="009833AE" w:rsidP="009833AE">
      <w:pPr>
        <w:pStyle w:val="ListParagraph"/>
        <w:tabs>
          <w:tab w:val="left" w:pos="284"/>
        </w:tabs>
        <w:spacing w:line="240" w:lineRule="auto"/>
        <w:ind w:left="426"/>
        <w:jc w:val="center"/>
        <w:rPr>
          <w:rFonts w:ascii="Times New Roman" w:hAnsi="Times New Roman"/>
          <w:color w:val="000000" w:themeColor="text1"/>
          <w:sz w:val="24"/>
          <w:szCs w:val="24"/>
        </w:rPr>
      </w:pPr>
      <w:r w:rsidRPr="009833AE">
        <w:rPr>
          <w:rFonts w:ascii="Times New Roman" w:hAnsi="Times New Roman"/>
          <w:noProof/>
          <w:color w:val="000000" w:themeColor="text1"/>
          <w:sz w:val="24"/>
          <w:szCs w:val="24"/>
        </w:rPr>
        <w:drawing>
          <wp:inline distT="0" distB="0" distL="0" distR="0" wp14:anchorId="5BC1648B" wp14:editId="253B0256">
            <wp:extent cx="1226426" cy="1186788"/>
            <wp:effectExtent l="19050" t="0" r="0" b="0"/>
            <wp:docPr id="4" name="Picture 1" descr="TEORI KECURANGAN (FRAUD THEORY) ~ IRFA' ARIFU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ORI KECURANGAN (FRAUD THEORY) ~ IRFA' ARIFUDIN"/>
                    <pic:cNvPicPr>
                      <a:picLocks noChangeAspect="1" noChangeArrowheads="1"/>
                    </pic:cNvPicPr>
                  </pic:nvPicPr>
                  <pic:blipFill>
                    <a:blip r:embed="rId9" cstate="print"/>
                    <a:srcRect/>
                    <a:stretch>
                      <a:fillRect/>
                    </a:stretch>
                  </pic:blipFill>
                  <pic:spPr bwMode="auto">
                    <a:xfrm>
                      <a:off x="0" y="0"/>
                      <a:ext cx="1224520" cy="1184943"/>
                    </a:xfrm>
                    <a:prstGeom prst="rect">
                      <a:avLst/>
                    </a:prstGeom>
                    <a:noFill/>
                    <a:ln w="9525">
                      <a:noFill/>
                      <a:miter lim="800000"/>
                      <a:headEnd/>
                      <a:tailEnd/>
                    </a:ln>
                  </pic:spPr>
                </pic:pic>
              </a:graphicData>
            </a:graphic>
          </wp:inline>
        </w:drawing>
      </w:r>
    </w:p>
    <w:p w14:paraId="630E7340" w14:textId="77777777" w:rsidR="009833AE" w:rsidRPr="009833AE" w:rsidRDefault="009833AE" w:rsidP="009833AE">
      <w:pPr>
        <w:pStyle w:val="ListParagraph"/>
        <w:tabs>
          <w:tab w:val="left" w:pos="284"/>
        </w:tabs>
        <w:spacing w:line="240" w:lineRule="auto"/>
        <w:ind w:left="426"/>
        <w:jc w:val="center"/>
        <w:rPr>
          <w:rFonts w:ascii="Times New Roman" w:hAnsi="Times New Roman"/>
          <w:color w:val="000000" w:themeColor="text1"/>
          <w:sz w:val="24"/>
          <w:szCs w:val="24"/>
        </w:rPr>
      </w:pPr>
      <w:r w:rsidRPr="009833AE">
        <w:rPr>
          <w:rFonts w:ascii="Times New Roman" w:hAnsi="Times New Roman"/>
          <w:color w:val="000000" w:themeColor="text1"/>
          <w:sz w:val="24"/>
          <w:szCs w:val="24"/>
        </w:rPr>
        <w:t>Sumber : M.G.Pamungkas, 2018</w:t>
      </w:r>
    </w:p>
    <w:p w14:paraId="3C683A6A" w14:textId="77777777" w:rsidR="009833AE" w:rsidRPr="009833AE" w:rsidRDefault="009833AE" w:rsidP="009833AE">
      <w:pPr>
        <w:pStyle w:val="ListParagraph"/>
        <w:tabs>
          <w:tab w:val="left" w:pos="284"/>
        </w:tabs>
        <w:ind w:left="426"/>
        <w:rPr>
          <w:rFonts w:ascii="Times New Roman" w:hAnsi="Times New Roman"/>
          <w:bCs/>
          <w:color w:val="000000" w:themeColor="text1"/>
          <w:sz w:val="24"/>
          <w:szCs w:val="24"/>
        </w:rPr>
      </w:pPr>
    </w:p>
    <w:p w14:paraId="0595B806" w14:textId="77777777" w:rsidR="009833AE" w:rsidRPr="009833AE" w:rsidRDefault="009833AE" w:rsidP="009833AE">
      <w:pPr>
        <w:pStyle w:val="ListParagraph"/>
        <w:tabs>
          <w:tab w:val="left" w:pos="284"/>
        </w:tabs>
        <w:spacing w:line="240" w:lineRule="auto"/>
        <w:ind w:left="426"/>
        <w:jc w:val="both"/>
        <w:rPr>
          <w:rFonts w:ascii="Times New Roman" w:hAnsi="Times New Roman"/>
          <w:color w:val="000000" w:themeColor="text1"/>
          <w:sz w:val="24"/>
          <w:szCs w:val="24"/>
        </w:rPr>
      </w:pPr>
      <w:r w:rsidRPr="009833AE">
        <w:rPr>
          <w:rFonts w:ascii="Times New Roman" w:hAnsi="Times New Roman"/>
          <w:color w:val="000000" w:themeColor="text1"/>
          <w:sz w:val="24"/>
          <w:szCs w:val="24"/>
        </w:rPr>
        <w:t xml:space="preserve">Menurut Albrecht (2012) dalam Pamungkas (2018), terdapat tiga elemen </w:t>
      </w:r>
      <w:r w:rsidRPr="009833AE">
        <w:rPr>
          <w:rFonts w:ascii="Times New Roman" w:hAnsi="Times New Roman"/>
          <w:i/>
          <w:iCs/>
          <w:color w:val="000000" w:themeColor="text1"/>
          <w:sz w:val="24"/>
          <w:szCs w:val="24"/>
        </w:rPr>
        <w:t>fraud triangle theory</w:t>
      </w:r>
      <w:r w:rsidRPr="009833AE">
        <w:rPr>
          <w:rFonts w:ascii="Times New Roman" w:hAnsi="Times New Roman"/>
          <w:color w:val="000000" w:themeColor="text1"/>
          <w:sz w:val="24"/>
          <w:szCs w:val="24"/>
        </w:rPr>
        <w:t xml:space="preserve"> yang mendasari sesorang untuk melakukan kecurangan yaitu : (1) </w:t>
      </w:r>
      <w:r w:rsidRPr="009833AE">
        <w:rPr>
          <w:rFonts w:ascii="Times New Roman" w:hAnsi="Times New Roman"/>
          <w:i/>
          <w:iCs/>
          <w:color w:val="000000" w:themeColor="text1"/>
          <w:sz w:val="24"/>
          <w:szCs w:val="24"/>
        </w:rPr>
        <w:t xml:space="preserve">pressure </w:t>
      </w:r>
      <w:r w:rsidRPr="009833AE">
        <w:rPr>
          <w:rFonts w:ascii="Times New Roman" w:hAnsi="Times New Roman"/>
          <w:color w:val="000000" w:themeColor="text1"/>
          <w:sz w:val="24"/>
          <w:szCs w:val="24"/>
        </w:rPr>
        <w:t xml:space="preserve">(tekanan) meliputi tekanan karena faktor keuangan, kebiasaan buruk seseorang, tekanan dari faktor ekstenal dan tekanan lainnya; (2) </w:t>
      </w:r>
      <w:r w:rsidRPr="009833AE">
        <w:rPr>
          <w:rFonts w:ascii="Times New Roman" w:hAnsi="Times New Roman"/>
          <w:i/>
          <w:iCs/>
          <w:color w:val="000000" w:themeColor="text1"/>
          <w:sz w:val="24"/>
          <w:szCs w:val="24"/>
        </w:rPr>
        <w:t xml:space="preserve">opportunity </w:t>
      </w:r>
      <w:r w:rsidRPr="009833AE">
        <w:rPr>
          <w:rFonts w:ascii="Times New Roman" w:hAnsi="Times New Roman"/>
          <w:color w:val="000000" w:themeColor="text1"/>
          <w:sz w:val="24"/>
          <w:szCs w:val="24"/>
        </w:rPr>
        <w:t xml:space="preserve">(kesempatan) meliputi kurangnya pengendalian untuk mendeteksi dan mencegah kecurangan, ketidakmampuan untuk menilai kualitas kinerja, kegagalan mendisiplinkan pelaku fraud, ketidaktahuan, apatis, kurangnya akses informasi dan kemampuan yang tidak memadai dari pelaku fraud; (3) </w:t>
      </w:r>
      <w:r w:rsidRPr="009833AE">
        <w:rPr>
          <w:rFonts w:ascii="Times New Roman" w:hAnsi="Times New Roman"/>
          <w:i/>
          <w:iCs/>
          <w:color w:val="000000" w:themeColor="text1"/>
          <w:sz w:val="24"/>
          <w:szCs w:val="24"/>
        </w:rPr>
        <w:t xml:space="preserve">rationalization </w:t>
      </w:r>
      <w:r w:rsidRPr="009833AE">
        <w:rPr>
          <w:rFonts w:ascii="Times New Roman" w:hAnsi="Times New Roman"/>
          <w:color w:val="000000" w:themeColor="text1"/>
          <w:sz w:val="24"/>
          <w:szCs w:val="24"/>
        </w:rPr>
        <w:t xml:space="preserve">(rasionalisasi) adalah konflik internal dari pelaku </w:t>
      </w:r>
      <w:r w:rsidRPr="009833AE">
        <w:rPr>
          <w:rFonts w:ascii="Times New Roman" w:hAnsi="Times New Roman"/>
          <w:i/>
          <w:iCs/>
          <w:color w:val="000000" w:themeColor="text1"/>
          <w:sz w:val="24"/>
          <w:szCs w:val="24"/>
        </w:rPr>
        <w:t xml:space="preserve">fraud </w:t>
      </w:r>
      <w:r w:rsidRPr="009833AE">
        <w:rPr>
          <w:rFonts w:ascii="Times New Roman" w:hAnsi="Times New Roman"/>
          <w:color w:val="000000" w:themeColor="text1"/>
          <w:sz w:val="24"/>
          <w:szCs w:val="24"/>
        </w:rPr>
        <w:t>untuk membenarkan tindakan yang salah.</w:t>
      </w:r>
    </w:p>
    <w:p w14:paraId="783E5B5C" w14:textId="77777777" w:rsidR="009833AE" w:rsidRDefault="009833AE" w:rsidP="00D44B0C">
      <w:pPr>
        <w:pStyle w:val="ListParagraph"/>
        <w:tabs>
          <w:tab w:val="left" w:pos="284"/>
        </w:tabs>
        <w:spacing w:line="240" w:lineRule="auto"/>
        <w:ind w:left="426"/>
        <w:rPr>
          <w:rFonts w:ascii="Times New Roman" w:hAnsi="Times New Roman"/>
          <w:color w:val="000000" w:themeColor="text1"/>
          <w:sz w:val="24"/>
          <w:szCs w:val="24"/>
        </w:rPr>
      </w:pPr>
    </w:p>
    <w:p w14:paraId="407A7DB6" w14:textId="1F7CC936" w:rsidR="005C10DD" w:rsidRPr="00BD4E62" w:rsidRDefault="005C10DD" w:rsidP="005C10DD">
      <w:pPr>
        <w:pStyle w:val="Heading3"/>
        <w:numPr>
          <w:ilvl w:val="0"/>
          <w:numId w:val="16"/>
        </w:numPr>
        <w:ind w:left="426" w:hanging="426"/>
        <w:jc w:val="both"/>
        <w:rPr>
          <w:rFonts w:ascii="Times New Roman" w:hAnsi="Times New Roman" w:cs="Times New Roman"/>
          <w:bCs/>
          <w:sz w:val="24"/>
          <w:szCs w:val="24"/>
        </w:rPr>
      </w:pPr>
      <w:bookmarkStart w:id="5" w:name="_Toc46675498"/>
      <w:r w:rsidRPr="00BD4E62">
        <w:rPr>
          <w:rFonts w:ascii="Times New Roman" w:hAnsi="Times New Roman" w:cs="Times New Roman"/>
          <w:bCs/>
          <w:sz w:val="24"/>
          <w:szCs w:val="24"/>
        </w:rPr>
        <w:t>Rasionalisasi</w:t>
      </w:r>
      <w:bookmarkEnd w:id="5"/>
    </w:p>
    <w:p w14:paraId="363590E6" w14:textId="77777777" w:rsidR="005C10DD" w:rsidRPr="009F6DF6" w:rsidRDefault="005C10DD" w:rsidP="009833AE">
      <w:pPr>
        <w:pStyle w:val="ListParagraph"/>
        <w:spacing w:after="0" w:line="240" w:lineRule="auto"/>
        <w:ind w:left="426" w:firstLine="567"/>
        <w:jc w:val="both"/>
        <w:rPr>
          <w:rFonts w:ascii="Times New Roman" w:hAnsi="Times New Roman" w:cs="Times New Roman"/>
          <w:sz w:val="24"/>
          <w:szCs w:val="24"/>
        </w:rPr>
      </w:pPr>
      <w:r w:rsidRPr="009F6DF6">
        <w:rPr>
          <w:rFonts w:ascii="Times New Roman" w:hAnsi="Times New Roman" w:cs="Times New Roman"/>
          <w:sz w:val="24"/>
          <w:szCs w:val="24"/>
        </w:rPr>
        <w:t>Menurut Romney dan Steinbart (2012)</w:t>
      </w:r>
      <w:r>
        <w:rPr>
          <w:rFonts w:ascii="Times New Roman" w:hAnsi="Times New Roman" w:cs="Times New Roman"/>
          <w:sz w:val="24"/>
          <w:szCs w:val="24"/>
        </w:rPr>
        <w:t xml:space="preserve"> dalam M.G.Pamungkas (2018)</w:t>
      </w:r>
      <w:r w:rsidRPr="009F6DF6">
        <w:rPr>
          <w:rFonts w:ascii="Times New Roman" w:hAnsi="Times New Roman" w:cs="Times New Roman"/>
          <w:sz w:val="24"/>
          <w:szCs w:val="24"/>
        </w:rPr>
        <w:t xml:space="preserve">, </w:t>
      </w:r>
      <w:r w:rsidRPr="009F6DF6">
        <w:rPr>
          <w:rFonts w:ascii="Times New Roman" w:hAnsi="Times New Roman" w:cs="Times New Roman"/>
          <w:i/>
          <w:iCs/>
          <w:sz w:val="24"/>
          <w:szCs w:val="24"/>
        </w:rPr>
        <w:t xml:space="preserve">rationalization </w:t>
      </w:r>
      <w:r w:rsidRPr="009F6DF6">
        <w:rPr>
          <w:rFonts w:ascii="Times New Roman" w:hAnsi="Times New Roman" w:cs="Times New Roman"/>
          <w:sz w:val="24"/>
          <w:szCs w:val="24"/>
        </w:rPr>
        <w:t xml:space="preserve">(rasionalisasi) adalah alasan yang digunakan pelaku penipuan untuk membenarkan atau menjustifikasi perilaku ilegal yang telah dilakukan. Bentuk rasionalisasi yang paling sering dijadikan alasan atau pembenaran yaitu “orang lain melakukannya”, “tidak akan pernah tahu”, dan “apa yang saya lakukan tidak serius”. </w:t>
      </w:r>
    </w:p>
    <w:p w14:paraId="3F11246E" w14:textId="7C99ABFF" w:rsidR="005C10DD" w:rsidRDefault="005C10DD" w:rsidP="009833AE">
      <w:pPr>
        <w:pStyle w:val="ListParagraph"/>
        <w:tabs>
          <w:tab w:val="left" w:pos="284"/>
        </w:tabs>
        <w:spacing w:line="240" w:lineRule="auto"/>
        <w:ind w:left="426" w:firstLine="425"/>
        <w:rPr>
          <w:rFonts w:ascii="Times New Roman" w:hAnsi="Times New Roman" w:cs="Times New Roman"/>
          <w:sz w:val="24"/>
          <w:szCs w:val="24"/>
        </w:rPr>
      </w:pPr>
      <w:r w:rsidRPr="004B224E">
        <w:rPr>
          <w:rFonts w:ascii="Times New Roman" w:hAnsi="Times New Roman" w:cs="Times New Roman"/>
          <w:sz w:val="24"/>
          <w:szCs w:val="24"/>
        </w:rPr>
        <w:t>Rasionalisasi merupakan pembenaran yang dilakukan seseorang atas perbuatan atau perilaku yang salah menurut Albrecht (2012).</w:t>
      </w:r>
    </w:p>
    <w:p w14:paraId="7A154001" w14:textId="0EF7C8E0" w:rsidR="005C10DD" w:rsidRPr="005C10DD" w:rsidRDefault="005C10DD" w:rsidP="005C10DD">
      <w:pPr>
        <w:pStyle w:val="Heading3"/>
        <w:numPr>
          <w:ilvl w:val="0"/>
          <w:numId w:val="16"/>
        </w:numPr>
        <w:spacing w:before="0"/>
        <w:ind w:left="426" w:hanging="426"/>
        <w:jc w:val="both"/>
        <w:rPr>
          <w:rFonts w:ascii="Times New Roman" w:hAnsi="Times New Roman" w:cs="Times New Roman"/>
          <w:bCs/>
          <w:sz w:val="24"/>
          <w:szCs w:val="24"/>
        </w:rPr>
      </w:pPr>
      <w:bookmarkStart w:id="6" w:name="_Toc46675499"/>
      <w:r w:rsidRPr="00BD4E62">
        <w:rPr>
          <w:rFonts w:ascii="Times New Roman" w:hAnsi="Times New Roman" w:cs="Times New Roman"/>
          <w:bCs/>
          <w:sz w:val="24"/>
          <w:szCs w:val="24"/>
        </w:rPr>
        <w:t>Tekanan</w:t>
      </w:r>
      <w:bookmarkEnd w:id="6"/>
    </w:p>
    <w:p w14:paraId="1C456F2F" w14:textId="50B82ECD" w:rsidR="005C10DD" w:rsidRDefault="005C10DD" w:rsidP="009833AE">
      <w:pPr>
        <w:pStyle w:val="ListParagraph"/>
        <w:spacing w:after="0" w:line="240" w:lineRule="auto"/>
        <w:ind w:left="426" w:firstLine="567"/>
        <w:jc w:val="both"/>
      </w:pPr>
      <w:r w:rsidRPr="009B799A">
        <w:rPr>
          <w:rFonts w:ascii="Times New Roman" w:hAnsi="Times New Roman" w:cs="Times New Roman"/>
          <w:sz w:val="24"/>
          <w:szCs w:val="24"/>
        </w:rPr>
        <w:t xml:space="preserve">Tekanan di dalam konteks </w:t>
      </w:r>
      <w:r>
        <w:rPr>
          <w:rFonts w:ascii="Times New Roman" w:hAnsi="Times New Roman" w:cs="Times New Roman"/>
          <w:i/>
          <w:sz w:val="24"/>
          <w:szCs w:val="24"/>
        </w:rPr>
        <w:t>Academic Fra</w:t>
      </w:r>
      <w:r w:rsidRPr="009B799A">
        <w:rPr>
          <w:rFonts w:ascii="Times New Roman" w:hAnsi="Times New Roman" w:cs="Times New Roman"/>
          <w:i/>
          <w:sz w:val="24"/>
          <w:szCs w:val="24"/>
        </w:rPr>
        <w:t>ud</w:t>
      </w:r>
      <w:r w:rsidRPr="009B799A">
        <w:rPr>
          <w:rFonts w:ascii="Times New Roman" w:hAnsi="Times New Roman" w:cs="Times New Roman"/>
          <w:sz w:val="24"/>
          <w:szCs w:val="24"/>
        </w:rPr>
        <w:t xml:space="preserve"> merupakan sebuah dorongan </w:t>
      </w:r>
      <w:r>
        <w:rPr>
          <w:rFonts w:ascii="Times New Roman" w:hAnsi="Times New Roman" w:cs="Times New Roman"/>
          <w:sz w:val="24"/>
          <w:szCs w:val="24"/>
        </w:rPr>
        <w:t>a</w:t>
      </w:r>
      <w:r w:rsidRPr="009B799A">
        <w:rPr>
          <w:rFonts w:ascii="Times New Roman" w:hAnsi="Times New Roman" w:cs="Times New Roman"/>
          <w:sz w:val="24"/>
          <w:szCs w:val="24"/>
        </w:rPr>
        <w:t xml:space="preserve">tau motivai yang dihadapi oleh peserta didik maupun mahasiswa dalam kesehariannya mempunyai hubungan dengan masalah akademik dan dapat menyebabkan peserta didik atau mahasiswa memiliki tekanan yang kuat untuk mendapatkn nilai atau hasil yang terbaik dengan segala cara. </w:t>
      </w:r>
      <w:sdt>
        <w:sdtPr>
          <w:id w:val="521980966"/>
          <w:citation/>
        </w:sdtPr>
        <w:sdtEndPr/>
        <w:sdtContent>
          <w:r w:rsidRPr="009B799A">
            <w:rPr>
              <w:rFonts w:ascii="Times New Roman" w:hAnsi="Times New Roman" w:cs="Times New Roman"/>
              <w:sz w:val="24"/>
              <w:szCs w:val="24"/>
            </w:rPr>
            <w:fldChar w:fldCharType="begin"/>
          </w:r>
          <w:r w:rsidRPr="009B799A">
            <w:rPr>
              <w:rFonts w:ascii="Times New Roman" w:hAnsi="Times New Roman" w:cs="Times New Roman"/>
              <w:sz w:val="24"/>
              <w:szCs w:val="24"/>
            </w:rPr>
            <w:instrText xml:space="preserve"> CITATION Kus16 \l 1057 </w:instrText>
          </w:r>
          <w:r w:rsidRPr="009B799A">
            <w:rPr>
              <w:rFonts w:ascii="Times New Roman" w:hAnsi="Times New Roman" w:cs="Times New Roman"/>
              <w:sz w:val="24"/>
              <w:szCs w:val="24"/>
            </w:rPr>
            <w:fldChar w:fldCharType="separate"/>
          </w:r>
          <w:r w:rsidRPr="009B799A">
            <w:rPr>
              <w:rFonts w:ascii="Times New Roman" w:hAnsi="Times New Roman" w:cs="Times New Roman"/>
              <w:noProof/>
              <w:sz w:val="24"/>
              <w:szCs w:val="24"/>
            </w:rPr>
            <w:t>(Kusaeri, 2016)</w:t>
          </w:r>
          <w:r w:rsidRPr="009B799A">
            <w:rPr>
              <w:rFonts w:ascii="Times New Roman" w:hAnsi="Times New Roman" w:cs="Times New Roman"/>
              <w:sz w:val="24"/>
              <w:szCs w:val="24"/>
            </w:rPr>
            <w:fldChar w:fldCharType="end"/>
          </w:r>
        </w:sdtContent>
      </w:sdt>
    </w:p>
    <w:p w14:paraId="12D6B0EF" w14:textId="77777777" w:rsidR="00D44B0C" w:rsidRPr="00D44B0C" w:rsidRDefault="00D44B0C" w:rsidP="009833AE">
      <w:pPr>
        <w:pStyle w:val="ListParagraph"/>
        <w:spacing w:line="240" w:lineRule="auto"/>
        <w:ind w:left="426" w:firstLine="426"/>
        <w:rPr>
          <w:rFonts w:ascii="Times New Roman" w:hAnsi="Times New Roman" w:cs="Times New Roman"/>
          <w:sz w:val="24"/>
          <w:szCs w:val="24"/>
        </w:rPr>
      </w:pPr>
      <w:r w:rsidRPr="00D44B0C">
        <w:rPr>
          <w:rFonts w:ascii="Times New Roman" w:hAnsi="Times New Roman" w:cs="Times New Roman"/>
          <w:sz w:val="24"/>
          <w:szCs w:val="24"/>
        </w:rPr>
        <w:t>Tekanan adalah dorongan atau motivasi seseorang untuk melakukan kecurangan, menurut Albrecht (2012) dalam Pamungkas (2018) terdapat 4 jenis tekanan yaitu :</w:t>
      </w:r>
    </w:p>
    <w:p w14:paraId="514E82D6" w14:textId="77777777" w:rsidR="00D44B0C" w:rsidRPr="00D44B0C" w:rsidRDefault="00D44B0C" w:rsidP="00D44B0C">
      <w:pPr>
        <w:pStyle w:val="ListParagraph"/>
        <w:numPr>
          <w:ilvl w:val="0"/>
          <w:numId w:val="20"/>
        </w:numPr>
        <w:spacing w:after="0" w:line="240" w:lineRule="auto"/>
        <w:rPr>
          <w:rFonts w:ascii="Times New Roman" w:hAnsi="Times New Roman" w:cs="Times New Roman"/>
          <w:sz w:val="24"/>
          <w:szCs w:val="24"/>
        </w:rPr>
      </w:pPr>
      <w:r w:rsidRPr="00D44B0C">
        <w:rPr>
          <w:rFonts w:ascii="Times New Roman" w:hAnsi="Times New Roman" w:cs="Times New Roman"/>
          <w:i/>
          <w:iCs/>
          <w:sz w:val="24"/>
          <w:szCs w:val="24"/>
        </w:rPr>
        <w:t>Financial Pressure</w:t>
      </w:r>
      <w:r w:rsidRPr="00D44B0C">
        <w:rPr>
          <w:rFonts w:ascii="Times New Roman" w:hAnsi="Times New Roman" w:cs="Times New Roman"/>
          <w:sz w:val="24"/>
          <w:szCs w:val="24"/>
        </w:rPr>
        <w:t>/Tekanan Keuangan.</w:t>
      </w:r>
    </w:p>
    <w:p w14:paraId="2FA9D904" w14:textId="15A4DE07" w:rsidR="009833AE" w:rsidRDefault="00D44B0C" w:rsidP="009833AE">
      <w:pPr>
        <w:pStyle w:val="ListParagraph"/>
        <w:spacing w:after="0" w:line="240" w:lineRule="auto"/>
        <w:ind w:left="709"/>
        <w:rPr>
          <w:rFonts w:ascii="Times New Roman" w:hAnsi="Times New Roman" w:cs="Times New Roman"/>
          <w:sz w:val="24"/>
          <w:szCs w:val="24"/>
        </w:rPr>
      </w:pPr>
      <w:r w:rsidRPr="00D44B0C">
        <w:rPr>
          <w:rFonts w:ascii="Times New Roman" w:hAnsi="Times New Roman" w:cs="Times New Roman"/>
          <w:i/>
          <w:iCs/>
          <w:sz w:val="24"/>
          <w:szCs w:val="24"/>
        </w:rPr>
        <w:t>Financial Pressure</w:t>
      </w:r>
      <w:r w:rsidRPr="00D44B0C">
        <w:rPr>
          <w:rFonts w:ascii="Times New Roman" w:hAnsi="Times New Roman" w:cs="Times New Roman"/>
          <w:sz w:val="24"/>
          <w:szCs w:val="24"/>
        </w:rPr>
        <w:t xml:space="preserve">/Tekanan Keuangan berasal dari keserakahan, memiliki hutang, mengalami kerugian keuangan, serta memiliki kebutuhan yang tidak terduga. </w:t>
      </w:r>
    </w:p>
    <w:p w14:paraId="70E66CFC" w14:textId="77777777" w:rsidR="009833AE" w:rsidRDefault="009833AE" w:rsidP="009833AE">
      <w:pPr>
        <w:pStyle w:val="ListParagraph"/>
        <w:spacing w:after="0" w:line="240" w:lineRule="auto"/>
        <w:ind w:left="709"/>
        <w:rPr>
          <w:rFonts w:ascii="Times New Roman" w:hAnsi="Times New Roman" w:cs="Times New Roman"/>
          <w:sz w:val="24"/>
          <w:szCs w:val="24"/>
        </w:rPr>
      </w:pPr>
    </w:p>
    <w:p w14:paraId="241C8F30" w14:textId="5C61AF38" w:rsidR="00D44B0C" w:rsidRPr="00D44B0C" w:rsidRDefault="00D44B0C" w:rsidP="009833AE">
      <w:pPr>
        <w:pStyle w:val="ListParagraph"/>
        <w:numPr>
          <w:ilvl w:val="0"/>
          <w:numId w:val="20"/>
        </w:numPr>
        <w:spacing w:after="0" w:line="240" w:lineRule="auto"/>
        <w:rPr>
          <w:rFonts w:ascii="Times New Roman" w:hAnsi="Times New Roman" w:cs="Times New Roman"/>
          <w:sz w:val="24"/>
          <w:szCs w:val="24"/>
        </w:rPr>
      </w:pPr>
      <w:r w:rsidRPr="00D44B0C">
        <w:rPr>
          <w:rFonts w:ascii="Times New Roman" w:hAnsi="Times New Roman" w:cs="Times New Roman"/>
          <w:sz w:val="24"/>
          <w:szCs w:val="24"/>
        </w:rPr>
        <w:t>Tekanan Eksternal</w:t>
      </w:r>
    </w:p>
    <w:p w14:paraId="3772EB48" w14:textId="3BD45119" w:rsidR="009833AE" w:rsidRPr="009833AE" w:rsidRDefault="00D44B0C" w:rsidP="009833AE">
      <w:pPr>
        <w:pStyle w:val="ListParagraph"/>
        <w:spacing w:after="0" w:line="240" w:lineRule="auto"/>
        <w:ind w:left="709"/>
        <w:rPr>
          <w:rFonts w:ascii="Times New Roman" w:hAnsi="Times New Roman" w:cs="Times New Roman"/>
          <w:sz w:val="24"/>
          <w:szCs w:val="24"/>
        </w:rPr>
      </w:pPr>
      <w:r w:rsidRPr="00D44B0C">
        <w:rPr>
          <w:rFonts w:ascii="Times New Roman" w:hAnsi="Times New Roman" w:cs="Times New Roman"/>
          <w:sz w:val="24"/>
          <w:szCs w:val="24"/>
        </w:rPr>
        <w:t>Tekanan eksternal berasal dari orang terdekatnya seperti orang tua, saudara, maupun teman yang dapat menimbulkan seseorang melakukan kecurangan akademik.</w:t>
      </w:r>
    </w:p>
    <w:p w14:paraId="0AD5C8EB" w14:textId="77777777" w:rsidR="00D44B0C" w:rsidRPr="00D44B0C" w:rsidRDefault="00D44B0C" w:rsidP="00D44B0C">
      <w:pPr>
        <w:pStyle w:val="ListParagraph"/>
        <w:numPr>
          <w:ilvl w:val="0"/>
          <w:numId w:val="20"/>
        </w:numPr>
        <w:spacing w:after="0" w:line="240" w:lineRule="auto"/>
        <w:rPr>
          <w:rFonts w:ascii="Times New Roman" w:hAnsi="Times New Roman" w:cs="Times New Roman"/>
          <w:sz w:val="24"/>
          <w:szCs w:val="24"/>
        </w:rPr>
      </w:pPr>
      <w:r w:rsidRPr="00D44B0C">
        <w:rPr>
          <w:rFonts w:ascii="Times New Roman" w:hAnsi="Times New Roman" w:cs="Times New Roman"/>
          <w:sz w:val="24"/>
          <w:szCs w:val="24"/>
        </w:rPr>
        <w:t>Tekanan lainnya</w:t>
      </w:r>
    </w:p>
    <w:p w14:paraId="44E855CC" w14:textId="46899924" w:rsidR="00D44B0C" w:rsidRDefault="00D44B0C" w:rsidP="009833AE">
      <w:pPr>
        <w:pStyle w:val="ListParagraph"/>
        <w:spacing w:after="0" w:line="240" w:lineRule="auto"/>
        <w:ind w:left="709"/>
        <w:jc w:val="both"/>
        <w:rPr>
          <w:rFonts w:ascii="Times New Roman" w:hAnsi="Times New Roman" w:cs="Times New Roman"/>
          <w:sz w:val="24"/>
          <w:szCs w:val="24"/>
        </w:rPr>
      </w:pPr>
      <w:r w:rsidRPr="00D44B0C">
        <w:rPr>
          <w:rFonts w:ascii="Times New Roman" w:hAnsi="Times New Roman" w:cs="Times New Roman"/>
          <w:sz w:val="24"/>
          <w:szCs w:val="24"/>
        </w:rPr>
        <w:lastRenderedPageBreak/>
        <w:t>Tekanan ini dapat menyebabkan seseorang melakukan tindakan kecurangan karena dipengaruhi gaya hidup.</w:t>
      </w:r>
    </w:p>
    <w:p w14:paraId="39EA427E" w14:textId="17E32EA0" w:rsidR="005C10DD" w:rsidRPr="00BD4E62" w:rsidRDefault="005C10DD" w:rsidP="005C10DD">
      <w:pPr>
        <w:pStyle w:val="Heading3"/>
        <w:numPr>
          <w:ilvl w:val="0"/>
          <w:numId w:val="16"/>
        </w:numPr>
        <w:spacing w:before="0"/>
        <w:ind w:left="426" w:hanging="426"/>
        <w:jc w:val="both"/>
        <w:rPr>
          <w:rFonts w:ascii="Times New Roman" w:hAnsi="Times New Roman" w:cs="Times New Roman"/>
          <w:bCs/>
          <w:sz w:val="24"/>
          <w:szCs w:val="24"/>
        </w:rPr>
      </w:pPr>
      <w:bookmarkStart w:id="7" w:name="_Toc46675500"/>
      <w:r w:rsidRPr="00BD4E62">
        <w:rPr>
          <w:rFonts w:ascii="Times New Roman" w:hAnsi="Times New Roman" w:cs="Times New Roman"/>
          <w:bCs/>
          <w:sz w:val="24"/>
          <w:szCs w:val="24"/>
        </w:rPr>
        <w:t>Peluang</w:t>
      </w:r>
      <w:bookmarkEnd w:id="7"/>
    </w:p>
    <w:p w14:paraId="6B05C139" w14:textId="696E82DE" w:rsidR="005C10DD" w:rsidRDefault="005C10DD" w:rsidP="005C10DD">
      <w:pPr>
        <w:pStyle w:val="ListParagraph"/>
        <w:spacing w:after="0" w:line="240" w:lineRule="auto"/>
        <w:ind w:left="0" w:firstLine="426"/>
        <w:jc w:val="both"/>
        <w:rPr>
          <w:rFonts w:ascii="Times New Roman" w:hAnsi="Times New Roman" w:cs="Times New Roman"/>
          <w:sz w:val="24"/>
          <w:szCs w:val="24"/>
        </w:rPr>
      </w:pPr>
      <w:r w:rsidRPr="00F2096C">
        <w:rPr>
          <w:rFonts w:ascii="Times New Roman" w:hAnsi="Times New Roman" w:cs="Times New Roman"/>
          <w:sz w:val="24"/>
          <w:szCs w:val="24"/>
        </w:rPr>
        <w:t xml:space="preserve">Menurut Albrecht (2012) </w:t>
      </w:r>
      <w:r>
        <w:rPr>
          <w:rFonts w:ascii="Times New Roman" w:hAnsi="Times New Roman" w:cs="Times New Roman"/>
          <w:sz w:val="24"/>
          <w:szCs w:val="24"/>
        </w:rPr>
        <w:t xml:space="preserve">dalam Apriani Dkk (2017) </w:t>
      </w:r>
      <w:r w:rsidRPr="00F2096C">
        <w:rPr>
          <w:rFonts w:ascii="Times New Roman" w:hAnsi="Times New Roman" w:cs="Times New Roman"/>
          <w:sz w:val="24"/>
          <w:szCs w:val="24"/>
        </w:rPr>
        <w:t>kesempatan merupakan sebuah situasi yang memungkinkan seseorang untuk melakukan kecurangan, sebuah situasi yang dianggap aman oleh pelaku untuk berbuat curang dengan anggapan tindakan kecurangannya tidak akan terdeteksi</w:t>
      </w:r>
      <w:r>
        <w:rPr>
          <w:rFonts w:ascii="Times New Roman" w:hAnsi="Times New Roman" w:cs="Times New Roman"/>
          <w:sz w:val="24"/>
          <w:szCs w:val="24"/>
        </w:rPr>
        <w:t xml:space="preserve">. </w:t>
      </w:r>
    </w:p>
    <w:p w14:paraId="5B07C932" w14:textId="77777777" w:rsidR="00D44B0C" w:rsidRPr="00D44B0C" w:rsidRDefault="00D44B0C" w:rsidP="00D44B0C">
      <w:pPr>
        <w:pStyle w:val="ListParagraph"/>
        <w:spacing w:line="240" w:lineRule="auto"/>
        <w:ind w:left="0" w:firstLine="426"/>
        <w:rPr>
          <w:rFonts w:ascii="Times New Roman" w:hAnsi="Times New Roman" w:cs="Times New Roman"/>
          <w:sz w:val="24"/>
          <w:szCs w:val="24"/>
        </w:rPr>
      </w:pPr>
      <w:r w:rsidRPr="00D44B0C">
        <w:rPr>
          <w:rFonts w:ascii="Times New Roman" w:hAnsi="Times New Roman" w:cs="Times New Roman"/>
          <w:sz w:val="24"/>
          <w:szCs w:val="24"/>
        </w:rPr>
        <w:t xml:space="preserve">Penyebab Adanya Kesempatan Menurut W. Steve Albrecht, dkk., (2012: 37) dalam Desiana Dwi Pamungkas (2018) adalah sebagai berikut: </w:t>
      </w:r>
    </w:p>
    <w:p w14:paraId="54BE7C52" w14:textId="71B04C3C" w:rsidR="00D44B0C" w:rsidRPr="00D44B0C" w:rsidRDefault="00D44B0C" w:rsidP="00D44B0C">
      <w:pPr>
        <w:pStyle w:val="ListParagraph"/>
        <w:spacing w:line="240" w:lineRule="auto"/>
        <w:ind w:left="0" w:firstLine="426"/>
        <w:rPr>
          <w:rFonts w:ascii="Times New Roman" w:hAnsi="Times New Roman" w:cs="Times New Roman"/>
          <w:sz w:val="24"/>
          <w:szCs w:val="24"/>
        </w:rPr>
      </w:pPr>
      <w:r w:rsidRPr="00D44B0C">
        <w:rPr>
          <w:rFonts w:ascii="Times New Roman" w:hAnsi="Times New Roman" w:cs="Times New Roman"/>
          <w:sz w:val="24"/>
          <w:szCs w:val="24"/>
        </w:rPr>
        <w:t>a.</w:t>
      </w:r>
      <w:r w:rsidRPr="00D44B0C">
        <w:rPr>
          <w:rFonts w:ascii="Times New Roman" w:hAnsi="Times New Roman" w:cs="Times New Roman"/>
          <w:sz w:val="24"/>
          <w:szCs w:val="24"/>
        </w:rPr>
        <w:tab/>
        <w:t xml:space="preserve">Kurangnya pengendalian untuk mencegah dan mendeteksi pelanggaran. </w:t>
      </w:r>
    </w:p>
    <w:p w14:paraId="2AB44AFB" w14:textId="13699EA6" w:rsidR="00D44B0C" w:rsidRPr="00D44B0C" w:rsidRDefault="00D44B0C" w:rsidP="00D44B0C">
      <w:pPr>
        <w:pStyle w:val="ListParagraph"/>
        <w:spacing w:line="240" w:lineRule="auto"/>
        <w:ind w:left="0" w:firstLine="426"/>
        <w:rPr>
          <w:rFonts w:ascii="Times New Roman" w:hAnsi="Times New Roman" w:cs="Times New Roman"/>
          <w:sz w:val="24"/>
          <w:szCs w:val="24"/>
        </w:rPr>
      </w:pPr>
      <w:r w:rsidRPr="00D44B0C">
        <w:rPr>
          <w:rFonts w:ascii="Times New Roman" w:hAnsi="Times New Roman" w:cs="Times New Roman"/>
          <w:sz w:val="24"/>
          <w:szCs w:val="24"/>
        </w:rPr>
        <w:t>b.</w:t>
      </w:r>
      <w:r w:rsidRPr="00D44B0C">
        <w:rPr>
          <w:rFonts w:ascii="Times New Roman" w:hAnsi="Times New Roman" w:cs="Times New Roman"/>
          <w:sz w:val="24"/>
          <w:szCs w:val="24"/>
        </w:rPr>
        <w:tab/>
        <w:t xml:space="preserve"> Ketidakmampuan untuk menilai kualitas dari suatu hasil. </w:t>
      </w:r>
    </w:p>
    <w:p w14:paraId="61AD35F4" w14:textId="54C181C7" w:rsidR="00D44B0C" w:rsidRPr="00D44B0C" w:rsidRDefault="00D44B0C" w:rsidP="00D44B0C">
      <w:pPr>
        <w:pStyle w:val="ListParagraph"/>
        <w:spacing w:line="240" w:lineRule="auto"/>
        <w:ind w:left="0" w:firstLine="426"/>
        <w:rPr>
          <w:rFonts w:ascii="Times New Roman" w:hAnsi="Times New Roman" w:cs="Times New Roman"/>
          <w:sz w:val="24"/>
          <w:szCs w:val="24"/>
        </w:rPr>
      </w:pPr>
      <w:r w:rsidRPr="00D44B0C">
        <w:rPr>
          <w:rFonts w:ascii="Times New Roman" w:hAnsi="Times New Roman" w:cs="Times New Roman"/>
          <w:sz w:val="24"/>
          <w:szCs w:val="24"/>
        </w:rPr>
        <w:t>c.</w:t>
      </w:r>
      <w:r w:rsidRPr="00D44B0C">
        <w:rPr>
          <w:rFonts w:ascii="Times New Roman" w:hAnsi="Times New Roman" w:cs="Times New Roman"/>
          <w:sz w:val="24"/>
          <w:szCs w:val="24"/>
        </w:rPr>
        <w:tab/>
        <w:t xml:space="preserve">Kegagalan dalam mendisiplinkan pelaku kecurangan. </w:t>
      </w:r>
    </w:p>
    <w:p w14:paraId="4CFBC960" w14:textId="1E9C9293" w:rsidR="00D44B0C" w:rsidRPr="00D44B0C" w:rsidRDefault="00D44B0C" w:rsidP="00D44B0C">
      <w:pPr>
        <w:pStyle w:val="ListParagraph"/>
        <w:spacing w:line="240" w:lineRule="auto"/>
        <w:ind w:left="0" w:firstLine="426"/>
        <w:rPr>
          <w:rFonts w:ascii="Times New Roman" w:hAnsi="Times New Roman" w:cs="Times New Roman"/>
          <w:sz w:val="24"/>
          <w:szCs w:val="24"/>
        </w:rPr>
      </w:pPr>
      <w:r w:rsidRPr="00D44B0C">
        <w:rPr>
          <w:rFonts w:ascii="Times New Roman" w:hAnsi="Times New Roman" w:cs="Times New Roman"/>
          <w:sz w:val="24"/>
          <w:szCs w:val="24"/>
        </w:rPr>
        <w:t>d.</w:t>
      </w:r>
      <w:r w:rsidRPr="00D44B0C">
        <w:rPr>
          <w:rFonts w:ascii="Times New Roman" w:hAnsi="Times New Roman" w:cs="Times New Roman"/>
          <w:sz w:val="24"/>
          <w:szCs w:val="24"/>
        </w:rPr>
        <w:tab/>
        <w:t xml:space="preserve">Kurangnya akses informasi. </w:t>
      </w:r>
    </w:p>
    <w:p w14:paraId="72694BC0" w14:textId="77AFDEBA" w:rsidR="00D44B0C" w:rsidRPr="00D44B0C" w:rsidRDefault="00D44B0C" w:rsidP="00D44B0C">
      <w:pPr>
        <w:pStyle w:val="ListParagraph"/>
        <w:spacing w:line="240" w:lineRule="auto"/>
        <w:ind w:left="709" w:hanging="283"/>
        <w:rPr>
          <w:rFonts w:ascii="Times New Roman" w:hAnsi="Times New Roman" w:cs="Times New Roman"/>
          <w:sz w:val="24"/>
          <w:szCs w:val="24"/>
        </w:rPr>
      </w:pPr>
      <w:r w:rsidRPr="00D44B0C">
        <w:rPr>
          <w:rFonts w:ascii="Times New Roman" w:hAnsi="Times New Roman" w:cs="Times New Roman"/>
          <w:sz w:val="24"/>
          <w:szCs w:val="24"/>
        </w:rPr>
        <w:t>e.</w:t>
      </w:r>
      <w:r w:rsidRPr="00D44B0C">
        <w:rPr>
          <w:rFonts w:ascii="Times New Roman" w:hAnsi="Times New Roman" w:cs="Times New Roman"/>
          <w:sz w:val="24"/>
          <w:szCs w:val="24"/>
        </w:rPr>
        <w:tab/>
        <w:t xml:space="preserve">Ketidaktahuan, apatis atau ketidakpedulian, dan kemampuan yang tidak memadai dari pihak yang dirugikan dalam kecurangan. </w:t>
      </w:r>
    </w:p>
    <w:p w14:paraId="4F9F68E3" w14:textId="310070CB" w:rsidR="00D44B0C" w:rsidRDefault="00D44B0C" w:rsidP="00D44B0C">
      <w:pPr>
        <w:pStyle w:val="ListParagraph"/>
        <w:spacing w:line="240" w:lineRule="auto"/>
        <w:ind w:left="0" w:firstLine="426"/>
        <w:rPr>
          <w:rFonts w:ascii="Times New Roman" w:hAnsi="Times New Roman" w:cs="Times New Roman"/>
          <w:sz w:val="24"/>
          <w:szCs w:val="24"/>
        </w:rPr>
      </w:pPr>
      <w:r w:rsidRPr="00D44B0C">
        <w:rPr>
          <w:rFonts w:ascii="Times New Roman" w:hAnsi="Times New Roman" w:cs="Times New Roman"/>
          <w:sz w:val="24"/>
          <w:szCs w:val="24"/>
        </w:rPr>
        <w:t>f.</w:t>
      </w:r>
      <w:r w:rsidRPr="00D44B0C">
        <w:rPr>
          <w:rFonts w:ascii="Times New Roman" w:hAnsi="Times New Roman" w:cs="Times New Roman"/>
          <w:sz w:val="24"/>
          <w:szCs w:val="24"/>
        </w:rPr>
        <w:tab/>
        <w:t xml:space="preserve">Kurangnya pemeriksaan. </w:t>
      </w:r>
    </w:p>
    <w:p w14:paraId="0BCDEA29" w14:textId="47A91505" w:rsidR="009D0E3C" w:rsidRPr="006C284E" w:rsidRDefault="005C10DD" w:rsidP="005C10DD">
      <w:pPr>
        <w:pStyle w:val="ListParagraph"/>
        <w:tabs>
          <w:tab w:val="left" w:pos="426"/>
        </w:tabs>
        <w:spacing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9D0E3C" w:rsidRPr="006C284E">
        <w:rPr>
          <w:rFonts w:ascii="Times New Roman" w:hAnsi="Times New Roman"/>
          <w:color w:val="000000" w:themeColor="text1"/>
          <w:sz w:val="24"/>
          <w:szCs w:val="24"/>
        </w:rPr>
        <w:t>Menurut Desiana Dwi Pamungkas (2015). Rasionalisasi dapat diartikan sebagai suatu sikap atau anggapan yang ada dalam diri seseorang untuk membenarkan sesuatu yang salah dan  menyebabkan cara berpikir siswa bahwa perilaku kecurangan akademik merupakan suatu perilaku yang tidak salah atau perilaku yang salah namun sudah umum dilakukan.</w:t>
      </w:r>
    </w:p>
    <w:p w14:paraId="759CCCCE" w14:textId="3C983EC7" w:rsidR="009D0E3C" w:rsidRDefault="009D0E3C" w:rsidP="005C10DD">
      <w:pPr>
        <w:pStyle w:val="ListParagraph"/>
        <w:tabs>
          <w:tab w:val="left" w:pos="426"/>
        </w:tabs>
        <w:spacing w:line="240" w:lineRule="auto"/>
        <w:ind w:left="0" w:hanging="567"/>
        <w:jc w:val="both"/>
        <w:rPr>
          <w:rFonts w:ascii="Times New Roman" w:hAnsi="Times New Roman"/>
          <w:color w:val="000000" w:themeColor="text1"/>
          <w:sz w:val="24"/>
          <w:szCs w:val="24"/>
        </w:rPr>
      </w:pPr>
      <w:r w:rsidRPr="006C284E">
        <w:rPr>
          <w:rFonts w:ascii="Times New Roman" w:hAnsi="Times New Roman"/>
          <w:color w:val="000000" w:themeColor="text1"/>
          <w:sz w:val="24"/>
          <w:szCs w:val="24"/>
        </w:rPr>
        <w:tab/>
      </w:r>
      <w:r>
        <w:rPr>
          <w:rFonts w:ascii="Times New Roman" w:hAnsi="Times New Roman"/>
          <w:color w:val="000000" w:themeColor="text1"/>
          <w:sz w:val="24"/>
          <w:szCs w:val="24"/>
        </w:rPr>
        <w:tab/>
      </w:r>
      <w:r w:rsidRPr="006C284E">
        <w:rPr>
          <w:rFonts w:ascii="Times New Roman" w:hAnsi="Times New Roman"/>
          <w:color w:val="000000" w:themeColor="text1"/>
          <w:sz w:val="24"/>
          <w:szCs w:val="24"/>
        </w:rPr>
        <w:t>Berdasarka</w:t>
      </w:r>
      <w:r>
        <w:rPr>
          <w:rFonts w:ascii="Times New Roman" w:hAnsi="Times New Roman"/>
          <w:color w:val="000000" w:themeColor="text1"/>
          <w:sz w:val="24"/>
          <w:szCs w:val="24"/>
        </w:rPr>
        <w:t>n p</w:t>
      </w:r>
      <w:r w:rsidRPr="006C284E">
        <w:rPr>
          <w:rFonts w:ascii="Times New Roman" w:hAnsi="Times New Roman"/>
          <w:color w:val="000000" w:themeColor="text1"/>
          <w:sz w:val="24"/>
          <w:szCs w:val="24"/>
        </w:rPr>
        <w:t xml:space="preserve">enelitian Pamungkas (2015) rasionalisasi berpengaruh terhadap perilaku kecurangan akademik. Penelitian Nurkholis Dkk (2017) juga menyatakan rasionalisasi berpengaruh positif terhadap perilaku kecurangan akademik. Atas dasar penemuan tersebut maka dirumuskanlah hipotesi pertama yaitu </w:t>
      </w:r>
    </w:p>
    <w:p w14:paraId="1B69F798" w14:textId="77777777" w:rsidR="009D0E3C" w:rsidRPr="0072064C" w:rsidRDefault="009D0E3C" w:rsidP="009D0E3C">
      <w:pPr>
        <w:pStyle w:val="ListParagraph"/>
        <w:tabs>
          <w:tab w:val="left" w:pos="284"/>
        </w:tabs>
        <w:spacing w:line="240" w:lineRule="auto"/>
        <w:ind w:left="0"/>
        <w:jc w:val="both"/>
        <w:rPr>
          <w:rFonts w:ascii="Times New Roman" w:hAnsi="Times New Roman"/>
          <w:color w:val="000000" w:themeColor="text1"/>
          <w:sz w:val="24"/>
          <w:szCs w:val="24"/>
        </w:rPr>
      </w:pPr>
      <w:r w:rsidRPr="006C284E">
        <w:rPr>
          <w:rFonts w:ascii="Times New Roman" w:hAnsi="Times New Roman"/>
          <w:b/>
          <w:bCs/>
          <w:color w:val="000000" w:themeColor="text1"/>
          <w:sz w:val="24"/>
          <w:szCs w:val="24"/>
        </w:rPr>
        <w:t xml:space="preserve">H1 = Rasionalisasi berpengaruh positif terhadap </w:t>
      </w:r>
      <w:r w:rsidRPr="006C284E">
        <w:rPr>
          <w:rFonts w:ascii="Times New Roman" w:hAnsi="Times New Roman"/>
          <w:b/>
          <w:bCs/>
          <w:i/>
          <w:iCs/>
          <w:color w:val="000000" w:themeColor="text1"/>
          <w:sz w:val="24"/>
          <w:szCs w:val="24"/>
        </w:rPr>
        <w:t xml:space="preserve">academic fraud </w:t>
      </w:r>
      <w:r w:rsidRPr="006C284E">
        <w:rPr>
          <w:rFonts w:ascii="Times New Roman" w:hAnsi="Times New Roman"/>
          <w:b/>
          <w:bCs/>
          <w:color w:val="000000" w:themeColor="text1"/>
          <w:sz w:val="24"/>
          <w:szCs w:val="24"/>
        </w:rPr>
        <w:t>(Studi Kasus Mahasiswa Akuntansi  Universitas Mercu Buana Yogyakarta).</w:t>
      </w:r>
    </w:p>
    <w:p w14:paraId="4B4C4654" w14:textId="77777777" w:rsidR="009D0E3C" w:rsidRPr="006C284E" w:rsidRDefault="009D0E3C" w:rsidP="009D0E3C">
      <w:pPr>
        <w:pStyle w:val="ListParagraph"/>
        <w:tabs>
          <w:tab w:val="left" w:pos="284"/>
        </w:tabs>
        <w:spacing w:line="240" w:lineRule="auto"/>
        <w:ind w:left="0" w:hanging="567"/>
        <w:jc w:val="both"/>
        <w:rPr>
          <w:rFonts w:ascii="Times New Roman" w:hAnsi="Times New Roman"/>
          <w:color w:val="000000" w:themeColor="text1"/>
          <w:sz w:val="24"/>
          <w:szCs w:val="24"/>
        </w:rPr>
      </w:pPr>
      <w:r w:rsidRPr="006C284E">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6C284E">
        <w:rPr>
          <w:rFonts w:ascii="Times New Roman" w:hAnsi="Times New Roman"/>
          <w:color w:val="000000" w:themeColor="text1"/>
          <w:sz w:val="24"/>
          <w:szCs w:val="24"/>
        </w:rPr>
        <w:t>Menurut Apriani Dkk (2017). Tekanan (</w:t>
      </w:r>
      <w:r w:rsidRPr="006C284E">
        <w:rPr>
          <w:rFonts w:ascii="Times New Roman" w:hAnsi="Times New Roman"/>
          <w:i/>
          <w:iCs/>
          <w:color w:val="000000" w:themeColor="text1"/>
          <w:sz w:val="24"/>
          <w:szCs w:val="24"/>
        </w:rPr>
        <w:t>pressure</w:t>
      </w:r>
      <w:r w:rsidRPr="006C284E">
        <w:rPr>
          <w:rFonts w:ascii="Times New Roman" w:hAnsi="Times New Roman"/>
          <w:color w:val="000000" w:themeColor="text1"/>
          <w:sz w:val="24"/>
          <w:szCs w:val="24"/>
        </w:rPr>
        <w:t>) merupakan situasi yang dimana mendorong seseorang melakukan kecurangan. Tuntutan gaya hidup, tuntutan orang tua, ekonomi keluarga, bisa menjadi sumber dorongan untuk melakukan kecurangan. Tekanan yang dimaksud dalam konteks kecurangan akademik merupakan dorongan yang dihadapi mahasiswa dalam mendapatkan hasil akademik yang bagus dan sesuai dengan yang diharapkan meskipun dengan segala cara  untuk meraihnya , termasuk dengan melakukan tindak kecurangan akademik.</w:t>
      </w:r>
    </w:p>
    <w:p w14:paraId="4832E2A0" w14:textId="77777777" w:rsidR="009D0E3C" w:rsidRPr="006C284E" w:rsidRDefault="009D0E3C" w:rsidP="009D0E3C">
      <w:pPr>
        <w:pStyle w:val="ListParagraph"/>
        <w:tabs>
          <w:tab w:val="left" w:pos="284"/>
        </w:tabs>
        <w:spacing w:line="240" w:lineRule="auto"/>
        <w:ind w:left="0" w:hanging="567"/>
        <w:jc w:val="both"/>
        <w:rPr>
          <w:rFonts w:ascii="Times New Roman" w:hAnsi="Times New Roman"/>
          <w:color w:val="000000" w:themeColor="text1"/>
          <w:sz w:val="24"/>
          <w:szCs w:val="24"/>
        </w:rPr>
      </w:pPr>
      <w:r w:rsidRPr="006C284E">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6C284E">
        <w:rPr>
          <w:rFonts w:ascii="Times New Roman" w:hAnsi="Times New Roman"/>
          <w:color w:val="000000" w:themeColor="text1"/>
          <w:sz w:val="24"/>
          <w:szCs w:val="24"/>
        </w:rPr>
        <w:t>Berdasarka</w:t>
      </w:r>
      <w:r>
        <w:rPr>
          <w:rFonts w:ascii="Times New Roman" w:hAnsi="Times New Roman"/>
          <w:color w:val="000000" w:themeColor="text1"/>
          <w:sz w:val="24"/>
          <w:szCs w:val="24"/>
        </w:rPr>
        <w:t>n p</w:t>
      </w:r>
      <w:r w:rsidRPr="006C284E">
        <w:rPr>
          <w:rFonts w:ascii="Times New Roman" w:hAnsi="Times New Roman"/>
          <w:color w:val="000000" w:themeColor="text1"/>
          <w:sz w:val="24"/>
          <w:szCs w:val="24"/>
        </w:rPr>
        <w:t xml:space="preserve">enelitian Apriani Dkk (2017) tekanan berpengaruh terhadap perilaku kecurangan akademik. Penelitian  M.G.Pamungkas (2017) juga menyatakan tekanan berpengaruh positif terhadap perilaku kecurangan akademik. Atas dasar penemuan tersebut maka dirumuskanlah hipotesi pertama yaitu </w:t>
      </w:r>
    </w:p>
    <w:p w14:paraId="632CF35B" w14:textId="77777777" w:rsidR="009D0E3C" w:rsidRPr="006C284E" w:rsidRDefault="009D0E3C" w:rsidP="009D0E3C">
      <w:pPr>
        <w:pStyle w:val="ListParagraph"/>
        <w:spacing w:line="240" w:lineRule="auto"/>
        <w:ind w:left="709" w:hanging="709"/>
        <w:jc w:val="both"/>
        <w:rPr>
          <w:rFonts w:ascii="Times New Roman" w:hAnsi="Times New Roman"/>
          <w:b/>
          <w:bCs/>
          <w:color w:val="000000" w:themeColor="text1"/>
          <w:sz w:val="24"/>
          <w:szCs w:val="24"/>
        </w:rPr>
      </w:pPr>
      <w:r w:rsidRPr="006C284E">
        <w:rPr>
          <w:rFonts w:ascii="Times New Roman" w:hAnsi="Times New Roman"/>
          <w:b/>
          <w:bCs/>
          <w:color w:val="000000" w:themeColor="text1"/>
          <w:sz w:val="24"/>
          <w:szCs w:val="24"/>
        </w:rPr>
        <w:t xml:space="preserve">H2 = Tekanan berpengaruh positif terhadap </w:t>
      </w:r>
      <w:r w:rsidRPr="006C284E">
        <w:rPr>
          <w:rFonts w:ascii="Times New Roman" w:hAnsi="Times New Roman"/>
          <w:b/>
          <w:bCs/>
          <w:i/>
          <w:iCs/>
          <w:color w:val="000000" w:themeColor="text1"/>
          <w:sz w:val="24"/>
          <w:szCs w:val="24"/>
        </w:rPr>
        <w:t>academic fraud</w:t>
      </w:r>
      <w:r w:rsidRPr="006C284E">
        <w:rPr>
          <w:rFonts w:ascii="Times New Roman" w:hAnsi="Times New Roman"/>
          <w:b/>
          <w:bCs/>
          <w:color w:val="000000" w:themeColor="text1"/>
          <w:sz w:val="24"/>
          <w:szCs w:val="24"/>
        </w:rPr>
        <w:t xml:space="preserve"> (Studi Kasus Mahasiswa Akuntansi  Universitas Mercu Buana Yogyakarta).</w:t>
      </w:r>
    </w:p>
    <w:p w14:paraId="4E80E517" w14:textId="77777777" w:rsidR="009D0E3C" w:rsidRPr="006C284E" w:rsidRDefault="009D0E3C" w:rsidP="009D0E3C">
      <w:pPr>
        <w:pStyle w:val="ListParagraph"/>
        <w:tabs>
          <w:tab w:val="left" w:pos="284"/>
        </w:tabs>
        <w:spacing w:line="240" w:lineRule="auto"/>
        <w:ind w:left="0"/>
        <w:jc w:val="both"/>
        <w:rPr>
          <w:rFonts w:ascii="Times New Roman" w:hAnsi="Times New Roman"/>
          <w:color w:val="000000" w:themeColor="text1"/>
          <w:sz w:val="24"/>
          <w:szCs w:val="24"/>
        </w:rPr>
      </w:pPr>
      <w:r w:rsidRPr="006C284E">
        <w:rPr>
          <w:rFonts w:ascii="Times New Roman" w:hAnsi="Times New Roman"/>
          <w:color w:val="000000" w:themeColor="text1"/>
          <w:sz w:val="24"/>
          <w:szCs w:val="24"/>
        </w:rPr>
        <w:tab/>
      </w:r>
      <w:r>
        <w:rPr>
          <w:rFonts w:ascii="Times New Roman" w:hAnsi="Times New Roman"/>
          <w:color w:val="000000" w:themeColor="text1"/>
          <w:sz w:val="24"/>
          <w:szCs w:val="24"/>
        </w:rPr>
        <w:tab/>
      </w:r>
      <w:r w:rsidRPr="006C284E">
        <w:rPr>
          <w:rFonts w:ascii="Times New Roman" w:hAnsi="Times New Roman"/>
          <w:color w:val="000000" w:themeColor="text1"/>
          <w:sz w:val="24"/>
          <w:szCs w:val="24"/>
        </w:rPr>
        <w:t xml:space="preserve">Menurut Albrecht (2003) dalam Nurkholis Dkk (2017). Peluang </w:t>
      </w:r>
      <w:r w:rsidRPr="006C284E">
        <w:rPr>
          <w:rFonts w:ascii="Times New Roman" w:hAnsi="Times New Roman"/>
          <w:i/>
          <w:iCs/>
          <w:color w:val="000000" w:themeColor="text1"/>
          <w:sz w:val="24"/>
          <w:szCs w:val="24"/>
        </w:rPr>
        <w:t>(opportunity</w:t>
      </w:r>
      <w:r w:rsidRPr="006C284E">
        <w:rPr>
          <w:rFonts w:ascii="Times New Roman" w:hAnsi="Times New Roman"/>
          <w:color w:val="000000" w:themeColor="text1"/>
          <w:sz w:val="24"/>
          <w:szCs w:val="24"/>
        </w:rPr>
        <w:t xml:space="preserve">) merupakan suatu situasi ketika seseorang merasa memiliki kombinasi situasi dan kondisi yang memungkinkan dalam melakukan kecurangan dan kecurangan tidak terdeteksi.Perilaku </w:t>
      </w:r>
      <w:r w:rsidRPr="006C284E">
        <w:rPr>
          <w:rFonts w:ascii="Times New Roman" w:hAnsi="Times New Roman"/>
          <w:i/>
          <w:iCs/>
          <w:color w:val="000000" w:themeColor="text1"/>
          <w:sz w:val="24"/>
          <w:szCs w:val="24"/>
        </w:rPr>
        <w:t>academic fraud</w:t>
      </w:r>
      <w:r w:rsidRPr="006C284E">
        <w:rPr>
          <w:rFonts w:ascii="Times New Roman" w:hAnsi="Times New Roman"/>
          <w:color w:val="000000" w:themeColor="text1"/>
          <w:sz w:val="24"/>
          <w:szCs w:val="24"/>
        </w:rPr>
        <w:t xml:space="preserve"> muncul beriringan dengan adanya tingkat peluang mahasiswa untuk melakukan kecurangan.</w:t>
      </w:r>
    </w:p>
    <w:p w14:paraId="41E186EF" w14:textId="77777777" w:rsidR="009D0E3C" w:rsidRPr="006C284E" w:rsidRDefault="009D0E3C" w:rsidP="009D0E3C">
      <w:pPr>
        <w:pStyle w:val="ListParagraph"/>
        <w:tabs>
          <w:tab w:val="left" w:pos="284"/>
        </w:tabs>
        <w:spacing w:line="240" w:lineRule="auto"/>
        <w:ind w:left="0"/>
        <w:jc w:val="both"/>
        <w:rPr>
          <w:rFonts w:ascii="Times New Roman" w:hAnsi="Times New Roman"/>
          <w:color w:val="000000" w:themeColor="text1"/>
          <w:sz w:val="24"/>
          <w:szCs w:val="24"/>
        </w:rPr>
      </w:pPr>
      <w:r w:rsidRPr="006C284E">
        <w:rPr>
          <w:rFonts w:ascii="Times New Roman" w:hAnsi="Times New Roman"/>
          <w:color w:val="000000" w:themeColor="text1"/>
          <w:sz w:val="24"/>
          <w:szCs w:val="24"/>
        </w:rPr>
        <w:tab/>
      </w:r>
      <w:r>
        <w:rPr>
          <w:rFonts w:ascii="Times New Roman" w:hAnsi="Times New Roman"/>
          <w:color w:val="000000" w:themeColor="text1"/>
          <w:sz w:val="24"/>
          <w:szCs w:val="24"/>
        </w:rPr>
        <w:tab/>
      </w:r>
      <w:r w:rsidRPr="006C284E">
        <w:rPr>
          <w:rFonts w:ascii="Times New Roman" w:hAnsi="Times New Roman"/>
          <w:color w:val="000000" w:themeColor="text1"/>
          <w:sz w:val="24"/>
          <w:szCs w:val="24"/>
        </w:rPr>
        <w:t>Berdasarka</w:t>
      </w:r>
      <w:r>
        <w:rPr>
          <w:rFonts w:ascii="Times New Roman" w:hAnsi="Times New Roman"/>
          <w:color w:val="000000" w:themeColor="text1"/>
          <w:sz w:val="24"/>
          <w:szCs w:val="24"/>
        </w:rPr>
        <w:t>n p</w:t>
      </w:r>
      <w:r w:rsidRPr="006C284E">
        <w:rPr>
          <w:rFonts w:ascii="Times New Roman" w:hAnsi="Times New Roman"/>
          <w:color w:val="000000" w:themeColor="text1"/>
          <w:sz w:val="24"/>
          <w:szCs w:val="24"/>
        </w:rPr>
        <w:t xml:space="preserve">enelitian Nurkholis Dkk (2017) peluang berpengaruh terhadap perilaku kecurangan akademik. Penelitian Nursiah  Dkk (2017) juga menyatakan peluang berpengaruh positif terhadap perilaku kecurangan akademik. Atas dasar penemuan tersebut maka dirumuskanlah hipotesi pertama yaitu </w:t>
      </w:r>
    </w:p>
    <w:p w14:paraId="04026807" w14:textId="77777777" w:rsidR="009D0E3C" w:rsidRPr="006C284E" w:rsidRDefault="009D0E3C" w:rsidP="009D0E3C">
      <w:pPr>
        <w:pStyle w:val="ListParagraph"/>
        <w:spacing w:line="240" w:lineRule="auto"/>
        <w:ind w:left="709" w:hanging="709"/>
        <w:jc w:val="both"/>
        <w:rPr>
          <w:rFonts w:ascii="Times New Roman" w:hAnsi="Times New Roman"/>
          <w:b/>
          <w:bCs/>
          <w:color w:val="000000" w:themeColor="text1"/>
          <w:sz w:val="24"/>
          <w:szCs w:val="24"/>
        </w:rPr>
      </w:pPr>
      <w:r w:rsidRPr="006C284E">
        <w:rPr>
          <w:rFonts w:ascii="Times New Roman" w:hAnsi="Times New Roman"/>
          <w:b/>
          <w:bCs/>
          <w:color w:val="000000" w:themeColor="text1"/>
          <w:sz w:val="24"/>
          <w:szCs w:val="24"/>
        </w:rPr>
        <w:lastRenderedPageBreak/>
        <w:t xml:space="preserve">H3 = Peluang berpengaruh positif terhadap </w:t>
      </w:r>
      <w:r w:rsidRPr="006C284E">
        <w:rPr>
          <w:rFonts w:ascii="Times New Roman" w:hAnsi="Times New Roman"/>
          <w:b/>
          <w:bCs/>
          <w:i/>
          <w:iCs/>
          <w:color w:val="000000" w:themeColor="text1"/>
          <w:sz w:val="24"/>
          <w:szCs w:val="24"/>
        </w:rPr>
        <w:t>academic fraud</w:t>
      </w:r>
      <w:r w:rsidRPr="006C284E">
        <w:rPr>
          <w:rFonts w:ascii="Times New Roman" w:hAnsi="Times New Roman"/>
          <w:b/>
          <w:bCs/>
          <w:color w:val="000000" w:themeColor="text1"/>
          <w:sz w:val="24"/>
          <w:szCs w:val="24"/>
        </w:rPr>
        <w:t xml:space="preserve"> (Studi Kasus Mahasiswa Akuntansi  Universitas Mercu Buana Yogyakarta).</w:t>
      </w:r>
    </w:p>
    <w:p w14:paraId="6B5D88EA" w14:textId="77777777" w:rsidR="009D0E3C" w:rsidRDefault="009D0E3C" w:rsidP="009D0E3C">
      <w:pPr>
        <w:spacing w:after="0" w:line="240" w:lineRule="auto"/>
        <w:jc w:val="both"/>
        <w:rPr>
          <w:rFonts w:ascii="Times New Roman" w:hAnsi="Times New Roman" w:cs="Times New Roman"/>
          <w:b/>
          <w:bCs/>
          <w:sz w:val="24"/>
          <w:szCs w:val="24"/>
        </w:rPr>
      </w:pPr>
      <w:r w:rsidRPr="00713F87">
        <w:rPr>
          <w:rFonts w:ascii="Times New Roman" w:hAnsi="Times New Roman" w:cs="Times New Roman"/>
          <w:b/>
          <w:bCs/>
          <w:sz w:val="24"/>
          <w:szCs w:val="24"/>
        </w:rPr>
        <w:t>METODE PENELITIAN</w:t>
      </w:r>
    </w:p>
    <w:p w14:paraId="7E5A77EF" w14:textId="72859BE1" w:rsidR="009D0E3C" w:rsidRPr="006C284E" w:rsidRDefault="009D0E3C" w:rsidP="009D0E3C">
      <w:pPr>
        <w:pStyle w:val="ListParagraph"/>
        <w:spacing w:line="240" w:lineRule="auto"/>
        <w:ind w:left="0" w:firstLine="284"/>
        <w:jc w:val="both"/>
        <w:rPr>
          <w:rFonts w:ascii="Times New Roman" w:hAnsi="Times New Roman" w:cs="Times New Roman"/>
          <w:bCs/>
          <w:color w:val="000000" w:themeColor="text1"/>
          <w:sz w:val="24"/>
          <w:szCs w:val="24"/>
        </w:rPr>
      </w:pPr>
      <w:r>
        <w:rPr>
          <w:rFonts w:ascii="Times New Roman" w:hAnsi="Times New Roman" w:cs="Times New Roman"/>
          <w:bCs/>
          <w:sz w:val="24"/>
          <w:szCs w:val="24"/>
        </w:rPr>
        <w:tab/>
      </w:r>
      <w:r w:rsidRPr="003B44F5">
        <w:rPr>
          <w:rFonts w:ascii="Times New Roman" w:hAnsi="Times New Roman" w:cs="Times New Roman"/>
          <w:bCs/>
          <w:sz w:val="24"/>
          <w:szCs w:val="24"/>
        </w:rPr>
        <w:t>Populasi</w:t>
      </w:r>
      <w:r w:rsidR="00714530">
        <w:rPr>
          <w:rFonts w:ascii="Times New Roman" w:hAnsi="Times New Roman" w:cs="Times New Roman"/>
          <w:bCs/>
          <w:sz w:val="24"/>
          <w:szCs w:val="24"/>
        </w:rPr>
        <w:t xml:space="preserve"> </w:t>
      </w:r>
      <w:r w:rsidRPr="004A5752">
        <w:rPr>
          <w:rFonts w:ascii="Times New Roman" w:hAnsi="Times New Roman" w:cs="Times New Roman"/>
          <w:bCs/>
          <w:sz w:val="24"/>
          <w:szCs w:val="24"/>
        </w:rPr>
        <w:t xml:space="preserve">dalam penelitian ini adalah mahasiswa Pogram Studi Akuntansi Fakultas Ekonomi Universitas Mercu Buana Yogyakarta </w:t>
      </w:r>
      <w:r>
        <w:rPr>
          <w:rFonts w:ascii="Times New Roman" w:hAnsi="Times New Roman" w:cs="Times New Roman"/>
          <w:bCs/>
          <w:sz w:val="24"/>
          <w:szCs w:val="24"/>
        </w:rPr>
        <w:t>angkatan 2016, 2017, 2018</w:t>
      </w:r>
      <w:r w:rsidRPr="004A5752">
        <w:rPr>
          <w:rFonts w:ascii="Times New Roman" w:hAnsi="Times New Roman" w:cs="Times New Roman"/>
          <w:bCs/>
          <w:sz w:val="24"/>
          <w:szCs w:val="24"/>
        </w:rPr>
        <w:t>.</w:t>
      </w:r>
      <w:r w:rsidRPr="00FD6E94">
        <w:rPr>
          <w:rFonts w:ascii="Times New Roman" w:hAnsi="Times New Roman" w:cs="Times New Roman"/>
          <w:bCs/>
          <w:sz w:val="24"/>
          <w:szCs w:val="24"/>
        </w:rPr>
        <w:t>Teknik</w:t>
      </w:r>
      <w:r w:rsidRPr="005F2221">
        <w:rPr>
          <w:rFonts w:ascii="Times New Roman" w:hAnsi="Times New Roman" w:cs="Times New Roman"/>
          <w:bCs/>
          <w:sz w:val="24"/>
          <w:szCs w:val="24"/>
        </w:rPr>
        <w:t xml:space="preserve">sampel menggunakan </w:t>
      </w:r>
      <w:r w:rsidRPr="005F2221">
        <w:rPr>
          <w:rFonts w:ascii="Times New Roman" w:hAnsi="Times New Roman" w:cs="Times New Roman"/>
          <w:bCs/>
          <w:i/>
          <w:iCs/>
          <w:sz w:val="24"/>
          <w:szCs w:val="24"/>
        </w:rPr>
        <w:t>purposive sampling</w:t>
      </w:r>
      <w:r w:rsidRPr="007B27F6">
        <w:rPr>
          <w:rFonts w:ascii="Times New Roman" w:hAnsi="Times New Roman" w:cs="Times New Roman"/>
          <w:bCs/>
          <w:color w:val="000000" w:themeColor="text1"/>
          <w:sz w:val="24"/>
          <w:szCs w:val="24"/>
        </w:rPr>
        <w:t xml:space="preserve">. </w:t>
      </w:r>
      <w:r w:rsidRPr="006C284E">
        <w:rPr>
          <w:rFonts w:ascii="Times New Roman" w:hAnsi="Times New Roman" w:cs="Times New Roman"/>
          <w:i/>
          <w:iCs/>
          <w:color w:val="000000" w:themeColor="text1"/>
          <w:sz w:val="24"/>
          <w:szCs w:val="24"/>
        </w:rPr>
        <w:t xml:space="preserve">Purposive sampling </w:t>
      </w:r>
      <w:r w:rsidRPr="006C284E">
        <w:rPr>
          <w:rFonts w:ascii="Times New Roman" w:hAnsi="Times New Roman" w:cs="Times New Roman"/>
          <w:color w:val="000000" w:themeColor="text1"/>
          <w:sz w:val="24"/>
          <w:szCs w:val="24"/>
        </w:rPr>
        <w:t>dilakukan dengan menggunakan sampling yang terpilih betul oleh peneliti menurut criteria khusus</w:t>
      </w:r>
      <w:r>
        <w:rPr>
          <w:rFonts w:ascii="Times New Roman" w:hAnsi="Times New Roman" w:cs="Times New Roman"/>
          <w:color w:val="000000" w:themeColor="text1"/>
          <w:sz w:val="24"/>
          <w:szCs w:val="24"/>
        </w:rPr>
        <w:t>.</w:t>
      </w:r>
      <w:r w:rsidRPr="006C284E">
        <w:rPr>
          <w:rFonts w:ascii="Times New Roman" w:hAnsi="Times New Roman" w:cs="Times New Roman"/>
          <w:bCs/>
          <w:color w:val="000000" w:themeColor="text1"/>
          <w:sz w:val="24"/>
          <w:szCs w:val="24"/>
        </w:rPr>
        <w:t xml:space="preserve">Adapun kriteria pemilihan sampel dalam penelitian ini antara lain: </w:t>
      </w:r>
    </w:p>
    <w:p w14:paraId="6FB800A3" w14:textId="77777777" w:rsidR="009D0E3C" w:rsidRPr="00F12DB0" w:rsidRDefault="009D0E3C" w:rsidP="009D0E3C">
      <w:pPr>
        <w:pStyle w:val="ListParagraph"/>
        <w:numPr>
          <w:ilvl w:val="7"/>
          <w:numId w:val="12"/>
        </w:numPr>
        <w:spacing w:line="240" w:lineRule="auto"/>
        <w:ind w:left="709" w:hanging="426"/>
        <w:rPr>
          <w:rFonts w:ascii="Times New Roman" w:hAnsi="Times New Roman" w:cs="Times New Roman"/>
          <w:bCs/>
          <w:color w:val="000000" w:themeColor="text1"/>
          <w:sz w:val="24"/>
          <w:szCs w:val="24"/>
        </w:rPr>
      </w:pPr>
      <w:r w:rsidRPr="006C284E">
        <w:rPr>
          <w:rFonts w:ascii="Times New Roman" w:hAnsi="Times New Roman" w:cs="Times New Roman"/>
          <w:bCs/>
          <w:color w:val="000000" w:themeColor="text1"/>
          <w:sz w:val="24"/>
          <w:szCs w:val="24"/>
        </w:rPr>
        <w:t>Mahasiswa aktif prodi akuntansi Universitas Mercu Buana Yogyakarta</w:t>
      </w:r>
    </w:p>
    <w:p w14:paraId="00FD4DF4" w14:textId="77777777" w:rsidR="009D0E3C" w:rsidRPr="00F12DB0" w:rsidRDefault="009D0E3C" w:rsidP="009D0E3C">
      <w:pPr>
        <w:pStyle w:val="ListParagraph"/>
        <w:numPr>
          <w:ilvl w:val="7"/>
          <w:numId w:val="12"/>
        </w:numPr>
        <w:spacing w:line="240" w:lineRule="auto"/>
        <w:ind w:left="709" w:hanging="425"/>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Minim</w:t>
      </w:r>
      <w:r w:rsidRPr="006C284E">
        <w:rPr>
          <w:rFonts w:ascii="Times New Roman" w:hAnsi="Times New Roman" w:cs="Times New Roman"/>
          <w:bCs/>
          <w:color w:val="000000" w:themeColor="text1"/>
          <w:sz w:val="24"/>
          <w:szCs w:val="24"/>
        </w:rPr>
        <w:t>al semester 4</w:t>
      </w:r>
    </w:p>
    <w:p w14:paraId="10A429F0" w14:textId="77777777" w:rsidR="009D0E3C" w:rsidRPr="006C284E" w:rsidRDefault="009D0E3C" w:rsidP="009D0E3C">
      <w:pPr>
        <w:pStyle w:val="ListParagraph"/>
        <w:numPr>
          <w:ilvl w:val="7"/>
          <w:numId w:val="12"/>
        </w:numPr>
        <w:spacing w:line="240" w:lineRule="auto"/>
        <w:ind w:left="709" w:hanging="426"/>
        <w:rPr>
          <w:rFonts w:ascii="Times New Roman" w:hAnsi="Times New Roman" w:cs="Times New Roman"/>
          <w:bCs/>
          <w:color w:val="000000" w:themeColor="text1"/>
          <w:sz w:val="24"/>
          <w:szCs w:val="24"/>
        </w:rPr>
      </w:pPr>
      <w:r w:rsidRPr="006C284E">
        <w:rPr>
          <w:rFonts w:ascii="Times New Roman" w:hAnsi="Times New Roman" w:cs="Times New Roman"/>
          <w:bCs/>
          <w:color w:val="000000" w:themeColor="text1"/>
          <w:sz w:val="24"/>
          <w:szCs w:val="24"/>
        </w:rPr>
        <w:t>IPK minimal 3</w:t>
      </w:r>
    </w:p>
    <w:p w14:paraId="04E99AAF" w14:textId="77777777" w:rsidR="009D0E3C" w:rsidRPr="009D0E3C" w:rsidRDefault="009D0E3C" w:rsidP="009D0E3C">
      <w:pPr>
        <w:pStyle w:val="ListParagraph"/>
        <w:numPr>
          <w:ilvl w:val="7"/>
          <w:numId w:val="12"/>
        </w:numPr>
        <w:spacing w:line="240" w:lineRule="auto"/>
        <w:ind w:left="709" w:hanging="425"/>
        <w:rPr>
          <w:rFonts w:ascii="Times New Roman" w:hAnsi="Times New Roman" w:cs="Times New Roman"/>
          <w:color w:val="000000" w:themeColor="text1"/>
          <w:sz w:val="24"/>
          <w:szCs w:val="24"/>
        </w:rPr>
      </w:pPr>
      <w:r w:rsidRPr="0072064C">
        <w:rPr>
          <w:rFonts w:ascii="Times New Roman" w:hAnsi="Times New Roman" w:cs="Times New Roman"/>
          <w:bCs/>
          <w:color w:val="000000" w:themeColor="text1"/>
          <w:sz w:val="24"/>
          <w:szCs w:val="24"/>
        </w:rPr>
        <w:t>Minimal sudah mengambil 80 sk</w:t>
      </w:r>
      <w:r>
        <w:rPr>
          <w:rFonts w:ascii="Times New Roman" w:hAnsi="Times New Roman" w:cs="Times New Roman"/>
          <w:bCs/>
          <w:color w:val="000000" w:themeColor="text1"/>
          <w:sz w:val="24"/>
          <w:szCs w:val="24"/>
        </w:rPr>
        <w:t>s</w:t>
      </w:r>
    </w:p>
    <w:p w14:paraId="10DFD6EC" w14:textId="77777777" w:rsidR="0072064C" w:rsidRPr="009D0E3C" w:rsidRDefault="009D0E3C" w:rsidP="009D0E3C">
      <w:pPr>
        <w:pStyle w:val="ListParagraph"/>
        <w:numPr>
          <w:ilvl w:val="7"/>
          <w:numId w:val="12"/>
        </w:numPr>
        <w:spacing w:line="240" w:lineRule="auto"/>
        <w:ind w:left="709" w:hanging="425"/>
        <w:rPr>
          <w:rFonts w:ascii="Times New Roman" w:hAnsi="Times New Roman" w:cs="Times New Roman"/>
          <w:color w:val="000000" w:themeColor="text1"/>
          <w:sz w:val="24"/>
          <w:szCs w:val="24"/>
        </w:rPr>
      </w:pPr>
      <w:r w:rsidRPr="009D0E3C">
        <w:rPr>
          <w:rFonts w:ascii="Times New Roman" w:hAnsi="Times New Roman" w:cs="Times New Roman"/>
          <w:color w:val="000000" w:themeColor="text1"/>
          <w:sz w:val="24"/>
          <w:szCs w:val="24"/>
        </w:rPr>
        <w:t>Waktu pengisian kuesioner tanggal 5 Juni s/d 20 Juni 2020</w:t>
      </w:r>
      <w:r w:rsidRPr="009D0E3C">
        <w:rPr>
          <w:rFonts w:ascii="Times New Roman" w:hAnsi="Times New Roman" w:cs="Times New Roman"/>
          <w:color w:val="000000" w:themeColor="text1"/>
          <w:sz w:val="24"/>
          <w:szCs w:val="24"/>
        </w:rPr>
        <w:tab/>
      </w:r>
      <w:r w:rsidR="00F12DB0" w:rsidRPr="009D0E3C">
        <w:rPr>
          <w:rFonts w:ascii="Times New Roman" w:hAnsi="Times New Roman" w:cs="Times New Roman"/>
          <w:color w:val="000000" w:themeColor="text1"/>
          <w:sz w:val="24"/>
          <w:szCs w:val="24"/>
        </w:rPr>
        <w:tab/>
      </w:r>
    </w:p>
    <w:p w14:paraId="7644E56C" w14:textId="77777777" w:rsidR="00F1445A" w:rsidRDefault="009D0E3C" w:rsidP="00F12DB0">
      <w:pPr>
        <w:pStyle w:val="ListParagraph"/>
        <w:spacing w:line="240" w:lineRule="auto"/>
        <w:ind w:left="0" w:firstLine="284"/>
        <w:jc w:val="both"/>
        <w:rPr>
          <w:rFonts w:ascii="Times New Roman" w:hAnsi="Times New Roman" w:cs="Times New Roman"/>
          <w:bCs/>
          <w:sz w:val="24"/>
          <w:szCs w:val="24"/>
        </w:rPr>
      </w:pPr>
      <w:r>
        <w:rPr>
          <w:rFonts w:ascii="Times New Roman" w:hAnsi="Times New Roman" w:cs="Times New Roman"/>
          <w:bCs/>
          <w:sz w:val="24"/>
          <w:szCs w:val="24"/>
        </w:rPr>
        <w:tab/>
      </w:r>
      <w:r w:rsidR="00F1445A">
        <w:rPr>
          <w:rFonts w:ascii="Times New Roman" w:hAnsi="Times New Roman" w:cs="Times New Roman"/>
          <w:bCs/>
          <w:sz w:val="24"/>
          <w:szCs w:val="24"/>
        </w:rPr>
        <w:t>Variabel dependen yang diguna</w:t>
      </w:r>
      <w:r w:rsidR="00B541E1">
        <w:rPr>
          <w:rFonts w:ascii="Times New Roman" w:hAnsi="Times New Roman" w:cs="Times New Roman"/>
          <w:bCs/>
          <w:sz w:val="24"/>
          <w:szCs w:val="24"/>
        </w:rPr>
        <w:t>kan dalam penelitian ini yaitu rasionalisasi</w:t>
      </w:r>
      <w:r w:rsidR="00F1445A" w:rsidRPr="006B4DF0">
        <w:rPr>
          <w:rFonts w:ascii="Times New Roman" w:hAnsi="Times New Roman" w:cs="Times New Roman"/>
          <w:bCs/>
          <w:sz w:val="24"/>
          <w:szCs w:val="24"/>
        </w:rPr>
        <w:t xml:space="preserve"> (X1)</w:t>
      </w:r>
      <w:r w:rsidR="00B541E1">
        <w:rPr>
          <w:rFonts w:ascii="Times New Roman" w:hAnsi="Times New Roman" w:cs="Times New Roman"/>
          <w:bCs/>
          <w:sz w:val="24"/>
          <w:szCs w:val="24"/>
        </w:rPr>
        <w:t>, tekanan (X2), dan peluang</w:t>
      </w:r>
      <w:r w:rsidR="00F1445A">
        <w:rPr>
          <w:rFonts w:ascii="Times New Roman" w:hAnsi="Times New Roman" w:cs="Times New Roman"/>
          <w:bCs/>
          <w:sz w:val="24"/>
          <w:szCs w:val="24"/>
        </w:rPr>
        <w:t xml:space="preserve"> (X3). </w:t>
      </w:r>
    </w:p>
    <w:p w14:paraId="4C2265F2" w14:textId="77777777" w:rsidR="009D0E3C" w:rsidRPr="00B541E1" w:rsidRDefault="009D0E3C" w:rsidP="00B541E1">
      <w:pPr>
        <w:pStyle w:val="ListParagraph"/>
        <w:spacing w:line="240" w:lineRule="auto"/>
        <w:ind w:left="0" w:firstLine="284"/>
        <w:jc w:val="both"/>
        <w:rPr>
          <w:rFonts w:ascii="Times New Roman" w:hAnsi="Times New Roman" w:cs="Times New Roman"/>
          <w:sz w:val="24"/>
          <w:szCs w:val="24"/>
        </w:rPr>
      </w:pPr>
      <w:r>
        <w:rPr>
          <w:rFonts w:ascii="Times New Roman" w:hAnsi="Times New Roman" w:cs="Times New Roman"/>
          <w:bCs/>
          <w:sz w:val="24"/>
          <w:szCs w:val="24"/>
        </w:rPr>
        <w:tab/>
      </w:r>
      <w:r w:rsidRPr="00B541E1">
        <w:rPr>
          <w:rFonts w:ascii="Times New Roman" w:hAnsi="Times New Roman" w:cs="Times New Roman"/>
          <w:sz w:val="24"/>
          <w:szCs w:val="24"/>
        </w:rPr>
        <w:t>Rasionalisasi adalah alasan yang kuat yang dimiliki oleh mahasiswa untuk membenarkan tindakan yang dilakukannya.</w:t>
      </w:r>
    </w:p>
    <w:p w14:paraId="5EADC0F7" w14:textId="77777777" w:rsidR="00B541E1" w:rsidRDefault="00B541E1" w:rsidP="009D0E3C">
      <w:pPr>
        <w:pStyle w:val="ListParagraph"/>
        <w:spacing w:line="240" w:lineRule="auto"/>
        <w:ind w:left="0" w:firstLine="284"/>
        <w:jc w:val="both"/>
        <w:rPr>
          <w:rFonts w:ascii="Times New Roman" w:hAnsi="Times New Roman" w:cs="Times New Roman"/>
          <w:sz w:val="24"/>
          <w:szCs w:val="24"/>
        </w:rPr>
      </w:pPr>
      <w:r w:rsidRPr="00B541E1">
        <w:rPr>
          <w:rFonts w:ascii="Times New Roman" w:hAnsi="Times New Roman" w:cs="Times New Roman"/>
          <w:sz w:val="24"/>
          <w:szCs w:val="24"/>
        </w:rPr>
        <w:tab/>
      </w:r>
      <w:r w:rsidR="009D0E3C" w:rsidRPr="00B541E1">
        <w:rPr>
          <w:rFonts w:ascii="Times New Roman" w:hAnsi="Times New Roman" w:cs="Times New Roman"/>
          <w:sz w:val="24"/>
          <w:szCs w:val="24"/>
        </w:rPr>
        <w:t xml:space="preserve">Tekanan adalah desakan yang kuat yang bersumber dalam diri mahasiswa yang berasal dari dalam dirinya dan dari lingkungan untuk mencapai tujuan tertentu. </w:t>
      </w:r>
    </w:p>
    <w:p w14:paraId="4AD0AB95" w14:textId="77777777" w:rsidR="00B541E1" w:rsidRPr="00B541E1" w:rsidRDefault="00B541E1" w:rsidP="00B541E1">
      <w:pPr>
        <w:pStyle w:val="ListParagraph"/>
        <w:spacing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ab/>
      </w:r>
      <w:r w:rsidRPr="00B541E1">
        <w:rPr>
          <w:rFonts w:ascii="Times New Roman" w:hAnsi="Times New Roman" w:cs="Times New Roman"/>
          <w:sz w:val="24"/>
          <w:szCs w:val="24"/>
        </w:rPr>
        <w:t>Peluang adalah kesempatan yang sengaja ataupun yang tidak disengaja, sehingga muncul situasi di dalam kelas yang memaksa seorang mahasiswa untuk melakukan berbagai perilaku kecurangan akademik yang terjadi karena kurang ketatnya pengawasan dalam kegiatan akademik maupun toleransi teman untuk bekerjasama melakukan tindakan kecurangan akademik.</w:t>
      </w:r>
    </w:p>
    <w:p w14:paraId="42534387" w14:textId="77777777" w:rsidR="00F1445A" w:rsidRPr="00B541E1" w:rsidRDefault="00F1445A" w:rsidP="00B541E1">
      <w:pPr>
        <w:pStyle w:val="ListParagraph"/>
        <w:spacing w:line="240" w:lineRule="auto"/>
        <w:ind w:left="0" w:firstLine="284"/>
        <w:jc w:val="both"/>
        <w:rPr>
          <w:rFonts w:ascii="Times New Roman" w:hAnsi="Times New Roman" w:cs="Times New Roman"/>
          <w:sz w:val="24"/>
          <w:szCs w:val="24"/>
        </w:rPr>
      </w:pPr>
      <w:r>
        <w:rPr>
          <w:rFonts w:ascii="Times New Roman" w:hAnsi="Times New Roman" w:cs="Times New Roman"/>
          <w:bCs/>
          <w:sz w:val="24"/>
          <w:szCs w:val="24"/>
        </w:rPr>
        <w:t>Variabel dependen yang diguna</w:t>
      </w:r>
      <w:r w:rsidR="00B541E1">
        <w:rPr>
          <w:rFonts w:ascii="Times New Roman" w:hAnsi="Times New Roman" w:cs="Times New Roman"/>
          <w:bCs/>
          <w:sz w:val="24"/>
          <w:szCs w:val="24"/>
        </w:rPr>
        <w:t xml:space="preserve">kan dalam penelitian ini adalah </w:t>
      </w:r>
      <w:r w:rsidR="00B541E1" w:rsidRPr="00B541E1">
        <w:rPr>
          <w:rFonts w:ascii="Times New Roman" w:hAnsi="Times New Roman" w:cs="Times New Roman"/>
          <w:bCs/>
          <w:i/>
          <w:iCs/>
          <w:sz w:val="24"/>
          <w:szCs w:val="24"/>
        </w:rPr>
        <w:t xml:space="preserve">Academic fraud </w:t>
      </w:r>
      <w:r w:rsidRPr="006B4DF0">
        <w:rPr>
          <w:rFonts w:ascii="Times New Roman" w:hAnsi="Times New Roman" w:cs="Times New Roman"/>
          <w:bCs/>
          <w:sz w:val="24"/>
          <w:szCs w:val="24"/>
        </w:rPr>
        <w:t>(Y)</w:t>
      </w:r>
      <w:r>
        <w:rPr>
          <w:rFonts w:ascii="Times New Roman" w:hAnsi="Times New Roman" w:cs="Times New Roman"/>
          <w:bCs/>
          <w:sz w:val="24"/>
          <w:szCs w:val="24"/>
        </w:rPr>
        <w:t xml:space="preserve">. </w:t>
      </w:r>
      <w:r w:rsidR="00B541E1" w:rsidRPr="009D0E3C">
        <w:rPr>
          <w:rFonts w:ascii="Times New Roman" w:hAnsi="Times New Roman" w:cs="Times New Roman"/>
          <w:i/>
          <w:iCs/>
          <w:sz w:val="24"/>
          <w:szCs w:val="24"/>
        </w:rPr>
        <w:t>Academic fraud</w:t>
      </w:r>
      <w:r w:rsidR="00B541E1" w:rsidRPr="009D0E3C">
        <w:rPr>
          <w:rFonts w:ascii="Times New Roman" w:hAnsi="Times New Roman" w:cs="Times New Roman"/>
          <w:sz w:val="24"/>
          <w:szCs w:val="24"/>
        </w:rPr>
        <w:t xml:space="preserve"> adalah berbagai perilaku tidak jujur yang terpaksa dilakukan  untuk mendapatkan nilai yang baik dengan cara-cara yang melanggar aturan. </w:t>
      </w:r>
    </w:p>
    <w:p w14:paraId="5D207900" w14:textId="31236A62" w:rsidR="00225E2E" w:rsidRPr="005C10DD" w:rsidRDefault="00F1445A" w:rsidP="005C10DD">
      <w:pPr>
        <w:pStyle w:val="ListParagraph"/>
        <w:spacing w:line="240" w:lineRule="auto"/>
        <w:ind w:left="0" w:firstLine="709"/>
        <w:jc w:val="both"/>
        <w:rPr>
          <w:rFonts w:ascii="Times New Roman" w:hAnsi="Times New Roman" w:cs="Times New Roman"/>
          <w:bCs/>
          <w:sz w:val="24"/>
          <w:szCs w:val="24"/>
        </w:rPr>
      </w:pPr>
      <w:r w:rsidRPr="00250F30">
        <w:rPr>
          <w:rFonts w:ascii="Times New Roman" w:hAnsi="Times New Roman" w:cs="Times New Roman"/>
          <w:bCs/>
          <w:sz w:val="24"/>
          <w:szCs w:val="24"/>
        </w:rPr>
        <w:t>Pengukuran variabel dila</w:t>
      </w:r>
      <w:r w:rsidR="00B541E1">
        <w:rPr>
          <w:rFonts w:ascii="Times New Roman" w:hAnsi="Times New Roman" w:cs="Times New Roman"/>
          <w:bCs/>
          <w:sz w:val="24"/>
          <w:szCs w:val="24"/>
        </w:rPr>
        <w:t>kukan dengan mengukur variabel rasionalisasi</w:t>
      </w:r>
      <w:r>
        <w:rPr>
          <w:rFonts w:ascii="Times New Roman" w:hAnsi="Times New Roman" w:cs="Times New Roman"/>
          <w:bCs/>
          <w:sz w:val="24"/>
          <w:szCs w:val="24"/>
        </w:rPr>
        <w:t xml:space="preserve">, </w:t>
      </w:r>
      <w:r w:rsidR="00B541E1">
        <w:rPr>
          <w:rFonts w:ascii="Times New Roman" w:hAnsi="Times New Roman" w:cs="Times New Roman"/>
          <w:bCs/>
          <w:sz w:val="24"/>
          <w:szCs w:val="24"/>
        </w:rPr>
        <w:t>tekanan</w:t>
      </w:r>
      <w:r w:rsidRPr="00250F30">
        <w:rPr>
          <w:rFonts w:ascii="Times New Roman" w:hAnsi="Times New Roman" w:cs="Times New Roman"/>
          <w:bCs/>
          <w:sz w:val="24"/>
          <w:szCs w:val="24"/>
        </w:rPr>
        <w:t xml:space="preserve">, </w:t>
      </w:r>
      <w:r w:rsidR="00B541E1">
        <w:rPr>
          <w:rFonts w:ascii="Times New Roman" w:hAnsi="Times New Roman" w:cs="Times New Roman"/>
          <w:bCs/>
          <w:sz w:val="24"/>
          <w:szCs w:val="24"/>
        </w:rPr>
        <w:t xml:space="preserve">peluang dan </w:t>
      </w:r>
      <w:r w:rsidR="00B541E1" w:rsidRPr="00B541E1">
        <w:rPr>
          <w:rFonts w:ascii="Times New Roman" w:hAnsi="Times New Roman" w:cs="Times New Roman"/>
          <w:bCs/>
          <w:i/>
          <w:iCs/>
          <w:sz w:val="24"/>
          <w:szCs w:val="24"/>
        </w:rPr>
        <w:t>academic fraud</w:t>
      </w:r>
      <w:r w:rsidRPr="00250F30">
        <w:rPr>
          <w:rFonts w:ascii="Times New Roman" w:hAnsi="Times New Roman" w:cs="Times New Roman"/>
          <w:bCs/>
          <w:sz w:val="24"/>
          <w:szCs w:val="24"/>
        </w:rPr>
        <w:t xml:space="preserve">dengan menggunakan </w:t>
      </w:r>
      <w:r>
        <w:rPr>
          <w:rFonts w:ascii="Times New Roman" w:hAnsi="Times New Roman" w:cs="Times New Roman"/>
          <w:bCs/>
          <w:sz w:val="24"/>
          <w:szCs w:val="24"/>
        </w:rPr>
        <w:t>S</w:t>
      </w:r>
      <w:r w:rsidRPr="00250F30">
        <w:rPr>
          <w:rFonts w:ascii="Times New Roman" w:hAnsi="Times New Roman" w:cs="Times New Roman"/>
          <w:bCs/>
          <w:sz w:val="24"/>
          <w:szCs w:val="24"/>
        </w:rPr>
        <w:t>kala Likert yaitu suatu alat ukur yan</w:t>
      </w:r>
      <w:r>
        <w:rPr>
          <w:rFonts w:ascii="Times New Roman" w:hAnsi="Times New Roman" w:cs="Times New Roman"/>
          <w:bCs/>
          <w:sz w:val="24"/>
          <w:szCs w:val="24"/>
        </w:rPr>
        <w:t xml:space="preserve">g </w:t>
      </w:r>
      <w:r w:rsidRPr="00250F30">
        <w:rPr>
          <w:rFonts w:ascii="Times New Roman" w:hAnsi="Times New Roman" w:cs="Times New Roman"/>
          <w:bCs/>
          <w:sz w:val="24"/>
          <w:szCs w:val="24"/>
        </w:rPr>
        <w:t xml:space="preserve">digunakanuntuk mengukur sikap, pendapat, dan persepsi seseorang atau sekelompok orangtentang fenomena sosial </w:t>
      </w:r>
      <w:sdt>
        <w:sdtPr>
          <w:rPr>
            <w:rFonts w:ascii="Times New Roman" w:hAnsi="Times New Roman" w:cs="Times New Roman"/>
            <w:bCs/>
            <w:color w:val="000000"/>
            <w:sz w:val="24"/>
            <w:szCs w:val="24"/>
          </w:rPr>
          <w:tag w:val="MENDELEY_CITATION_dce06f2c-f8eb-425e-91b9-27411004e39f"/>
          <w:id w:val="931865643"/>
        </w:sdtPr>
        <w:sdtEndPr/>
        <w:sdtContent>
          <w:r w:rsidRPr="0094276A">
            <w:rPr>
              <w:rFonts w:ascii="Times New Roman" w:hAnsi="Times New Roman" w:cs="Times New Roman"/>
              <w:bCs/>
              <w:color w:val="000000"/>
              <w:sz w:val="24"/>
              <w:szCs w:val="24"/>
            </w:rPr>
            <w:t>(Sugiyono, 2017)</w:t>
          </w:r>
        </w:sdtContent>
      </w:sdt>
      <w:r w:rsidRPr="00250F30">
        <w:rPr>
          <w:rFonts w:ascii="Times New Roman" w:hAnsi="Times New Roman" w:cs="Times New Roman"/>
          <w:bCs/>
          <w:sz w:val="24"/>
          <w:szCs w:val="24"/>
        </w:rPr>
        <w:t>.</w:t>
      </w:r>
    </w:p>
    <w:p w14:paraId="41CEE970" w14:textId="77777777" w:rsidR="00225E2E" w:rsidRPr="00B541E1" w:rsidRDefault="00225E2E" w:rsidP="00B541E1">
      <w:pPr>
        <w:pStyle w:val="ListParagraph"/>
        <w:spacing w:line="240" w:lineRule="auto"/>
        <w:ind w:left="0" w:firstLine="709"/>
        <w:jc w:val="both"/>
        <w:rPr>
          <w:rFonts w:ascii="Times New Roman" w:hAnsi="Times New Roman" w:cs="Times New Roman"/>
          <w:bCs/>
          <w:sz w:val="24"/>
          <w:szCs w:val="24"/>
        </w:rPr>
      </w:pPr>
    </w:p>
    <w:p w14:paraId="39DE51DE" w14:textId="77777777" w:rsidR="00BC15A4" w:rsidRDefault="00F1445A" w:rsidP="00F144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Sedangkan model penelitian</w:t>
      </w:r>
      <w:r w:rsidR="00FC1498">
        <w:rPr>
          <w:rFonts w:ascii="Times New Roman" w:hAnsi="Times New Roman" w:cs="Times New Roman"/>
          <w:sz w:val="24"/>
          <w:szCs w:val="24"/>
        </w:rPr>
        <w:t xml:space="preserve"> adalah sebagai berikut :</w:t>
      </w:r>
    </w:p>
    <w:p w14:paraId="20F785DF" w14:textId="77777777" w:rsidR="00FC1498" w:rsidRPr="00B541E1" w:rsidRDefault="00B541E1" w:rsidP="00B541E1">
      <w:pPr>
        <w:spacing w:after="0" w:line="240" w:lineRule="auto"/>
        <w:jc w:val="center"/>
        <w:rPr>
          <w:rFonts w:ascii="Times New Roman" w:hAnsi="Times New Roman" w:cs="Times New Roman"/>
          <w:b/>
          <w:bCs/>
          <w:sz w:val="24"/>
          <w:szCs w:val="24"/>
        </w:rPr>
      </w:pPr>
      <w:r w:rsidRPr="00B541E1">
        <w:rPr>
          <w:rFonts w:ascii="Times New Roman" w:hAnsi="Times New Roman" w:cs="Times New Roman"/>
          <w:b/>
          <w:bCs/>
          <w:sz w:val="24"/>
          <w:szCs w:val="24"/>
        </w:rPr>
        <w:t>Gambar 1</w:t>
      </w:r>
    </w:p>
    <w:p w14:paraId="52D775C8" w14:textId="1448784A" w:rsidR="00B541E1" w:rsidRDefault="00501CF8" w:rsidP="00FC1498">
      <w:pPr>
        <w:spacing w:before="240"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658240" behindDoc="0" locked="0" layoutInCell="1" allowOverlap="1" wp14:anchorId="392D5456" wp14:editId="54C49301">
                <wp:simplePos x="0" y="0"/>
                <wp:positionH relativeFrom="column">
                  <wp:posOffset>477520</wp:posOffset>
                </wp:positionH>
                <wp:positionV relativeFrom="paragraph">
                  <wp:posOffset>214630</wp:posOffset>
                </wp:positionV>
                <wp:extent cx="4606925" cy="2078990"/>
                <wp:effectExtent l="12700" t="11430" r="9525"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6925" cy="2078990"/>
                          <a:chOff x="2703" y="10290"/>
                          <a:chExt cx="7255" cy="3274"/>
                        </a:xfrm>
                      </wpg:grpSpPr>
                      <wps:wsp>
                        <wps:cNvPr id="3" name="Rectangle 3"/>
                        <wps:cNvSpPr>
                          <a:spLocks noChangeArrowheads="1"/>
                        </wps:cNvSpPr>
                        <wps:spPr bwMode="auto">
                          <a:xfrm>
                            <a:off x="2703" y="10290"/>
                            <a:ext cx="1630" cy="852"/>
                          </a:xfrm>
                          <a:prstGeom prst="rect">
                            <a:avLst/>
                          </a:prstGeom>
                          <a:solidFill>
                            <a:srgbClr val="FFFFFF"/>
                          </a:solidFill>
                          <a:ln w="9525">
                            <a:solidFill>
                              <a:srgbClr val="000000"/>
                            </a:solidFill>
                            <a:miter lim="800000"/>
                            <a:headEnd/>
                            <a:tailEnd/>
                          </a:ln>
                        </wps:spPr>
                        <wps:txbx>
                          <w:txbxContent>
                            <w:p w14:paraId="4A6DF1A3" w14:textId="77777777" w:rsidR="00B541E1" w:rsidRDefault="00B541E1" w:rsidP="00B541E1">
                              <w:pPr>
                                <w:jc w:val="center"/>
                                <w:rPr>
                                  <w:rFonts w:asciiTheme="majorBidi" w:hAnsiTheme="majorBidi" w:cstheme="majorBidi"/>
                                  <w:sz w:val="24"/>
                                  <w:szCs w:val="24"/>
                                </w:rPr>
                              </w:pPr>
                              <w:r w:rsidRPr="004304B2">
                                <w:rPr>
                                  <w:rFonts w:asciiTheme="majorBidi" w:hAnsiTheme="majorBidi" w:cstheme="majorBidi"/>
                                  <w:sz w:val="24"/>
                                  <w:szCs w:val="24"/>
                                </w:rPr>
                                <w:t>Rasionalisasi</w:t>
                              </w:r>
                            </w:p>
                            <w:p w14:paraId="76DBDBFE" w14:textId="77777777" w:rsidR="00B541E1" w:rsidRPr="004304B2" w:rsidRDefault="00B541E1" w:rsidP="00B541E1">
                              <w:pPr>
                                <w:jc w:val="center"/>
                                <w:rPr>
                                  <w:rFonts w:asciiTheme="majorBidi" w:hAnsiTheme="majorBidi" w:cstheme="majorBidi"/>
                                  <w:sz w:val="24"/>
                                  <w:szCs w:val="24"/>
                                </w:rPr>
                              </w:pPr>
                              <w:r>
                                <w:rPr>
                                  <w:rFonts w:asciiTheme="majorBidi" w:hAnsiTheme="majorBidi" w:cstheme="majorBidi"/>
                                  <w:sz w:val="24"/>
                                  <w:szCs w:val="24"/>
                                </w:rPr>
                                <w:t>X1</w:t>
                              </w:r>
                            </w:p>
                          </w:txbxContent>
                        </wps:txbx>
                        <wps:bodyPr rot="0" vert="horz" wrap="square" lIns="91440" tIns="45720" rIns="91440" bIns="45720" anchor="t" anchorCtr="0" upright="1">
                          <a:noAutofit/>
                        </wps:bodyPr>
                      </wps:wsp>
                      <wps:wsp>
                        <wps:cNvPr id="5" name="Rectangle 4"/>
                        <wps:cNvSpPr>
                          <a:spLocks noChangeArrowheads="1"/>
                        </wps:cNvSpPr>
                        <wps:spPr bwMode="auto">
                          <a:xfrm>
                            <a:off x="2703" y="11445"/>
                            <a:ext cx="1630" cy="870"/>
                          </a:xfrm>
                          <a:prstGeom prst="rect">
                            <a:avLst/>
                          </a:prstGeom>
                          <a:solidFill>
                            <a:srgbClr val="FFFFFF"/>
                          </a:solidFill>
                          <a:ln w="9525">
                            <a:solidFill>
                              <a:srgbClr val="000000"/>
                            </a:solidFill>
                            <a:miter lim="800000"/>
                            <a:headEnd/>
                            <a:tailEnd/>
                          </a:ln>
                        </wps:spPr>
                        <wps:txbx>
                          <w:txbxContent>
                            <w:p w14:paraId="19963A47" w14:textId="77777777" w:rsidR="00B541E1" w:rsidRDefault="00B541E1" w:rsidP="00B541E1">
                              <w:pPr>
                                <w:jc w:val="center"/>
                                <w:rPr>
                                  <w:rFonts w:asciiTheme="majorBidi" w:hAnsiTheme="majorBidi" w:cstheme="majorBidi"/>
                                  <w:sz w:val="24"/>
                                  <w:szCs w:val="24"/>
                                </w:rPr>
                              </w:pPr>
                              <w:r>
                                <w:rPr>
                                  <w:rFonts w:asciiTheme="majorBidi" w:hAnsiTheme="majorBidi" w:cstheme="majorBidi"/>
                                  <w:sz w:val="24"/>
                                  <w:szCs w:val="24"/>
                                </w:rPr>
                                <w:t>Tekanan</w:t>
                              </w:r>
                            </w:p>
                            <w:p w14:paraId="33468571" w14:textId="77777777" w:rsidR="00B541E1" w:rsidRPr="004304B2" w:rsidRDefault="00B541E1" w:rsidP="00B541E1">
                              <w:pPr>
                                <w:jc w:val="center"/>
                                <w:rPr>
                                  <w:rFonts w:asciiTheme="majorBidi" w:hAnsiTheme="majorBidi" w:cstheme="majorBidi"/>
                                  <w:sz w:val="24"/>
                                  <w:szCs w:val="24"/>
                                </w:rPr>
                              </w:pPr>
                              <w:r>
                                <w:rPr>
                                  <w:rFonts w:asciiTheme="majorBidi" w:hAnsiTheme="majorBidi" w:cstheme="majorBidi"/>
                                  <w:sz w:val="24"/>
                                  <w:szCs w:val="24"/>
                                </w:rPr>
                                <w:t>X2</w:t>
                              </w:r>
                            </w:p>
                            <w:p w14:paraId="337A1D1D" w14:textId="77777777" w:rsidR="00B541E1" w:rsidRDefault="00B541E1" w:rsidP="00B541E1"/>
                          </w:txbxContent>
                        </wps:txbx>
                        <wps:bodyPr rot="0" vert="horz" wrap="square" lIns="91440" tIns="45720" rIns="91440" bIns="45720" anchor="t" anchorCtr="0" upright="1">
                          <a:noAutofit/>
                        </wps:bodyPr>
                      </wps:wsp>
                      <wpg:grpSp>
                        <wpg:cNvPr id="6" name="Group 5"/>
                        <wpg:cNvGrpSpPr>
                          <a:grpSpLocks/>
                        </wpg:cNvGrpSpPr>
                        <wpg:grpSpPr bwMode="auto">
                          <a:xfrm>
                            <a:off x="2703" y="10766"/>
                            <a:ext cx="7255" cy="2798"/>
                            <a:chOff x="2703" y="10766"/>
                            <a:chExt cx="7255" cy="2798"/>
                          </a:xfrm>
                        </wpg:grpSpPr>
                        <wps:wsp>
                          <wps:cNvPr id="7" name="Rectangle 6"/>
                          <wps:cNvSpPr>
                            <a:spLocks noChangeArrowheads="1"/>
                          </wps:cNvSpPr>
                          <wps:spPr bwMode="auto">
                            <a:xfrm>
                              <a:off x="2703" y="12680"/>
                              <a:ext cx="1630" cy="884"/>
                            </a:xfrm>
                            <a:prstGeom prst="rect">
                              <a:avLst/>
                            </a:prstGeom>
                            <a:solidFill>
                              <a:srgbClr val="FFFFFF"/>
                            </a:solidFill>
                            <a:ln w="9525">
                              <a:solidFill>
                                <a:srgbClr val="000000"/>
                              </a:solidFill>
                              <a:miter lim="800000"/>
                              <a:headEnd/>
                              <a:tailEnd/>
                            </a:ln>
                          </wps:spPr>
                          <wps:txbx>
                            <w:txbxContent>
                              <w:p w14:paraId="30BFFE30" w14:textId="77777777" w:rsidR="00B541E1" w:rsidRDefault="00B541E1" w:rsidP="00B541E1">
                                <w:pPr>
                                  <w:jc w:val="center"/>
                                  <w:rPr>
                                    <w:rFonts w:asciiTheme="majorBidi" w:hAnsiTheme="majorBidi" w:cstheme="majorBidi"/>
                                    <w:sz w:val="24"/>
                                    <w:szCs w:val="24"/>
                                  </w:rPr>
                                </w:pPr>
                                <w:r>
                                  <w:rPr>
                                    <w:rFonts w:asciiTheme="majorBidi" w:hAnsiTheme="majorBidi" w:cstheme="majorBidi"/>
                                    <w:sz w:val="24"/>
                                    <w:szCs w:val="24"/>
                                  </w:rPr>
                                  <w:t>Peluang</w:t>
                                </w:r>
                              </w:p>
                              <w:p w14:paraId="508755C6" w14:textId="77777777" w:rsidR="00B541E1" w:rsidRPr="004304B2" w:rsidRDefault="00B541E1" w:rsidP="00B541E1">
                                <w:pPr>
                                  <w:jc w:val="center"/>
                                  <w:rPr>
                                    <w:rFonts w:asciiTheme="majorBidi" w:hAnsiTheme="majorBidi" w:cstheme="majorBidi"/>
                                    <w:sz w:val="24"/>
                                    <w:szCs w:val="24"/>
                                  </w:rPr>
                                </w:pPr>
                                <w:r>
                                  <w:rPr>
                                    <w:rFonts w:asciiTheme="majorBidi" w:hAnsiTheme="majorBidi" w:cstheme="majorBidi"/>
                                    <w:sz w:val="24"/>
                                    <w:szCs w:val="24"/>
                                  </w:rPr>
                                  <w:t>X3</w:t>
                                </w:r>
                              </w:p>
                              <w:p w14:paraId="72F25AB4" w14:textId="77777777" w:rsidR="00B541E1" w:rsidRDefault="00B541E1" w:rsidP="00B541E1"/>
                            </w:txbxContent>
                          </wps:txbx>
                          <wps:bodyPr rot="0" vert="horz" wrap="square" lIns="91440" tIns="45720" rIns="91440" bIns="45720" anchor="t" anchorCtr="0" upright="1">
                            <a:noAutofit/>
                          </wps:bodyPr>
                        </wps:wsp>
                        <wps:wsp>
                          <wps:cNvPr id="8" name="Rectangle 7"/>
                          <wps:cNvSpPr>
                            <a:spLocks noChangeArrowheads="1"/>
                          </wps:cNvSpPr>
                          <wps:spPr bwMode="auto">
                            <a:xfrm>
                              <a:off x="7879" y="11445"/>
                              <a:ext cx="2079" cy="964"/>
                            </a:xfrm>
                            <a:prstGeom prst="rect">
                              <a:avLst/>
                            </a:prstGeom>
                            <a:solidFill>
                              <a:srgbClr val="FFFFFF"/>
                            </a:solidFill>
                            <a:ln w="9525">
                              <a:solidFill>
                                <a:srgbClr val="000000"/>
                              </a:solidFill>
                              <a:miter lim="800000"/>
                              <a:headEnd/>
                              <a:tailEnd/>
                            </a:ln>
                          </wps:spPr>
                          <wps:txbx>
                            <w:txbxContent>
                              <w:p w14:paraId="37B9163B" w14:textId="77777777" w:rsidR="00B541E1" w:rsidRPr="004304B2" w:rsidRDefault="00B541E1" w:rsidP="00B541E1">
                                <w:pPr>
                                  <w:jc w:val="center"/>
                                  <w:rPr>
                                    <w:rFonts w:asciiTheme="majorBidi" w:hAnsiTheme="majorBidi" w:cstheme="majorBidi"/>
                                    <w:i/>
                                    <w:iCs/>
                                    <w:sz w:val="24"/>
                                    <w:szCs w:val="24"/>
                                  </w:rPr>
                                </w:pPr>
                                <w:r w:rsidRPr="004304B2">
                                  <w:rPr>
                                    <w:rFonts w:asciiTheme="majorBidi" w:hAnsiTheme="majorBidi" w:cstheme="majorBidi"/>
                                    <w:i/>
                                    <w:iCs/>
                                    <w:sz w:val="24"/>
                                    <w:szCs w:val="24"/>
                                  </w:rPr>
                                  <w:t>Academic Fraud</w:t>
                                </w:r>
                              </w:p>
                              <w:p w14:paraId="529694AC" w14:textId="77777777" w:rsidR="00B541E1" w:rsidRPr="004304B2" w:rsidRDefault="00B541E1" w:rsidP="00B541E1">
                                <w:pPr>
                                  <w:jc w:val="center"/>
                                  <w:rPr>
                                    <w:rFonts w:asciiTheme="majorBidi" w:hAnsiTheme="majorBidi" w:cstheme="majorBidi"/>
                                    <w:sz w:val="24"/>
                                    <w:szCs w:val="24"/>
                                  </w:rPr>
                                </w:pPr>
                                <w:r>
                                  <w:rPr>
                                    <w:rFonts w:asciiTheme="majorBidi" w:hAnsiTheme="majorBidi" w:cstheme="majorBidi"/>
                                    <w:sz w:val="24"/>
                                    <w:szCs w:val="24"/>
                                  </w:rPr>
                                  <w:t>Y1</w:t>
                                </w:r>
                              </w:p>
                            </w:txbxContent>
                          </wps:txbx>
                          <wps:bodyPr rot="0" vert="horz" wrap="square" lIns="91440" tIns="45720" rIns="91440" bIns="45720" anchor="t" anchorCtr="0" upright="1">
                            <a:noAutofit/>
                          </wps:bodyPr>
                        </wps:wsp>
                        <wps:wsp>
                          <wps:cNvPr id="9" name="AutoShape 8"/>
                          <wps:cNvCnPr>
                            <a:cxnSpLocks noChangeShapeType="1"/>
                          </wps:cNvCnPr>
                          <wps:spPr bwMode="auto">
                            <a:xfrm>
                              <a:off x="4333" y="10766"/>
                              <a:ext cx="3546" cy="1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9"/>
                          <wps:cNvCnPr>
                            <a:cxnSpLocks noChangeShapeType="1"/>
                          </wps:cNvCnPr>
                          <wps:spPr bwMode="auto">
                            <a:xfrm flipV="1">
                              <a:off x="4333" y="12106"/>
                              <a:ext cx="3546" cy="10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0"/>
                          <wps:cNvCnPr>
                            <a:cxnSpLocks noChangeShapeType="1"/>
                          </wps:cNvCnPr>
                          <wps:spPr bwMode="auto">
                            <a:xfrm>
                              <a:off x="4333" y="11979"/>
                              <a:ext cx="354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92D5456" id="Group 2" o:spid="_x0000_s1026" style="position:absolute;left:0;text-align:left;margin-left:37.6pt;margin-top:16.9pt;width:362.75pt;height:163.7pt;z-index:251658240" coordorigin="2703,10290" coordsize="7255,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">
                <v:rect id="Rectangle 3" o:spid="_x0000_s1027" style="position:absolute;left:2703;top:10290;width:1630;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6DF1A3" w14:textId="77777777" w:rsidR="00B541E1" w:rsidRDefault="00B541E1" w:rsidP="00B541E1">
                        <w:pPr>
                          <w:jc w:val="center"/>
                          <w:rPr>
                            <w:rFonts w:asciiTheme="majorBidi" w:hAnsiTheme="majorBidi" w:cstheme="majorBidi"/>
                            <w:sz w:val="24"/>
                            <w:szCs w:val="24"/>
                          </w:rPr>
                        </w:pPr>
                        <w:r w:rsidRPr="004304B2">
                          <w:rPr>
                            <w:rFonts w:asciiTheme="majorBidi" w:hAnsiTheme="majorBidi" w:cstheme="majorBidi"/>
                            <w:sz w:val="24"/>
                            <w:szCs w:val="24"/>
                          </w:rPr>
                          <w:t>Rasionalisasi</w:t>
                        </w:r>
                      </w:p>
                      <w:p w14:paraId="76DBDBFE" w14:textId="77777777" w:rsidR="00B541E1" w:rsidRPr="004304B2" w:rsidRDefault="00B541E1" w:rsidP="00B541E1">
                        <w:pPr>
                          <w:jc w:val="center"/>
                          <w:rPr>
                            <w:rFonts w:asciiTheme="majorBidi" w:hAnsiTheme="majorBidi" w:cstheme="majorBidi"/>
                            <w:sz w:val="24"/>
                            <w:szCs w:val="24"/>
                          </w:rPr>
                        </w:pPr>
                        <w:r>
                          <w:rPr>
                            <w:rFonts w:asciiTheme="majorBidi" w:hAnsiTheme="majorBidi" w:cstheme="majorBidi"/>
                            <w:sz w:val="24"/>
                            <w:szCs w:val="24"/>
                          </w:rPr>
                          <w:t>X1</w:t>
                        </w:r>
                      </w:p>
                    </w:txbxContent>
                  </v:textbox>
                </v:rect>
                <v:rect id="Rectangle 4" o:spid="_x0000_s1028" style="position:absolute;left:2703;top:11445;width:163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19963A47" w14:textId="77777777" w:rsidR="00B541E1" w:rsidRDefault="00B541E1" w:rsidP="00B541E1">
                        <w:pPr>
                          <w:jc w:val="center"/>
                          <w:rPr>
                            <w:rFonts w:asciiTheme="majorBidi" w:hAnsiTheme="majorBidi" w:cstheme="majorBidi"/>
                            <w:sz w:val="24"/>
                            <w:szCs w:val="24"/>
                          </w:rPr>
                        </w:pPr>
                        <w:r>
                          <w:rPr>
                            <w:rFonts w:asciiTheme="majorBidi" w:hAnsiTheme="majorBidi" w:cstheme="majorBidi"/>
                            <w:sz w:val="24"/>
                            <w:szCs w:val="24"/>
                          </w:rPr>
                          <w:t>Tekanan</w:t>
                        </w:r>
                      </w:p>
                      <w:p w14:paraId="33468571" w14:textId="77777777" w:rsidR="00B541E1" w:rsidRPr="004304B2" w:rsidRDefault="00B541E1" w:rsidP="00B541E1">
                        <w:pPr>
                          <w:jc w:val="center"/>
                          <w:rPr>
                            <w:rFonts w:asciiTheme="majorBidi" w:hAnsiTheme="majorBidi" w:cstheme="majorBidi"/>
                            <w:sz w:val="24"/>
                            <w:szCs w:val="24"/>
                          </w:rPr>
                        </w:pPr>
                        <w:r>
                          <w:rPr>
                            <w:rFonts w:asciiTheme="majorBidi" w:hAnsiTheme="majorBidi" w:cstheme="majorBidi"/>
                            <w:sz w:val="24"/>
                            <w:szCs w:val="24"/>
                          </w:rPr>
                          <w:t>X2</w:t>
                        </w:r>
                      </w:p>
                      <w:p w14:paraId="337A1D1D" w14:textId="77777777" w:rsidR="00B541E1" w:rsidRDefault="00B541E1" w:rsidP="00B541E1"/>
                    </w:txbxContent>
                  </v:textbox>
                </v:rect>
                <v:group id="Group 5" o:spid="_x0000_s1029" style="position:absolute;left:2703;top:10766;width:7255;height:2798" coordorigin="2703,10766" coordsize="7255,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6" o:spid="_x0000_s1030" style="position:absolute;left:2703;top:12680;width:1630;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0BFFE30" w14:textId="77777777" w:rsidR="00B541E1" w:rsidRDefault="00B541E1" w:rsidP="00B541E1">
                          <w:pPr>
                            <w:jc w:val="center"/>
                            <w:rPr>
                              <w:rFonts w:asciiTheme="majorBidi" w:hAnsiTheme="majorBidi" w:cstheme="majorBidi"/>
                              <w:sz w:val="24"/>
                              <w:szCs w:val="24"/>
                            </w:rPr>
                          </w:pPr>
                          <w:r>
                            <w:rPr>
                              <w:rFonts w:asciiTheme="majorBidi" w:hAnsiTheme="majorBidi" w:cstheme="majorBidi"/>
                              <w:sz w:val="24"/>
                              <w:szCs w:val="24"/>
                            </w:rPr>
                            <w:t>Peluang</w:t>
                          </w:r>
                        </w:p>
                        <w:p w14:paraId="508755C6" w14:textId="77777777" w:rsidR="00B541E1" w:rsidRPr="004304B2" w:rsidRDefault="00B541E1" w:rsidP="00B541E1">
                          <w:pPr>
                            <w:jc w:val="center"/>
                            <w:rPr>
                              <w:rFonts w:asciiTheme="majorBidi" w:hAnsiTheme="majorBidi" w:cstheme="majorBidi"/>
                              <w:sz w:val="24"/>
                              <w:szCs w:val="24"/>
                            </w:rPr>
                          </w:pPr>
                          <w:r>
                            <w:rPr>
                              <w:rFonts w:asciiTheme="majorBidi" w:hAnsiTheme="majorBidi" w:cstheme="majorBidi"/>
                              <w:sz w:val="24"/>
                              <w:szCs w:val="24"/>
                            </w:rPr>
                            <w:t>X3</w:t>
                          </w:r>
                        </w:p>
                        <w:p w14:paraId="72F25AB4" w14:textId="77777777" w:rsidR="00B541E1" w:rsidRDefault="00B541E1" w:rsidP="00B541E1"/>
                      </w:txbxContent>
                    </v:textbox>
                  </v:rect>
                  <v:rect id="Rectangle 7" o:spid="_x0000_s1031" style="position:absolute;left:7879;top:11445;width:2079;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37B9163B" w14:textId="77777777" w:rsidR="00B541E1" w:rsidRPr="004304B2" w:rsidRDefault="00B541E1" w:rsidP="00B541E1">
                          <w:pPr>
                            <w:jc w:val="center"/>
                            <w:rPr>
                              <w:rFonts w:asciiTheme="majorBidi" w:hAnsiTheme="majorBidi" w:cstheme="majorBidi"/>
                              <w:i/>
                              <w:iCs/>
                              <w:sz w:val="24"/>
                              <w:szCs w:val="24"/>
                            </w:rPr>
                          </w:pPr>
                          <w:r w:rsidRPr="004304B2">
                            <w:rPr>
                              <w:rFonts w:asciiTheme="majorBidi" w:hAnsiTheme="majorBidi" w:cstheme="majorBidi"/>
                              <w:i/>
                              <w:iCs/>
                              <w:sz w:val="24"/>
                              <w:szCs w:val="24"/>
                            </w:rPr>
                            <w:t>Academic Fraud</w:t>
                          </w:r>
                        </w:p>
                        <w:p w14:paraId="529694AC" w14:textId="77777777" w:rsidR="00B541E1" w:rsidRPr="004304B2" w:rsidRDefault="00B541E1" w:rsidP="00B541E1">
                          <w:pPr>
                            <w:jc w:val="center"/>
                            <w:rPr>
                              <w:rFonts w:asciiTheme="majorBidi" w:hAnsiTheme="majorBidi" w:cstheme="majorBidi"/>
                              <w:sz w:val="24"/>
                              <w:szCs w:val="24"/>
                            </w:rPr>
                          </w:pPr>
                          <w:r>
                            <w:rPr>
                              <w:rFonts w:asciiTheme="majorBidi" w:hAnsiTheme="majorBidi" w:cstheme="majorBidi"/>
                              <w:sz w:val="24"/>
                              <w:szCs w:val="24"/>
                            </w:rPr>
                            <w:t>Y1</w:t>
                          </w:r>
                        </w:p>
                      </w:txbxContent>
                    </v:textbox>
                  </v:rect>
                  <v:shapetype id="_x0000_t32" coordsize="21600,21600" o:spt="32" o:oned="t" path="m,l21600,21600e" filled="f">
                    <v:path arrowok="t" fillok="f" o:connecttype="none"/>
                    <o:lock v:ext="edit" shapetype="t"/>
                  </v:shapetype>
                  <v:shape id="AutoShape 8" o:spid="_x0000_s1032" type="#_x0000_t32" style="position:absolute;left:4333;top:10766;width:3546;height:11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AutoShape 9" o:spid="_x0000_s1033" type="#_x0000_t32" style="position:absolute;left:4333;top:12106;width:3546;height:10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shape id="AutoShape 10" o:spid="_x0000_s1034" type="#_x0000_t32" style="position:absolute;left:4333;top:11979;width:354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group>
              </v:group>
            </w:pict>
          </mc:Fallback>
        </mc:AlternateContent>
      </w:r>
    </w:p>
    <w:p w14:paraId="2ECE5538" w14:textId="77777777" w:rsidR="00B541E1" w:rsidRDefault="00B541E1" w:rsidP="00FC1498">
      <w:pPr>
        <w:spacing w:before="240" w:after="0" w:line="240" w:lineRule="auto"/>
        <w:jc w:val="center"/>
        <w:rPr>
          <w:rFonts w:ascii="Times New Roman" w:hAnsi="Times New Roman" w:cs="Times New Roman"/>
          <w:sz w:val="24"/>
          <w:szCs w:val="24"/>
        </w:rPr>
      </w:pPr>
    </w:p>
    <w:p w14:paraId="3CA81DD6" w14:textId="77777777" w:rsidR="00B541E1" w:rsidRDefault="00B541E1" w:rsidP="00FC1498">
      <w:pPr>
        <w:spacing w:before="240" w:after="0" w:line="240" w:lineRule="auto"/>
        <w:jc w:val="center"/>
        <w:rPr>
          <w:rFonts w:ascii="Times New Roman" w:hAnsi="Times New Roman" w:cs="Times New Roman"/>
          <w:sz w:val="24"/>
          <w:szCs w:val="24"/>
        </w:rPr>
      </w:pPr>
    </w:p>
    <w:p w14:paraId="188D6214" w14:textId="77777777" w:rsidR="00B541E1" w:rsidRDefault="00B541E1" w:rsidP="00FC1498">
      <w:pPr>
        <w:spacing w:before="240" w:after="0" w:line="240" w:lineRule="auto"/>
        <w:jc w:val="center"/>
        <w:rPr>
          <w:rFonts w:ascii="Times New Roman" w:hAnsi="Times New Roman" w:cs="Times New Roman"/>
          <w:sz w:val="24"/>
          <w:szCs w:val="24"/>
        </w:rPr>
      </w:pPr>
    </w:p>
    <w:p w14:paraId="0703B394" w14:textId="77777777" w:rsidR="00714530" w:rsidRDefault="00714530" w:rsidP="009833AE">
      <w:pPr>
        <w:spacing w:before="240" w:after="0" w:line="240" w:lineRule="auto"/>
        <w:rPr>
          <w:rFonts w:ascii="Times New Roman" w:hAnsi="Times New Roman" w:cs="Times New Roman"/>
          <w:sz w:val="24"/>
          <w:szCs w:val="24"/>
        </w:rPr>
      </w:pPr>
    </w:p>
    <w:p w14:paraId="05A8BA33" w14:textId="77777777" w:rsidR="00FC1498" w:rsidRPr="00CC1B8B" w:rsidRDefault="00FC1498" w:rsidP="00FC1498">
      <w:pPr>
        <w:pStyle w:val="ListParagraph"/>
        <w:spacing w:before="240" w:line="240" w:lineRule="auto"/>
        <w:ind w:left="0"/>
        <w:jc w:val="both"/>
        <w:rPr>
          <w:rFonts w:ascii="Times New Roman" w:hAnsi="Times New Roman" w:cs="Times New Roman"/>
          <w:sz w:val="24"/>
          <w:szCs w:val="24"/>
        </w:rPr>
      </w:pPr>
      <w:r w:rsidRPr="00CC1B8B">
        <w:rPr>
          <w:rFonts w:ascii="Times New Roman" w:hAnsi="Times New Roman" w:cs="Times New Roman"/>
          <w:sz w:val="24"/>
          <w:szCs w:val="24"/>
        </w:rPr>
        <w:t>A</w:t>
      </w:r>
      <w:r>
        <w:rPr>
          <w:rFonts w:ascii="Times New Roman" w:hAnsi="Times New Roman" w:cs="Times New Roman"/>
          <w:sz w:val="24"/>
          <w:szCs w:val="24"/>
        </w:rPr>
        <w:t xml:space="preserve">nalisis data yang digunakan yaitu </w:t>
      </w:r>
      <w:r w:rsidRPr="00CC1B8B">
        <w:rPr>
          <w:rFonts w:ascii="Times New Roman" w:hAnsi="Times New Roman" w:cs="Times New Roman"/>
          <w:sz w:val="24"/>
          <w:szCs w:val="24"/>
        </w:rPr>
        <w:t>regresi linier berganda</w:t>
      </w:r>
      <w:r>
        <w:rPr>
          <w:rFonts w:ascii="Times New Roman" w:hAnsi="Times New Roman" w:cs="Times New Roman"/>
          <w:sz w:val="24"/>
          <w:szCs w:val="24"/>
        </w:rPr>
        <w:t xml:space="preserve"> dengan</w:t>
      </w:r>
      <w:r w:rsidR="00955395">
        <w:rPr>
          <w:rFonts w:ascii="Times New Roman" w:hAnsi="Times New Roman" w:cs="Times New Roman"/>
          <w:sz w:val="24"/>
          <w:szCs w:val="24"/>
        </w:rPr>
        <w:t xml:space="preserve"> uji t dan uji F. Sedangkan</w:t>
      </w:r>
      <w:r>
        <w:rPr>
          <w:rFonts w:ascii="Times New Roman" w:hAnsi="Times New Roman" w:cs="Times New Roman"/>
          <w:sz w:val="24"/>
          <w:szCs w:val="24"/>
        </w:rPr>
        <w:t xml:space="preserve"> persamaan</w:t>
      </w:r>
      <w:r w:rsidRPr="00CC1B8B">
        <w:rPr>
          <w:rFonts w:ascii="Times New Roman" w:hAnsi="Times New Roman" w:cs="Times New Roman"/>
          <w:sz w:val="24"/>
          <w:szCs w:val="24"/>
        </w:rPr>
        <w:t xml:space="preserve"> adalah sebagai berikut:</w:t>
      </w:r>
    </w:p>
    <w:p w14:paraId="2F6BC36C" w14:textId="668126C3" w:rsidR="00D44B0C" w:rsidRDefault="00FC1498" w:rsidP="009833AE">
      <w:pPr>
        <w:spacing w:before="240" w:after="0" w:line="240" w:lineRule="auto"/>
        <w:jc w:val="center"/>
        <w:rPr>
          <w:rFonts w:ascii="Times New Roman" w:hAnsi="Times New Roman" w:cs="Times New Roman"/>
          <w:sz w:val="24"/>
          <w:szCs w:val="24"/>
        </w:rPr>
      </w:pPr>
      <w:r w:rsidRPr="00CC1B8B">
        <w:rPr>
          <w:rFonts w:ascii="Times New Roman" w:hAnsi="Times New Roman" w:cs="Times New Roman"/>
          <w:sz w:val="24"/>
          <w:szCs w:val="24"/>
        </w:rPr>
        <w:t>Y = a + b1X1 + b2X2 + b3X3 + e</w:t>
      </w:r>
    </w:p>
    <w:p w14:paraId="3D672FE4" w14:textId="77777777" w:rsidR="00FC1498" w:rsidRPr="00D23060" w:rsidRDefault="00FC1498" w:rsidP="00D23060">
      <w:pPr>
        <w:spacing w:before="240" w:after="0" w:line="240" w:lineRule="auto"/>
        <w:rPr>
          <w:rFonts w:ascii="Times New Roman" w:hAnsi="Times New Roman" w:cs="Times New Roman"/>
          <w:b/>
          <w:bCs/>
          <w:sz w:val="24"/>
          <w:szCs w:val="24"/>
        </w:rPr>
      </w:pPr>
      <w:r w:rsidRPr="00FC1498">
        <w:rPr>
          <w:rFonts w:ascii="Times New Roman" w:hAnsi="Times New Roman" w:cs="Times New Roman"/>
          <w:b/>
          <w:bCs/>
          <w:sz w:val="24"/>
          <w:szCs w:val="24"/>
        </w:rPr>
        <w:lastRenderedPageBreak/>
        <w:t>HASIL DAN PEMBAHASAN</w:t>
      </w:r>
    </w:p>
    <w:p w14:paraId="3AA51D23" w14:textId="011FC75A" w:rsidR="00B541E1" w:rsidRPr="00D23060" w:rsidRDefault="00FC1498" w:rsidP="00B541E1">
      <w:pPr>
        <w:spacing w:after="0" w:line="240" w:lineRule="auto"/>
        <w:jc w:val="center"/>
        <w:rPr>
          <w:rFonts w:ascii="Times New Roman" w:hAnsi="Times New Roman" w:cs="Times New Roman"/>
          <w:b/>
          <w:bCs/>
          <w:sz w:val="24"/>
          <w:szCs w:val="24"/>
        </w:rPr>
      </w:pPr>
      <w:r w:rsidRPr="00D23060">
        <w:rPr>
          <w:rFonts w:ascii="Times New Roman" w:hAnsi="Times New Roman" w:cs="Times New Roman"/>
          <w:b/>
          <w:bCs/>
          <w:sz w:val="24"/>
          <w:szCs w:val="24"/>
        </w:rPr>
        <w:t>Tabel 1</w:t>
      </w:r>
      <w:r w:rsidR="009833AE" w:rsidRPr="00B541E1">
        <w:rPr>
          <w:rFonts w:ascii="Times New Roman" w:hAnsi="Times New Roman" w:cs="Times New Roman"/>
          <w:noProof/>
          <w:sz w:val="24"/>
          <w:szCs w:val="24"/>
          <w:lang w:eastAsia="id-ID"/>
        </w:rPr>
        <w:drawing>
          <wp:inline distT="0" distB="0" distL="0" distR="0" wp14:anchorId="3B2F83B7" wp14:editId="68767D3A">
            <wp:extent cx="4791075" cy="2162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2381" cy="2162764"/>
                    </a:xfrm>
                    <a:prstGeom prst="rect">
                      <a:avLst/>
                    </a:prstGeom>
                    <a:noFill/>
                  </pic:spPr>
                </pic:pic>
              </a:graphicData>
            </a:graphic>
          </wp:inline>
        </w:drawing>
      </w:r>
    </w:p>
    <w:p w14:paraId="6B5BA35A" w14:textId="7F53AA28" w:rsidR="00FC1498" w:rsidRDefault="00FC1498" w:rsidP="00D23060">
      <w:pPr>
        <w:spacing w:after="0" w:line="240" w:lineRule="auto"/>
        <w:jc w:val="center"/>
        <w:rPr>
          <w:rFonts w:ascii="Times New Roman" w:hAnsi="Times New Roman" w:cs="Times New Roman"/>
          <w:sz w:val="24"/>
          <w:szCs w:val="24"/>
        </w:rPr>
      </w:pPr>
    </w:p>
    <w:p w14:paraId="35969328" w14:textId="77777777" w:rsidR="00FC1498" w:rsidRDefault="00FC1498" w:rsidP="00D23060">
      <w:pPr>
        <w:spacing w:after="0" w:line="240" w:lineRule="auto"/>
        <w:rPr>
          <w:rFonts w:ascii="Times New Roman" w:hAnsi="Times New Roman" w:cs="Times New Roman"/>
          <w:sz w:val="24"/>
          <w:szCs w:val="24"/>
        </w:rPr>
      </w:pPr>
      <w:r>
        <w:rPr>
          <w:rFonts w:ascii="Times New Roman" w:hAnsi="Times New Roman" w:cs="Times New Roman"/>
          <w:sz w:val="24"/>
          <w:szCs w:val="24"/>
        </w:rPr>
        <w:t>Sumber : data diolah</w:t>
      </w:r>
    </w:p>
    <w:p w14:paraId="6C9828E4" w14:textId="77777777" w:rsidR="00D23060" w:rsidRDefault="00FC1498" w:rsidP="00D23060">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Hipotesis 1adalah pengujian untuk melihat </w:t>
      </w:r>
      <w:r w:rsidR="00955395">
        <w:rPr>
          <w:rFonts w:ascii="Times New Roman" w:hAnsi="Times New Roman" w:cs="Times New Roman"/>
          <w:sz w:val="24"/>
          <w:szCs w:val="24"/>
        </w:rPr>
        <w:t xml:space="preserve">apakah ada </w:t>
      </w:r>
      <w:r>
        <w:rPr>
          <w:rFonts w:ascii="Times New Roman" w:hAnsi="Times New Roman" w:cs="Times New Roman"/>
          <w:sz w:val="24"/>
          <w:szCs w:val="24"/>
        </w:rPr>
        <w:t>pengaruh</w:t>
      </w:r>
      <w:r w:rsidR="00955395">
        <w:rPr>
          <w:rFonts w:ascii="Times New Roman" w:hAnsi="Times New Roman" w:cs="Times New Roman"/>
          <w:sz w:val="24"/>
          <w:szCs w:val="24"/>
        </w:rPr>
        <w:t xml:space="preserve"> positif </w:t>
      </w:r>
      <w:r w:rsidR="00D23060">
        <w:rPr>
          <w:rFonts w:ascii="Times New Roman" w:hAnsi="Times New Roman" w:cs="Times New Roman"/>
          <w:sz w:val="24"/>
          <w:szCs w:val="24"/>
        </w:rPr>
        <w:t xml:space="preserve"> rasionalisasi terhadap </w:t>
      </w:r>
      <w:r w:rsidR="00D23060" w:rsidRPr="00D23060">
        <w:rPr>
          <w:rFonts w:ascii="Times New Roman" w:hAnsi="Times New Roman" w:cs="Times New Roman"/>
          <w:i/>
          <w:iCs/>
          <w:sz w:val="24"/>
          <w:szCs w:val="24"/>
        </w:rPr>
        <w:t>academic fraud</w:t>
      </w:r>
      <w:r>
        <w:rPr>
          <w:rFonts w:ascii="Times New Roman" w:hAnsi="Times New Roman" w:cs="Times New Roman"/>
          <w:sz w:val="24"/>
          <w:szCs w:val="24"/>
        </w:rPr>
        <w:t xml:space="preserve">. </w:t>
      </w:r>
      <w:bookmarkStart w:id="8" w:name="_Hlk43127828"/>
      <w:r w:rsidR="00D23060" w:rsidRPr="00E54786">
        <w:rPr>
          <w:rFonts w:ascii="Times New Roman" w:hAnsi="Times New Roman" w:cs="Times New Roman"/>
          <w:sz w:val="24"/>
          <w:szCs w:val="24"/>
        </w:rPr>
        <w:t xml:space="preserve">Koefisien uji t variabel </w:t>
      </w:r>
      <w:r w:rsidR="00D23060">
        <w:rPr>
          <w:rFonts w:ascii="Times New Roman" w:hAnsi="Times New Roman" w:cs="Times New Roman"/>
          <w:sz w:val="24"/>
          <w:szCs w:val="24"/>
        </w:rPr>
        <w:t>rasionalisasi adalah -0,284</w:t>
      </w:r>
      <w:r w:rsidR="00D23060" w:rsidRPr="00E54786">
        <w:rPr>
          <w:rFonts w:ascii="Times New Roman" w:hAnsi="Times New Roman" w:cs="Times New Roman"/>
          <w:sz w:val="24"/>
          <w:szCs w:val="24"/>
        </w:rPr>
        <w:t xml:space="preserve"> sedangkan n</w:t>
      </w:r>
      <w:r w:rsidR="00D23060">
        <w:rPr>
          <w:rFonts w:ascii="Times New Roman" w:hAnsi="Times New Roman" w:cs="Times New Roman"/>
          <w:sz w:val="24"/>
          <w:szCs w:val="24"/>
        </w:rPr>
        <w:t>ilai signifikansinya adalah 0,0</w:t>
      </w:r>
      <w:r w:rsidR="00D23060" w:rsidRPr="00E54786">
        <w:rPr>
          <w:rFonts w:ascii="Times New Roman" w:hAnsi="Times New Roman" w:cs="Times New Roman"/>
          <w:sz w:val="24"/>
          <w:szCs w:val="24"/>
        </w:rPr>
        <w:t>1</w:t>
      </w:r>
      <w:r w:rsidR="00D23060">
        <w:rPr>
          <w:rFonts w:ascii="Times New Roman" w:hAnsi="Times New Roman" w:cs="Times New Roman"/>
          <w:sz w:val="24"/>
          <w:szCs w:val="24"/>
        </w:rPr>
        <w:t>4</w:t>
      </w:r>
      <w:r w:rsidR="00D23060" w:rsidRPr="00E54786">
        <w:rPr>
          <w:rFonts w:ascii="Times New Roman" w:hAnsi="Times New Roman" w:cs="Times New Roman"/>
          <w:sz w:val="24"/>
          <w:szCs w:val="24"/>
        </w:rPr>
        <w:t>. Hasil tersebut dapat diartikan bahwa nilai signifikansi lebih kecil dari 0,05, ini berarti</w:t>
      </w:r>
      <w:r w:rsidR="00D23060" w:rsidRPr="001E1628">
        <w:rPr>
          <w:rFonts w:ascii="Times New Roman" w:hAnsi="Times New Roman" w:cs="Times New Roman"/>
          <w:sz w:val="24"/>
          <w:szCs w:val="24"/>
        </w:rPr>
        <w:t xml:space="preserve">hipotesis 1 yang menyatakan bahwa rasionalisasi berpengaruh terhadap </w:t>
      </w:r>
      <w:r w:rsidR="00D23060" w:rsidRPr="001E1628">
        <w:rPr>
          <w:rFonts w:ascii="Times New Roman" w:hAnsi="Times New Roman" w:cs="Times New Roman"/>
          <w:i/>
          <w:iCs/>
          <w:sz w:val="24"/>
          <w:szCs w:val="24"/>
        </w:rPr>
        <w:t xml:space="preserve">academic fraud </w:t>
      </w:r>
      <w:r w:rsidR="00D23060" w:rsidRPr="001E1628">
        <w:rPr>
          <w:rFonts w:ascii="Times New Roman" w:hAnsi="Times New Roman" w:cs="Times New Roman"/>
          <w:sz w:val="24"/>
          <w:szCs w:val="24"/>
        </w:rPr>
        <w:t>mahasiswa akuntansi Mercu Buana Yogyakarta diterima</w:t>
      </w:r>
      <w:r w:rsidR="00D23060">
        <w:rPr>
          <w:rFonts w:ascii="Times New Roman" w:hAnsi="Times New Roman" w:cs="Times New Roman"/>
          <w:sz w:val="24"/>
          <w:szCs w:val="24"/>
        </w:rPr>
        <w:t>.</w:t>
      </w:r>
    </w:p>
    <w:p w14:paraId="246597FC" w14:textId="77777777" w:rsidR="00D23060" w:rsidRDefault="00D23060" w:rsidP="00D23060">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Hipotesis 2 adalah pengujian untuk melihat apakah ada pengaruh positif  tekanan terhadap </w:t>
      </w:r>
      <w:r w:rsidRPr="00D23060">
        <w:rPr>
          <w:rFonts w:ascii="Times New Roman" w:hAnsi="Times New Roman" w:cs="Times New Roman"/>
          <w:i/>
          <w:iCs/>
          <w:sz w:val="24"/>
          <w:szCs w:val="24"/>
        </w:rPr>
        <w:t>academic fraud</w:t>
      </w:r>
      <w:r>
        <w:rPr>
          <w:rFonts w:ascii="Times New Roman" w:hAnsi="Times New Roman" w:cs="Times New Roman"/>
          <w:sz w:val="24"/>
          <w:szCs w:val="24"/>
        </w:rPr>
        <w:t>.</w:t>
      </w:r>
      <w:r w:rsidRPr="00D23060">
        <w:rPr>
          <w:rFonts w:ascii="Times New Roman" w:hAnsi="Times New Roman" w:cs="Times New Roman"/>
          <w:sz w:val="24"/>
          <w:szCs w:val="24"/>
        </w:rPr>
        <w:t xml:space="preserve"> Koefisien uji t variabel tekanan adalah </w:t>
      </w:r>
      <w:r w:rsidRPr="00D23060">
        <w:rPr>
          <w:rFonts w:ascii="Times New Roman" w:hAnsi="Times New Roman" w:cs="Times New Roman"/>
          <w:bCs/>
          <w:sz w:val="24"/>
          <w:szCs w:val="24"/>
        </w:rPr>
        <w:t xml:space="preserve">0,249 </w:t>
      </w:r>
      <w:r w:rsidRPr="00D23060">
        <w:rPr>
          <w:rFonts w:ascii="Times New Roman" w:hAnsi="Times New Roman" w:cs="Times New Roman"/>
          <w:sz w:val="24"/>
          <w:szCs w:val="24"/>
        </w:rPr>
        <w:t>sedangkan nilai signifikansinya adalah 0,026. Hasil tersebut dapat diartikan bahwa nilai signifikansi lebih kecil dari 0,05, ini berart</w:t>
      </w:r>
      <w:r>
        <w:rPr>
          <w:rFonts w:ascii="Times New Roman" w:hAnsi="Times New Roman" w:cs="Times New Roman"/>
          <w:sz w:val="24"/>
          <w:szCs w:val="24"/>
        </w:rPr>
        <w:t>i</w:t>
      </w:r>
      <w:r w:rsidRPr="00D23060">
        <w:rPr>
          <w:rFonts w:ascii="Times New Roman" w:hAnsi="Times New Roman" w:cs="Times New Roman"/>
          <w:sz w:val="24"/>
          <w:szCs w:val="24"/>
        </w:rPr>
        <w:t xml:space="preserve"> hipotesis 2 yang menyatakan bahwa tekanan berpengaruh terhadap </w:t>
      </w:r>
      <w:r w:rsidRPr="00D23060">
        <w:rPr>
          <w:rFonts w:ascii="Times New Roman" w:hAnsi="Times New Roman" w:cs="Times New Roman"/>
          <w:i/>
          <w:iCs/>
          <w:sz w:val="24"/>
          <w:szCs w:val="24"/>
        </w:rPr>
        <w:t xml:space="preserve">academic fraud </w:t>
      </w:r>
      <w:r w:rsidRPr="00D23060">
        <w:rPr>
          <w:rFonts w:ascii="Times New Roman" w:hAnsi="Times New Roman" w:cs="Times New Roman"/>
          <w:sz w:val="24"/>
          <w:szCs w:val="24"/>
        </w:rPr>
        <w:t>mahasiswa akuntansi Mercu Buana Yogyakarta diterima.</w:t>
      </w:r>
    </w:p>
    <w:p w14:paraId="258FB557" w14:textId="32680481" w:rsidR="00E15059" w:rsidRPr="009833AE" w:rsidRDefault="00D23060" w:rsidP="009833AE">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Hipotesis 3 adalah pengujian untuk melihat apakah ada pengaruh positif  peluang terhadap </w:t>
      </w:r>
      <w:r w:rsidRPr="00D23060">
        <w:rPr>
          <w:rFonts w:ascii="Times New Roman" w:hAnsi="Times New Roman" w:cs="Times New Roman"/>
          <w:i/>
          <w:iCs/>
          <w:sz w:val="24"/>
          <w:szCs w:val="24"/>
        </w:rPr>
        <w:t>academic fraud</w:t>
      </w:r>
      <w:r>
        <w:rPr>
          <w:rFonts w:ascii="Times New Roman" w:hAnsi="Times New Roman" w:cs="Times New Roman"/>
          <w:sz w:val="24"/>
          <w:szCs w:val="24"/>
        </w:rPr>
        <w:t xml:space="preserve">. </w:t>
      </w:r>
      <w:r w:rsidRPr="00E54786">
        <w:rPr>
          <w:rFonts w:ascii="Times New Roman" w:hAnsi="Times New Roman" w:cs="Times New Roman"/>
          <w:sz w:val="24"/>
          <w:szCs w:val="24"/>
        </w:rPr>
        <w:t xml:space="preserve">Koefisien uji t variabel </w:t>
      </w:r>
      <w:r>
        <w:rPr>
          <w:rFonts w:ascii="Times New Roman" w:hAnsi="Times New Roman" w:cs="Times New Roman"/>
          <w:sz w:val="24"/>
          <w:szCs w:val="24"/>
        </w:rPr>
        <w:t>peluang</w:t>
      </w:r>
      <w:r w:rsidRPr="00E54786">
        <w:rPr>
          <w:rFonts w:ascii="Times New Roman" w:hAnsi="Times New Roman" w:cs="Times New Roman"/>
          <w:sz w:val="24"/>
          <w:szCs w:val="24"/>
        </w:rPr>
        <w:t xml:space="preserve"> adalah 0,</w:t>
      </w:r>
      <w:r>
        <w:rPr>
          <w:rFonts w:ascii="Times New Roman" w:hAnsi="Times New Roman" w:cs="Times New Roman"/>
          <w:sz w:val="24"/>
          <w:szCs w:val="24"/>
        </w:rPr>
        <w:t>433</w:t>
      </w:r>
      <w:r w:rsidRPr="00E54786">
        <w:rPr>
          <w:rFonts w:ascii="Times New Roman" w:hAnsi="Times New Roman" w:cs="Times New Roman"/>
          <w:sz w:val="24"/>
          <w:szCs w:val="24"/>
        </w:rPr>
        <w:t xml:space="preserve"> sedangkan ni</w:t>
      </w:r>
      <w:r>
        <w:rPr>
          <w:rFonts w:ascii="Times New Roman" w:hAnsi="Times New Roman" w:cs="Times New Roman"/>
          <w:sz w:val="24"/>
          <w:szCs w:val="24"/>
        </w:rPr>
        <w:t>lai signifikansinya adalah 0,002</w:t>
      </w:r>
      <w:r w:rsidRPr="00E54786">
        <w:rPr>
          <w:rFonts w:ascii="Times New Roman" w:hAnsi="Times New Roman" w:cs="Times New Roman"/>
          <w:sz w:val="24"/>
          <w:szCs w:val="24"/>
        </w:rPr>
        <w:t>. Hasil tersebut dapat diartikan bahwa nilai signifikansi lebih kecil dari 0,05, ini berarti</w:t>
      </w:r>
      <w:r w:rsidRPr="001E1628">
        <w:rPr>
          <w:rFonts w:ascii="Times New Roman" w:hAnsi="Times New Roman" w:cs="Times New Roman"/>
          <w:sz w:val="24"/>
          <w:szCs w:val="24"/>
        </w:rPr>
        <w:t xml:space="preserve">hipotesis 3 yang menyatakan bahwa peluang berpengaruh terhadap </w:t>
      </w:r>
      <w:r w:rsidRPr="001E1628">
        <w:rPr>
          <w:rFonts w:ascii="Times New Roman" w:hAnsi="Times New Roman" w:cs="Times New Roman"/>
          <w:i/>
          <w:iCs/>
          <w:sz w:val="24"/>
          <w:szCs w:val="24"/>
        </w:rPr>
        <w:t xml:space="preserve">academic fraud </w:t>
      </w:r>
      <w:r w:rsidRPr="001E1628">
        <w:rPr>
          <w:rFonts w:ascii="Times New Roman" w:hAnsi="Times New Roman" w:cs="Times New Roman"/>
          <w:sz w:val="24"/>
          <w:szCs w:val="24"/>
        </w:rPr>
        <w:t>mahasiswa akuntansi Mercu Buana Yogyakarta diterim</w:t>
      </w:r>
      <w:r>
        <w:rPr>
          <w:rFonts w:ascii="Times New Roman" w:hAnsi="Times New Roman" w:cs="Times New Roman"/>
          <w:sz w:val="24"/>
          <w:szCs w:val="24"/>
        </w:rPr>
        <w:t>a.</w:t>
      </w:r>
      <w:bookmarkEnd w:id="8"/>
    </w:p>
    <w:p w14:paraId="152C9C6E" w14:textId="77777777" w:rsidR="003B06EB" w:rsidRDefault="003B06EB" w:rsidP="003B06EB">
      <w:pPr>
        <w:pStyle w:val="ListParagraph"/>
        <w:spacing w:line="240" w:lineRule="auto"/>
        <w:ind w:left="0"/>
        <w:rPr>
          <w:rFonts w:ascii="Times New Roman" w:hAnsi="Times New Roman" w:cs="Times New Roman"/>
          <w:b/>
          <w:sz w:val="24"/>
          <w:szCs w:val="24"/>
        </w:rPr>
      </w:pPr>
      <w:r w:rsidRPr="003B06EB">
        <w:rPr>
          <w:rFonts w:ascii="Times New Roman" w:hAnsi="Times New Roman" w:cs="Times New Roman"/>
          <w:b/>
          <w:sz w:val="24"/>
          <w:szCs w:val="24"/>
        </w:rPr>
        <w:t>KESIMPULAN</w:t>
      </w:r>
    </w:p>
    <w:p w14:paraId="6B79E8EC" w14:textId="77777777" w:rsidR="00E15059" w:rsidRPr="00E15059" w:rsidRDefault="00E15059" w:rsidP="00E15059">
      <w:pPr>
        <w:pStyle w:val="ListParagraph"/>
        <w:spacing w:line="240" w:lineRule="auto"/>
        <w:ind w:left="0"/>
        <w:jc w:val="both"/>
        <w:rPr>
          <w:rFonts w:ascii="Times New Roman" w:hAnsi="Times New Roman" w:cs="Times New Roman"/>
          <w:bCs/>
          <w:sz w:val="24"/>
          <w:szCs w:val="24"/>
        </w:rPr>
      </w:pPr>
      <w:r>
        <w:rPr>
          <w:rFonts w:ascii="Times New Roman" w:hAnsi="Times New Roman" w:cs="Times New Roman"/>
          <w:b/>
          <w:sz w:val="24"/>
          <w:szCs w:val="24"/>
        </w:rPr>
        <w:tab/>
      </w:r>
      <w:r w:rsidRPr="00E15059">
        <w:rPr>
          <w:rFonts w:ascii="Times New Roman" w:hAnsi="Times New Roman" w:cs="Times New Roman"/>
          <w:bCs/>
          <w:sz w:val="24"/>
          <w:szCs w:val="24"/>
        </w:rPr>
        <w:t xml:space="preserve">Berdasarkan hasil analisis dan pembahasan, maka kesimpulan yang dapat diambil adalah berikut ini. </w:t>
      </w:r>
    </w:p>
    <w:p w14:paraId="3EE99215" w14:textId="77777777" w:rsidR="00E15059" w:rsidRPr="00E15059" w:rsidRDefault="00E15059" w:rsidP="00E15059">
      <w:pPr>
        <w:pStyle w:val="ListParagraph"/>
        <w:numPr>
          <w:ilvl w:val="0"/>
          <w:numId w:val="14"/>
        </w:numPr>
        <w:spacing w:line="240" w:lineRule="auto"/>
        <w:ind w:left="709"/>
        <w:jc w:val="both"/>
        <w:rPr>
          <w:rFonts w:ascii="Times New Roman" w:hAnsi="Times New Roman" w:cs="Times New Roman"/>
          <w:bCs/>
          <w:sz w:val="24"/>
          <w:szCs w:val="24"/>
        </w:rPr>
      </w:pPr>
      <w:r w:rsidRPr="00E15059">
        <w:rPr>
          <w:rFonts w:ascii="Times New Roman" w:hAnsi="Times New Roman" w:cs="Times New Roman"/>
          <w:bCs/>
          <w:sz w:val="24"/>
          <w:szCs w:val="24"/>
        </w:rPr>
        <w:t>Rasionalisas</w:t>
      </w:r>
      <w:r>
        <w:rPr>
          <w:rFonts w:ascii="Times New Roman" w:hAnsi="Times New Roman" w:cs="Times New Roman"/>
          <w:bCs/>
          <w:sz w:val="24"/>
          <w:szCs w:val="24"/>
        </w:rPr>
        <w:t>i b</w:t>
      </w:r>
      <w:r w:rsidRPr="00E15059">
        <w:rPr>
          <w:rFonts w:ascii="Times New Roman" w:hAnsi="Times New Roman" w:cs="Times New Roman"/>
          <w:bCs/>
          <w:sz w:val="24"/>
          <w:szCs w:val="24"/>
        </w:rPr>
        <w:t xml:space="preserve">erpengaruh terhadap perilaku </w:t>
      </w:r>
      <w:r w:rsidRPr="00E15059">
        <w:rPr>
          <w:rFonts w:ascii="Times New Roman" w:hAnsi="Times New Roman" w:cs="Times New Roman"/>
          <w:bCs/>
          <w:i/>
          <w:iCs/>
          <w:sz w:val="24"/>
          <w:szCs w:val="24"/>
        </w:rPr>
        <w:t>academic fraud</w:t>
      </w:r>
      <w:r w:rsidRPr="00E15059">
        <w:rPr>
          <w:rFonts w:ascii="Times New Roman" w:hAnsi="Times New Roman" w:cs="Times New Roman"/>
          <w:bCs/>
          <w:sz w:val="24"/>
          <w:szCs w:val="24"/>
        </w:rPr>
        <w:t xml:space="preserve"> Mahasiswa Program Studi Akuntansi Fakultas  Ekonomi Universitas Mercu Buana Yogyakarta. </w:t>
      </w:r>
    </w:p>
    <w:p w14:paraId="2195FC48" w14:textId="77777777" w:rsidR="00E15059" w:rsidRPr="00E15059" w:rsidRDefault="00E15059" w:rsidP="00E15059">
      <w:pPr>
        <w:pStyle w:val="ListParagraph"/>
        <w:numPr>
          <w:ilvl w:val="0"/>
          <w:numId w:val="14"/>
        </w:numPr>
        <w:spacing w:line="240" w:lineRule="auto"/>
        <w:ind w:left="709"/>
        <w:jc w:val="both"/>
        <w:rPr>
          <w:rFonts w:ascii="Times New Roman" w:hAnsi="Times New Roman" w:cs="Times New Roman"/>
          <w:bCs/>
          <w:sz w:val="24"/>
          <w:szCs w:val="24"/>
        </w:rPr>
      </w:pPr>
      <w:r w:rsidRPr="00E15059">
        <w:rPr>
          <w:rFonts w:ascii="Times New Roman" w:hAnsi="Times New Roman" w:cs="Times New Roman"/>
          <w:bCs/>
          <w:sz w:val="24"/>
          <w:szCs w:val="24"/>
        </w:rPr>
        <w:t xml:space="preserve">Tekanan berpengaruh terhadap perilaku </w:t>
      </w:r>
      <w:r w:rsidRPr="00E15059">
        <w:rPr>
          <w:rFonts w:ascii="Times New Roman" w:hAnsi="Times New Roman" w:cs="Times New Roman"/>
          <w:bCs/>
          <w:i/>
          <w:iCs/>
          <w:sz w:val="24"/>
          <w:szCs w:val="24"/>
        </w:rPr>
        <w:t>academic fraud</w:t>
      </w:r>
      <w:r w:rsidRPr="00E15059">
        <w:rPr>
          <w:rFonts w:ascii="Times New Roman" w:hAnsi="Times New Roman" w:cs="Times New Roman"/>
          <w:bCs/>
          <w:sz w:val="24"/>
          <w:szCs w:val="24"/>
        </w:rPr>
        <w:t xml:space="preserve"> Mahasiswa Program Studi Akuntansi Fakultas Ekonomi Universitas Mercu Buana Yogyakarta. </w:t>
      </w:r>
    </w:p>
    <w:p w14:paraId="10FE1E8E" w14:textId="405A9ED3" w:rsidR="00D44B0C" w:rsidRPr="009833AE" w:rsidRDefault="00E15059" w:rsidP="009833AE">
      <w:pPr>
        <w:pStyle w:val="ListParagraph"/>
        <w:numPr>
          <w:ilvl w:val="0"/>
          <w:numId w:val="14"/>
        </w:numPr>
        <w:spacing w:line="240" w:lineRule="auto"/>
        <w:ind w:left="709"/>
        <w:jc w:val="both"/>
        <w:rPr>
          <w:rFonts w:ascii="Times New Roman" w:hAnsi="Times New Roman" w:cs="Times New Roman"/>
          <w:bCs/>
          <w:sz w:val="24"/>
          <w:szCs w:val="24"/>
        </w:rPr>
      </w:pPr>
      <w:r w:rsidRPr="00E15059">
        <w:rPr>
          <w:rFonts w:ascii="Times New Roman" w:hAnsi="Times New Roman" w:cs="Times New Roman"/>
          <w:bCs/>
          <w:sz w:val="24"/>
          <w:szCs w:val="24"/>
        </w:rPr>
        <w:t xml:space="preserve">Peluang berpengaruh terhadap perilaku </w:t>
      </w:r>
      <w:r w:rsidRPr="00E15059">
        <w:rPr>
          <w:rFonts w:ascii="Times New Roman" w:hAnsi="Times New Roman" w:cs="Times New Roman"/>
          <w:bCs/>
          <w:i/>
          <w:iCs/>
          <w:sz w:val="24"/>
          <w:szCs w:val="24"/>
        </w:rPr>
        <w:t>academic fraud</w:t>
      </w:r>
      <w:r w:rsidRPr="00E15059">
        <w:rPr>
          <w:rFonts w:ascii="Times New Roman" w:hAnsi="Times New Roman" w:cs="Times New Roman"/>
          <w:bCs/>
          <w:sz w:val="24"/>
          <w:szCs w:val="24"/>
        </w:rPr>
        <w:t xml:space="preserve">Mahasiswa Program Studi Akuntansi Fakultas Ekonomi Universitas Mercu Buana Yogyakarta. </w:t>
      </w:r>
    </w:p>
    <w:p w14:paraId="5EF20741" w14:textId="77777777" w:rsidR="003B06EB" w:rsidRPr="003B06EB" w:rsidRDefault="003B06EB" w:rsidP="00467BDD">
      <w:pPr>
        <w:spacing w:after="0" w:line="240" w:lineRule="auto"/>
        <w:jc w:val="both"/>
        <w:rPr>
          <w:rFonts w:ascii="Times New Roman" w:hAnsi="Times New Roman" w:cs="Times New Roman"/>
          <w:b/>
          <w:bCs/>
          <w:sz w:val="24"/>
          <w:szCs w:val="24"/>
        </w:rPr>
      </w:pPr>
      <w:r w:rsidRPr="003B06EB">
        <w:rPr>
          <w:rFonts w:ascii="Times New Roman" w:hAnsi="Times New Roman" w:cs="Times New Roman"/>
          <w:b/>
          <w:bCs/>
          <w:sz w:val="24"/>
          <w:szCs w:val="24"/>
        </w:rPr>
        <w:t>SARAN</w:t>
      </w:r>
    </w:p>
    <w:p w14:paraId="060D40BA" w14:textId="77777777" w:rsidR="003B06EB" w:rsidRDefault="003B06EB" w:rsidP="00467BDD">
      <w:pPr>
        <w:spacing w:after="0" w:line="240" w:lineRule="auto"/>
        <w:ind w:firstLine="720"/>
        <w:jc w:val="both"/>
        <w:rPr>
          <w:rFonts w:ascii="Times New Roman" w:hAnsi="Times New Roman" w:cs="Times New Roman"/>
          <w:sz w:val="24"/>
          <w:szCs w:val="24"/>
        </w:rPr>
      </w:pPr>
      <w:r w:rsidRPr="00670A07">
        <w:rPr>
          <w:rFonts w:ascii="Times New Roman" w:hAnsi="Times New Roman" w:cs="Times New Roman"/>
          <w:sz w:val="24"/>
          <w:szCs w:val="24"/>
        </w:rPr>
        <w:t>Berdasarkan kesimpulan di atas, peneliti mengajukan beberapa saran sebagaiberikut:</w:t>
      </w:r>
    </w:p>
    <w:p w14:paraId="4578D991" w14:textId="77777777" w:rsidR="00E15059" w:rsidRPr="00E15059" w:rsidRDefault="00E15059" w:rsidP="00E15059">
      <w:pPr>
        <w:numPr>
          <w:ilvl w:val="0"/>
          <w:numId w:val="15"/>
        </w:numPr>
        <w:spacing w:after="0" w:line="240" w:lineRule="auto"/>
        <w:ind w:left="709"/>
        <w:jc w:val="both"/>
        <w:rPr>
          <w:rFonts w:ascii="Times New Roman" w:hAnsi="Times New Roman" w:cs="Times New Roman"/>
          <w:sz w:val="24"/>
          <w:szCs w:val="24"/>
        </w:rPr>
      </w:pPr>
      <w:r w:rsidRPr="00E15059">
        <w:rPr>
          <w:rFonts w:ascii="Times New Roman" w:hAnsi="Times New Roman" w:cs="Times New Roman"/>
          <w:sz w:val="24"/>
          <w:szCs w:val="24"/>
        </w:rPr>
        <w:t xml:space="preserve">Penelitian ini dapat memberikan manfaat, masukan dan juga pengaruh positif pada pihak khususnya Jurusan Akuntansi Fakultas Ekonomi </w:t>
      </w:r>
      <w:r w:rsidRPr="00E15059">
        <w:rPr>
          <w:rFonts w:ascii="Times New Roman" w:hAnsi="Times New Roman" w:cs="Times New Roman"/>
          <w:sz w:val="24"/>
          <w:szCs w:val="24"/>
        </w:rPr>
        <w:lastRenderedPageBreak/>
        <w:t xml:space="preserve">Universitas Mercu Buana Yogyakarta untuk lebih memperketat lagi dalam melakukan pengawasan, pencegahandan penaggulangan mahasiswa dalam melakukan </w:t>
      </w:r>
      <w:r w:rsidRPr="00E15059">
        <w:rPr>
          <w:rFonts w:ascii="Times New Roman" w:hAnsi="Times New Roman" w:cs="Times New Roman"/>
          <w:i/>
          <w:iCs/>
          <w:sz w:val="24"/>
          <w:szCs w:val="24"/>
        </w:rPr>
        <w:t xml:space="preserve">academic fraud </w:t>
      </w:r>
      <w:r w:rsidRPr="00E15059">
        <w:rPr>
          <w:rFonts w:ascii="Times New Roman" w:hAnsi="Times New Roman" w:cs="Times New Roman"/>
          <w:sz w:val="24"/>
          <w:szCs w:val="24"/>
        </w:rPr>
        <w:t xml:space="preserve">seperti pemakaian cctv yang dipasang dalam ruangan kelas, lebih baik dalam memberikan sanksi tegas dan jelas untuk memberi efek jera bagi mahasiswa yang melakukan </w:t>
      </w:r>
      <w:r w:rsidRPr="00E15059">
        <w:rPr>
          <w:rFonts w:ascii="Times New Roman" w:hAnsi="Times New Roman" w:cs="Times New Roman"/>
          <w:i/>
          <w:iCs/>
          <w:sz w:val="24"/>
          <w:szCs w:val="24"/>
        </w:rPr>
        <w:t>academic fraud</w:t>
      </w:r>
      <w:r w:rsidRPr="00E15059">
        <w:rPr>
          <w:rFonts w:ascii="Times New Roman" w:hAnsi="Times New Roman" w:cs="Times New Roman"/>
          <w:sz w:val="24"/>
          <w:szCs w:val="24"/>
        </w:rPr>
        <w:t xml:space="preserve">seperti titip absen ke teman lain, menyontek, plagiat, memberikan contekan kepada teman dan </w:t>
      </w:r>
      <w:r w:rsidRPr="00E15059">
        <w:rPr>
          <w:rFonts w:ascii="Times New Roman" w:hAnsi="Times New Roman" w:cs="Times New Roman"/>
          <w:i/>
          <w:iCs/>
          <w:sz w:val="24"/>
          <w:szCs w:val="24"/>
        </w:rPr>
        <w:t>academic fraud</w:t>
      </w:r>
      <w:r w:rsidRPr="00E15059">
        <w:rPr>
          <w:rFonts w:ascii="Times New Roman" w:hAnsi="Times New Roman" w:cs="Times New Roman"/>
          <w:sz w:val="24"/>
          <w:szCs w:val="24"/>
        </w:rPr>
        <w:t xml:space="preserve"> lainnya.</w:t>
      </w:r>
    </w:p>
    <w:p w14:paraId="483F59C8" w14:textId="77777777" w:rsidR="00E15059" w:rsidRPr="00E15059" w:rsidRDefault="00E15059" w:rsidP="00E15059">
      <w:pPr>
        <w:numPr>
          <w:ilvl w:val="0"/>
          <w:numId w:val="15"/>
        </w:numPr>
        <w:spacing w:after="0" w:line="240" w:lineRule="auto"/>
        <w:ind w:left="709"/>
        <w:jc w:val="both"/>
        <w:rPr>
          <w:rFonts w:ascii="Times New Roman" w:hAnsi="Times New Roman" w:cs="Times New Roman"/>
          <w:sz w:val="24"/>
          <w:szCs w:val="24"/>
        </w:rPr>
      </w:pPr>
      <w:r w:rsidRPr="00E15059">
        <w:rPr>
          <w:rFonts w:ascii="Times New Roman" w:hAnsi="Times New Roman" w:cs="Times New Roman"/>
          <w:sz w:val="24"/>
          <w:szCs w:val="24"/>
        </w:rPr>
        <w:t xml:space="preserve">Selain itu penelitian ini juga memberi manfaat kepada mahasiswa agar dapat menerapkan perilaku jujur baik dalam bidang akademik dan dalam kehidupan sehari-hari. Penerapan kebiasaan berperilaku jujur  sejak dini untuk menekankan keyakinan kemampuan agar dalam memperoleh prestasi akademik tidak mengambil jalan curang dan lebih percaya diri dengan kemampuan sendiri. </w:t>
      </w:r>
    </w:p>
    <w:p w14:paraId="416419C9" w14:textId="340CDA02" w:rsidR="00E15059" w:rsidRDefault="00E15059" w:rsidP="00E15059">
      <w:pPr>
        <w:numPr>
          <w:ilvl w:val="0"/>
          <w:numId w:val="15"/>
        </w:numPr>
        <w:spacing w:after="0" w:line="240" w:lineRule="auto"/>
        <w:ind w:left="709"/>
        <w:jc w:val="both"/>
        <w:rPr>
          <w:rFonts w:ascii="Times New Roman" w:hAnsi="Times New Roman" w:cs="Times New Roman"/>
          <w:sz w:val="24"/>
          <w:szCs w:val="24"/>
        </w:rPr>
      </w:pPr>
      <w:r w:rsidRPr="00E15059">
        <w:rPr>
          <w:rFonts w:ascii="Times New Roman" w:hAnsi="Times New Roman" w:cs="Times New Roman"/>
          <w:sz w:val="24"/>
          <w:szCs w:val="24"/>
        </w:rPr>
        <w:t>Bagi penelitian selanjutnya, sebaiknya menambahkan variabel independen lai</w:t>
      </w:r>
      <w:r>
        <w:rPr>
          <w:rFonts w:ascii="Times New Roman" w:hAnsi="Times New Roman" w:cs="Times New Roman"/>
          <w:sz w:val="24"/>
          <w:szCs w:val="24"/>
        </w:rPr>
        <w:t>n s</w:t>
      </w:r>
      <w:r w:rsidRPr="00E15059">
        <w:rPr>
          <w:rFonts w:ascii="Times New Roman" w:hAnsi="Times New Roman" w:cs="Times New Roman"/>
          <w:sz w:val="24"/>
          <w:szCs w:val="24"/>
        </w:rPr>
        <w:t xml:space="preserve">eperti </w:t>
      </w:r>
      <w:r w:rsidRPr="00E15059">
        <w:rPr>
          <w:rFonts w:ascii="Times New Roman" w:hAnsi="Times New Roman" w:cs="Times New Roman"/>
          <w:i/>
          <w:iCs/>
          <w:sz w:val="24"/>
          <w:szCs w:val="24"/>
        </w:rPr>
        <w:t>triangle diamond</w:t>
      </w:r>
      <w:r w:rsidRPr="00E15059">
        <w:rPr>
          <w:rFonts w:ascii="Times New Roman" w:hAnsi="Times New Roman" w:cs="Times New Roman"/>
          <w:sz w:val="24"/>
          <w:szCs w:val="24"/>
        </w:rPr>
        <w:t xml:space="preserve">, </w:t>
      </w:r>
      <w:r w:rsidRPr="00E15059">
        <w:rPr>
          <w:rFonts w:ascii="Times New Roman" w:hAnsi="Times New Roman" w:cs="Times New Roman"/>
          <w:i/>
          <w:iCs/>
          <w:sz w:val="24"/>
          <w:szCs w:val="24"/>
        </w:rPr>
        <w:t>gender</w:t>
      </w:r>
      <w:r w:rsidRPr="00E15059">
        <w:rPr>
          <w:rFonts w:ascii="Times New Roman" w:hAnsi="Times New Roman" w:cs="Times New Roman"/>
          <w:sz w:val="24"/>
          <w:szCs w:val="24"/>
        </w:rPr>
        <w:t xml:space="preserve">, kebutuhan, kemampuan yang tidak di jelaskan pada penelitian ini. Sehingga diharapkan penelitian selanjutnya dapat meneliti faktor yang mempengaruhi selain variabel fraud triangle (rasionalisasi , tekanan, peluang,) yang mempengaruhi seseorang melakukan perilaku </w:t>
      </w:r>
      <w:r w:rsidRPr="00E15059">
        <w:rPr>
          <w:rFonts w:ascii="Times New Roman" w:hAnsi="Times New Roman" w:cs="Times New Roman"/>
          <w:i/>
          <w:iCs/>
          <w:sz w:val="24"/>
          <w:szCs w:val="24"/>
        </w:rPr>
        <w:t>academic fraud</w:t>
      </w:r>
      <w:r w:rsidRPr="00E15059">
        <w:rPr>
          <w:rFonts w:ascii="Times New Roman" w:hAnsi="Times New Roman" w:cs="Times New Roman"/>
          <w:sz w:val="24"/>
          <w:szCs w:val="24"/>
        </w:rPr>
        <w:t>.</w:t>
      </w:r>
    </w:p>
    <w:p w14:paraId="6C143CC4" w14:textId="77777777" w:rsidR="00714530" w:rsidRPr="00E15059" w:rsidRDefault="00714530" w:rsidP="00714530">
      <w:pPr>
        <w:spacing w:after="0" w:line="240" w:lineRule="auto"/>
        <w:ind w:left="709"/>
        <w:jc w:val="both"/>
        <w:rPr>
          <w:rFonts w:ascii="Times New Roman" w:hAnsi="Times New Roman" w:cs="Times New Roman"/>
          <w:sz w:val="24"/>
          <w:szCs w:val="24"/>
        </w:rPr>
      </w:pPr>
    </w:p>
    <w:p w14:paraId="383DFC7A" w14:textId="77777777" w:rsidR="00467BDD" w:rsidRDefault="00467BDD" w:rsidP="00467BDD">
      <w:pPr>
        <w:spacing w:line="240" w:lineRule="auto"/>
        <w:jc w:val="both"/>
        <w:rPr>
          <w:rFonts w:ascii="Times New Roman" w:hAnsi="Times New Roman" w:cs="Times New Roman"/>
          <w:b/>
          <w:bCs/>
          <w:sz w:val="24"/>
          <w:szCs w:val="24"/>
        </w:rPr>
      </w:pPr>
      <w:r w:rsidRPr="00467BDD">
        <w:rPr>
          <w:rFonts w:ascii="Times New Roman" w:hAnsi="Times New Roman" w:cs="Times New Roman"/>
          <w:b/>
          <w:bCs/>
          <w:sz w:val="24"/>
          <w:szCs w:val="24"/>
        </w:rPr>
        <w:t>DAFTAR PUSTAKA</w:t>
      </w:r>
    </w:p>
    <w:sdt>
      <w:sdtPr>
        <w:rPr>
          <w:rFonts w:ascii="Times New Roman" w:hAnsi="Times New Roman" w:cs="Times New Roman"/>
          <w:sz w:val="24"/>
          <w:szCs w:val="24"/>
        </w:rPr>
        <w:tag w:val="MENDELEY_BIBLIOGRAPHY"/>
        <w:id w:val="1771429191"/>
      </w:sdtPr>
      <w:sdtEndPr/>
      <w:sdtContent>
        <w:p w14:paraId="3D0BA099" w14:textId="77777777" w:rsidR="00E15059" w:rsidRPr="00E15059" w:rsidRDefault="00E15059" w:rsidP="00C00BCC">
          <w:pPr>
            <w:spacing w:line="276" w:lineRule="auto"/>
            <w:ind w:left="851" w:hanging="851"/>
            <w:rPr>
              <w:rFonts w:ascii="Times New Roman" w:hAnsi="Times New Roman" w:cs="Times New Roman"/>
              <w:sz w:val="24"/>
              <w:szCs w:val="24"/>
            </w:rPr>
          </w:pPr>
          <w:r w:rsidRPr="00E15059">
            <w:rPr>
              <w:rFonts w:ascii="Times New Roman" w:hAnsi="Times New Roman" w:cs="Times New Roman"/>
              <w:sz w:val="24"/>
              <w:szCs w:val="24"/>
            </w:rPr>
            <w:t xml:space="preserve">Anastasya Putri Yudiana, Hexana Sri Listiana. 2016. Pengaruh Dimensi Fraud diamond Terhadap Perilaku Kecurangan Akademik Mahasiswa Fakultas Ekonomi UNIBA. </w:t>
          </w:r>
          <w:r w:rsidRPr="00E15059">
            <w:rPr>
              <w:rFonts w:ascii="Times New Roman" w:hAnsi="Times New Roman" w:cs="Times New Roman"/>
              <w:i/>
              <w:iCs/>
              <w:sz w:val="24"/>
              <w:szCs w:val="24"/>
            </w:rPr>
            <w:t>Jurnal Fakultas Ekonomi UNIBA</w:t>
          </w:r>
          <w:r w:rsidRPr="00E15059">
            <w:rPr>
              <w:rFonts w:ascii="Times New Roman" w:hAnsi="Times New Roman" w:cs="Times New Roman"/>
              <w:sz w:val="24"/>
              <w:szCs w:val="24"/>
            </w:rPr>
            <w:t>, 412-422</w:t>
          </w:r>
        </w:p>
        <w:p w14:paraId="021CE3FA" w14:textId="77777777" w:rsidR="00E15059" w:rsidRPr="00E15059" w:rsidRDefault="00E15059" w:rsidP="00E15059">
          <w:pPr>
            <w:spacing w:line="276" w:lineRule="auto"/>
            <w:ind w:left="851" w:hanging="851"/>
            <w:jc w:val="both"/>
            <w:rPr>
              <w:rFonts w:ascii="Times New Roman" w:hAnsi="Times New Roman" w:cs="Times New Roman"/>
              <w:sz w:val="24"/>
              <w:szCs w:val="24"/>
            </w:rPr>
          </w:pPr>
          <w:r w:rsidRPr="00E15059">
            <w:rPr>
              <w:rFonts w:ascii="Times New Roman" w:hAnsi="Times New Roman" w:cs="Times New Roman"/>
              <w:sz w:val="24"/>
              <w:szCs w:val="24"/>
            </w:rPr>
            <w:t>Apriani, Sujana, Sulindawati. 2017. Pengaruh Pressure, Opportunity, dan Rationalization Terhadap Perilaku Kecurangan Akademik (Studi Empiris: Mahasiswa Akuntansi Program S1 Universitas Pendidikan Ganesh</w:t>
          </w:r>
          <w:r>
            <w:rPr>
              <w:rFonts w:ascii="Times New Roman" w:hAnsi="Times New Roman" w:cs="Times New Roman"/>
              <w:sz w:val="24"/>
              <w:szCs w:val="24"/>
            </w:rPr>
            <w:t>a)</w:t>
          </w:r>
          <w:r w:rsidRPr="00E15059">
            <w:rPr>
              <w:rFonts w:ascii="Times New Roman" w:hAnsi="Times New Roman" w:cs="Times New Roman"/>
              <w:sz w:val="24"/>
              <w:szCs w:val="24"/>
            </w:rPr>
            <w:t xml:space="preserve">. </w:t>
          </w:r>
          <w:r w:rsidRPr="00E15059">
            <w:rPr>
              <w:rFonts w:ascii="Times New Roman" w:hAnsi="Times New Roman" w:cs="Times New Roman"/>
              <w:i/>
              <w:iCs/>
              <w:sz w:val="24"/>
              <w:szCs w:val="24"/>
            </w:rPr>
            <w:t>e-journal Akuntansi Program S1</w:t>
          </w:r>
        </w:p>
        <w:p w14:paraId="2962B1DB" w14:textId="77777777" w:rsidR="00E15059" w:rsidRPr="00E15059" w:rsidRDefault="00E15059" w:rsidP="00E15059">
          <w:pPr>
            <w:spacing w:line="276" w:lineRule="auto"/>
            <w:ind w:left="851" w:hanging="851"/>
            <w:jc w:val="both"/>
            <w:rPr>
              <w:rFonts w:ascii="Times New Roman" w:hAnsi="Times New Roman" w:cs="Times New Roman"/>
              <w:sz w:val="24"/>
              <w:szCs w:val="24"/>
            </w:rPr>
          </w:pPr>
          <w:r w:rsidRPr="00E15059">
            <w:rPr>
              <w:rFonts w:ascii="Times New Roman" w:hAnsi="Times New Roman" w:cs="Times New Roman"/>
              <w:sz w:val="24"/>
              <w:szCs w:val="24"/>
            </w:rPr>
            <w:t xml:space="preserve">Budiman, N. A.2018. Perilaku Kecurangan Akademik mahasiswa: Dimensi Froud Diamond dan Gone Theory. </w:t>
          </w:r>
          <w:r w:rsidRPr="00E15059">
            <w:rPr>
              <w:rFonts w:ascii="Times New Roman" w:hAnsi="Times New Roman" w:cs="Times New Roman"/>
              <w:i/>
              <w:iCs/>
              <w:sz w:val="24"/>
              <w:szCs w:val="24"/>
            </w:rPr>
            <w:t>Jurnal Ilmu Akunansi</w:t>
          </w:r>
          <w:r w:rsidRPr="00E15059">
            <w:rPr>
              <w:rFonts w:ascii="Times New Roman" w:hAnsi="Times New Roman" w:cs="Times New Roman"/>
              <w:sz w:val="24"/>
              <w:szCs w:val="24"/>
            </w:rPr>
            <w:t>, 75-90.</w:t>
          </w:r>
        </w:p>
        <w:p w14:paraId="4A4DF5B4" w14:textId="77777777" w:rsidR="00E15059" w:rsidRPr="00E15059" w:rsidRDefault="00E15059" w:rsidP="00E15059">
          <w:pPr>
            <w:spacing w:line="276" w:lineRule="auto"/>
            <w:ind w:left="851" w:hanging="851"/>
            <w:jc w:val="both"/>
            <w:rPr>
              <w:rFonts w:ascii="Times New Roman" w:hAnsi="Times New Roman" w:cs="Times New Roman"/>
              <w:sz w:val="24"/>
              <w:szCs w:val="24"/>
            </w:rPr>
          </w:pPr>
          <w:r w:rsidRPr="00E15059">
            <w:rPr>
              <w:rFonts w:ascii="Times New Roman" w:hAnsi="Times New Roman" w:cs="Times New Roman"/>
              <w:sz w:val="24"/>
              <w:szCs w:val="24"/>
            </w:rPr>
            <w:t>Deliana, Abdulrahman, Nursiah. 2017. Perilaku Kecurangan Akademik Mahasiswa Akuntansi Pada Perguruan Tinggi Negeri di Sumatera Utara.</w:t>
          </w:r>
          <w:hyperlink r:id="rId11" w:history="1">
            <w:r w:rsidRPr="00E15059">
              <w:rPr>
                <w:rStyle w:val="Hyperlink"/>
                <w:rFonts w:ascii="Times New Roman" w:hAnsi="Times New Roman" w:cs="Times New Roman"/>
                <w:i/>
                <w:sz w:val="24"/>
                <w:szCs w:val="24"/>
              </w:rPr>
              <w:t>https://repository.widyatama.ac.id/xmlui/bitstream/handle/123456789/8572/Full%20Paper%20Deliana%2C%20Abdulrshmsn%20%26%20Nursiah.pdf?sequence=1</w:t>
            </w:r>
          </w:hyperlink>
          <w:r w:rsidRPr="00E15059">
            <w:rPr>
              <w:rFonts w:ascii="Times New Roman" w:hAnsi="Times New Roman" w:cs="Times New Roman"/>
              <w:sz w:val="24"/>
              <w:szCs w:val="24"/>
            </w:rPr>
            <w:t xml:space="preserve"> (diakses 9 April 2020)</w:t>
          </w:r>
        </w:p>
        <w:p w14:paraId="2BD7CE63" w14:textId="77777777" w:rsidR="00E15059" w:rsidRPr="00E15059" w:rsidRDefault="008356F2" w:rsidP="00E15059">
          <w:pPr>
            <w:spacing w:line="276" w:lineRule="auto"/>
            <w:ind w:left="851" w:hanging="851"/>
            <w:jc w:val="both"/>
            <w:rPr>
              <w:rFonts w:ascii="Times New Roman" w:hAnsi="Times New Roman" w:cs="Times New Roman"/>
              <w:sz w:val="24"/>
              <w:szCs w:val="24"/>
            </w:rPr>
          </w:pPr>
          <w:r w:rsidRPr="00E15059">
            <w:rPr>
              <w:rFonts w:ascii="Times New Roman" w:hAnsi="Times New Roman" w:cs="Times New Roman"/>
              <w:sz w:val="24"/>
              <w:szCs w:val="24"/>
            </w:rPr>
            <w:fldChar w:fldCharType="begin"/>
          </w:r>
          <w:r w:rsidR="00E15059" w:rsidRPr="00E15059">
            <w:rPr>
              <w:rFonts w:ascii="Times New Roman" w:hAnsi="Times New Roman" w:cs="Times New Roman"/>
              <w:sz w:val="24"/>
              <w:szCs w:val="24"/>
            </w:rPr>
            <w:instrText xml:space="preserve"> BIBLIOGRAPHY  \l 1057 </w:instrText>
          </w:r>
          <w:r w:rsidRPr="00E15059">
            <w:rPr>
              <w:rFonts w:ascii="Times New Roman" w:hAnsi="Times New Roman" w:cs="Times New Roman"/>
              <w:sz w:val="24"/>
              <w:szCs w:val="24"/>
            </w:rPr>
            <w:fldChar w:fldCharType="separate"/>
          </w:r>
          <w:r w:rsidR="00E15059" w:rsidRPr="00E15059">
            <w:rPr>
              <w:rFonts w:ascii="Times New Roman" w:hAnsi="Times New Roman" w:cs="Times New Roman"/>
              <w:sz w:val="24"/>
              <w:szCs w:val="24"/>
            </w:rPr>
            <w:t xml:space="preserve">Hariri, Pradana, A. W., &amp; Rahman, F.2018. Mendeteksi Perilaku Kecurangan Akademik dengan Perspektif </w:t>
          </w:r>
          <w:r w:rsidR="00E15059" w:rsidRPr="00E15059">
            <w:rPr>
              <w:rFonts w:ascii="Times New Roman" w:hAnsi="Times New Roman" w:cs="Times New Roman"/>
              <w:i/>
              <w:sz w:val="24"/>
              <w:szCs w:val="24"/>
            </w:rPr>
            <w:t>Froud Diamond Theory</w:t>
          </w:r>
          <w:r w:rsidR="00E15059" w:rsidRPr="00E15059">
            <w:rPr>
              <w:rFonts w:ascii="Times New Roman" w:hAnsi="Times New Roman" w:cs="Times New Roman"/>
              <w:sz w:val="24"/>
              <w:szCs w:val="24"/>
            </w:rPr>
            <w:t xml:space="preserve">. </w:t>
          </w:r>
          <w:r w:rsidR="00E15059" w:rsidRPr="00E15059">
            <w:rPr>
              <w:rFonts w:ascii="Times New Roman" w:hAnsi="Times New Roman" w:cs="Times New Roman"/>
              <w:i/>
              <w:iCs/>
              <w:sz w:val="24"/>
              <w:szCs w:val="24"/>
            </w:rPr>
            <w:t>Jurnal Ketahanan Pangan</w:t>
          </w:r>
          <w:r w:rsidR="00E15059" w:rsidRPr="00E15059">
            <w:rPr>
              <w:rFonts w:ascii="Times New Roman" w:hAnsi="Times New Roman" w:cs="Times New Roman"/>
              <w:sz w:val="24"/>
              <w:szCs w:val="24"/>
            </w:rPr>
            <w:t>, 1-11.</w:t>
          </w:r>
        </w:p>
        <w:p w14:paraId="11157732" w14:textId="77777777" w:rsidR="00E15059" w:rsidRPr="00E15059" w:rsidRDefault="008356F2" w:rsidP="00E15059">
          <w:pPr>
            <w:spacing w:line="276" w:lineRule="auto"/>
            <w:ind w:left="851" w:hanging="851"/>
            <w:jc w:val="both"/>
            <w:rPr>
              <w:rFonts w:ascii="Times New Roman" w:hAnsi="Times New Roman" w:cs="Times New Roman"/>
              <w:sz w:val="24"/>
              <w:szCs w:val="24"/>
            </w:rPr>
          </w:pPr>
          <w:r w:rsidRPr="00E15059">
            <w:rPr>
              <w:rFonts w:ascii="Times New Roman" w:hAnsi="Times New Roman" w:cs="Times New Roman"/>
              <w:sz w:val="24"/>
              <w:szCs w:val="24"/>
            </w:rPr>
            <w:fldChar w:fldCharType="end"/>
          </w:r>
          <w:r w:rsidR="00E15059" w:rsidRPr="00E15059">
            <w:rPr>
              <w:rFonts w:ascii="Times New Roman" w:hAnsi="Times New Roman" w:cs="Times New Roman"/>
              <w:sz w:val="24"/>
              <w:szCs w:val="24"/>
            </w:rPr>
            <w:t>Isgiarta, Meliana, Imtichanah. 2019. Pengaruh Tekanan, Rasionalisasi, dan Kecerdasan  Terhadap Kecurangan Akademik Dengan Kesempatan Sebagai Variabel Moderasi (Studi Kasus Prodi Akuntansi S1,  UniversitasDiponegor</w:t>
          </w:r>
          <w:r w:rsidR="00E15059">
            <w:rPr>
              <w:rFonts w:ascii="Times New Roman" w:hAnsi="Times New Roman" w:cs="Times New Roman"/>
              <w:sz w:val="24"/>
              <w:szCs w:val="24"/>
            </w:rPr>
            <w:t>o).</w:t>
          </w:r>
          <w:r w:rsidR="00E15059" w:rsidRPr="00E15059">
            <w:rPr>
              <w:rFonts w:ascii="Times New Roman" w:hAnsi="Times New Roman" w:cs="Times New Roman"/>
              <w:sz w:val="24"/>
              <w:szCs w:val="24"/>
            </w:rPr>
            <w:t>.</w:t>
          </w:r>
          <w:r w:rsidR="00E15059" w:rsidRPr="00E15059">
            <w:rPr>
              <w:rFonts w:ascii="Times New Roman" w:hAnsi="Times New Roman" w:cs="Times New Roman"/>
              <w:i/>
              <w:iCs/>
              <w:sz w:val="24"/>
              <w:szCs w:val="24"/>
            </w:rPr>
            <w:t>Jurnal Riset Akuntansi Keuangan</w:t>
          </w:r>
          <w:r w:rsidR="00E15059" w:rsidRPr="00E15059">
            <w:rPr>
              <w:rFonts w:ascii="Times New Roman" w:hAnsi="Times New Roman" w:cs="Times New Roman"/>
              <w:sz w:val="24"/>
              <w:szCs w:val="24"/>
            </w:rPr>
            <w:t>, 64-74</w:t>
          </w:r>
        </w:p>
        <w:p w14:paraId="7F8A7AB9" w14:textId="77777777" w:rsidR="00E15059" w:rsidRPr="00E15059" w:rsidRDefault="00E15059" w:rsidP="00E15059">
          <w:pPr>
            <w:spacing w:line="276" w:lineRule="auto"/>
            <w:ind w:left="851" w:hanging="851"/>
            <w:jc w:val="both"/>
            <w:rPr>
              <w:rFonts w:ascii="Times New Roman" w:hAnsi="Times New Roman" w:cs="Times New Roman"/>
              <w:sz w:val="24"/>
              <w:szCs w:val="24"/>
            </w:rPr>
          </w:pPr>
          <w:r w:rsidRPr="00E15059">
            <w:rPr>
              <w:rFonts w:ascii="Times New Roman" w:hAnsi="Times New Roman" w:cs="Times New Roman"/>
              <w:sz w:val="24"/>
              <w:szCs w:val="24"/>
            </w:rPr>
            <w:lastRenderedPageBreak/>
            <w:t xml:space="preserve">Kusaeri. 2016. Studi Perilaku Cheating Siwa Madrasah dan Sekolah Islam Ketika Ujian Nasional. </w:t>
          </w:r>
          <w:r w:rsidRPr="00E15059">
            <w:rPr>
              <w:rFonts w:ascii="Times New Roman" w:hAnsi="Times New Roman" w:cs="Times New Roman"/>
              <w:i/>
              <w:iCs/>
              <w:sz w:val="24"/>
              <w:szCs w:val="24"/>
            </w:rPr>
            <w:t>Jurnal Penelitian Pendidikan Islam</w:t>
          </w:r>
          <w:r w:rsidRPr="00E15059">
            <w:rPr>
              <w:rFonts w:ascii="Times New Roman" w:hAnsi="Times New Roman" w:cs="Times New Roman"/>
              <w:sz w:val="24"/>
              <w:szCs w:val="24"/>
            </w:rPr>
            <w:t>, 331-54.</w:t>
          </w:r>
        </w:p>
        <w:p w14:paraId="7E9308EF" w14:textId="77777777" w:rsidR="00E15059" w:rsidRPr="00E15059" w:rsidRDefault="00E15059" w:rsidP="00E15059">
          <w:pPr>
            <w:spacing w:line="276" w:lineRule="auto"/>
            <w:ind w:left="851" w:hanging="851"/>
            <w:jc w:val="both"/>
            <w:rPr>
              <w:rFonts w:ascii="Times New Roman" w:hAnsi="Times New Roman" w:cs="Times New Roman"/>
              <w:sz w:val="24"/>
              <w:szCs w:val="24"/>
            </w:rPr>
          </w:pPr>
          <w:r w:rsidRPr="00E15059">
            <w:rPr>
              <w:rFonts w:ascii="Times New Roman" w:hAnsi="Times New Roman" w:cs="Times New Roman"/>
              <w:sz w:val="24"/>
              <w:szCs w:val="24"/>
            </w:rPr>
            <w:t>Murdiansyah, Sudarma, Nurkholis. 2017. Pengaruh Dimensi Fraud diamond Terhadap Perilaku Kecurangan Akademik (Studi Empiris: Mahasiswa Magister Akuntansi Universitas Brawijay</w:t>
          </w:r>
          <w:r>
            <w:rPr>
              <w:rFonts w:ascii="Times New Roman" w:hAnsi="Times New Roman" w:cs="Times New Roman"/>
              <w:sz w:val="24"/>
              <w:szCs w:val="24"/>
            </w:rPr>
            <w:t>a)</w:t>
          </w:r>
          <w:r w:rsidRPr="00E15059">
            <w:rPr>
              <w:rFonts w:ascii="Times New Roman" w:hAnsi="Times New Roman" w:cs="Times New Roman"/>
              <w:sz w:val="24"/>
              <w:szCs w:val="24"/>
            </w:rPr>
            <w:t xml:space="preserve">. </w:t>
          </w:r>
          <w:r w:rsidRPr="00E15059">
            <w:rPr>
              <w:rFonts w:ascii="Times New Roman" w:hAnsi="Times New Roman" w:cs="Times New Roman"/>
              <w:i/>
              <w:iCs/>
              <w:sz w:val="24"/>
              <w:szCs w:val="24"/>
            </w:rPr>
            <w:t>Jurnal Akuntansi Aktual</w:t>
          </w:r>
          <w:r w:rsidRPr="00E15059">
            <w:rPr>
              <w:rFonts w:ascii="Times New Roman" w:hAnsi="Times New Roman" w:cs="Times New Roman"/>
              <w:sz w:val="24"/>
              <w:szCs w:val="24"/>
            </w:rPr>
            <w:t>, 121-133</w:t>
          </w:r>
        </w:p>
        <w:p w14:paraId="69CAB13B" w14:textId="77777777" w:rsidR="00E15059" w:rsidRPr="00E15059" w:rsidRDefault="00E15059" w:rsidP="00E15059">
          <w:pPr>
            <w:spacing w:line="276" w:lineRule="auto"/>
            <w:ind w:left="851" w:hanging="851"/>
            <w:jc w:val="both"/>
            <w:rPr>
              <w:rFonts w:ascii="Times New Roman" w:hAnsi="Times New Roman" w:cs="Times New Roman"/>
              <w:sz w:val="24"/>
              <w:szCs w:val="24"/>
            </w:rPr>
          </w:pPr>
          <w:r w:rsidRPr="00E15059">
            <w:rPr>
              <w:rFonts w:ascii="Times New Roman" w:hAnsi="Times New Roman" w:cs="Times New Roman"/>
              <w:sz w:val="24"/>
              <w:szCs w:val="24"/>
            </w:rPr>
            <w:t>Oktaviani. 2018. Analisis Faktor-Faktor Yang Mempengaruhi Kecurangan Akademik (Studi Kasus Pada Mahasiswa Akuntansi Angkatan 2014-2016 Fakultas Ekonomi Dan Bisnis Universitas Muhammadiyah Surakart</w:t>
          </w:r>
          <w:r>
            <w:rPr>
              <w:rFonts w:ascii="Times New Roman" w:hAnsi="Times New Roman" w:cs="Times New Roman"/>
              <w:sz w:val="24"/>
              <w:szCs w:val="24"/>
            </w:rPr>
            <w:t>a).</w:t>
          </w:r>
          <w:r w:rsidRPr="00E15059">
            <w:rPr>
              <w:rFonts w:ascii="Times New Roman" w:hAnsi="Times New Roman" w:cs="Times New Roman"/>
              <w:i/>
              <w:iCs/>
              <w:sz w:val="24"/>
              <w:szCs w:val="24"/>
            </w:rPr>
            <w:t>Skripsi</w:t>
          </w:r>
          <w:r w:rsidRPr="00E15059">
            <w:rPr>
              <w:rFonts w:ascii="Times New Roman" w:hAnsi="Times New Roman" w:cs="Times New Roman"/>
              <w:sz w:val="24"/>
              <w:szCs w:val="24"/>
            </w:rPr>
            <w:t>.Universitas Muhammadiyah Surakarta.</w:t>
          </w:r>
        </w:p>
        <w:p w14:paraId="1FFE20BE" w14:textId="77777777" w:rsidR="00E15059" w:rsidRPr="00E15059" w:rsidRDefault="00E15059" w:rsidP="00E15059">
          <w:pPr>
            <w:spacing w:line="276" w:lineRule="auto"/>
            <w:ind w:left="851" w:hanging="851"/>
            <w:jc w:val="both"/>
            <w:rPr>
              <w:rFonts w:ascii="Times New Roman" w:hAnsi="Times New Roman" w:cs="Times New Roman"/>
              <w:sz w:val="24"/>
              <w:szCs w:val="24"/>
            </w:rPr>
          </w:pPr>
          <w:r w:rsidRPr="00E15059">
            <w:rPr>
              <w:rFonts w:ascii="Times New Roman" w:hAnsi="Times New Roman" w:cs="Times New Roman"/>
              <w:sz w:val="24"/>
              <w:szCs w:val="24"/>
            </w:rPr>
            <w:t xml:space="preserve">Pamungkas, Desiana Dwi. 2015. Pengaruh Faktor-Faktor dalam Dimensi </w:t>
          </w:r>
          <w:r w:rsidRPr="00E15059">
            <w:rPr>
              <w:rFonts w:ascii="Times New Roman" w:hAnsi="Times New Roman" w:cs="Times New Roman"/>
              <w:i/>
              <w:iCs/>
              <w:sz w:val="24"/>
              <w:szCs w:val="24"/>
            </w:rPr>
            <w:t xml:space="preserve">Fraud Triangle </w:t>
          </w:r>
          <w:r w:rsidRPr="00E15059">
            <w:rPr>
              <w:rFonts w:ascii="Times New Roman" w:hAnsi="Times New Roman" w:cs="Times New Roman"/>
              <w:sz w:val="24"/>
              <w:szCs w:val="24"/>
            </w:rPr>
            <w:t xml:space="preserve">Terhadap Perilaku Kecurangan Akademik Siswa Kelas XI Akuntansi SMK Negeri 1 Tempel Tahun Ajaran 2014/2015. </w:t>
          </w:r>
          <w:r w:rsidRPr="00E15059">
            <w:rPr>
              <w:rFonts w:ascii="Times New Roman" w:hAnsi="Times New Roman" w:cs="Times New Roman"/>
              <w:i/>
              <w:iCs/>
              <w:sz w:val="24"/>
              <w:szCs w:val="24"/>
            </w:rPr>
            <w:t>Skripsi</w:t>
          </w:r>
          <w:r w:rsidRPr="00E15059">
            <w:rPr>
              <w:rFonts w:ascii="Times New Roman" w:hAnsi="Times New Roman" w:cs="Times New Roman"/>
              <w:sz w:val="24"/>
              <w:szCs w:val="24"/>
            </w:rPr>
            <w:t>. Universitas Negeri Yogyakarta, Yogyakarta</w:t>
          </w:r>
        </w:p>
        <w:p w14:paraId="733AD99C" w14:textId="77777777" w:rsidR="00E15059" w:rsidRPr="00E15059" w:rsidRDefault="00E15059" w:rsidP="00E15059">
          <w:pPr>
            <w:spacing w:line="276" w:lineRule="auto"/>
            <w:ind w:left="851" w:hanging="851"/>
            <w:jc w:val="both"/>
            <w:rPr>
              <w:rFonts w:ascii="Times New Roman" w:hAnsi="Times New Roman" w:cs="Times New Roman"/>
              <w:sz w:val="24"/>
              <w:szCs w:val="24"/>
            </w:rPr>
          </w:pPr>
          <w:r w:rsidRPr="00E15059">
            <w:rPr>
              <w:rFonts w:ascii="Times New Roman" w:hAnsi="Times New Roman" w:cs="Times New Roman"/>
              <w:sz w:val="24"/>
              <w:szCs w:val="24"/>
            </w:rPr>
            <w:t xml:space="preserve">Pamungkas, M. G.2018. Pengaruh </w:t>
          </w:r>
          <w:r w:rsidRPr="00E15059">
            <w:rPr>
              <w:rFonts w:ascii="Times New Roman" w:hAnsi="Times New Roman" w:cs="Times New Roman"/>
              <w:i/>
              <w:sz w:val="24"/>
              <w:szCs w:val="24"/>
            </w:rPr>
            <w:t xml:space="preserve">Pressure, Opportunity, Dan Rationalization </w:t>
          </w:r>
          <w:r w:rsidRPr="00E15059">
            <w:rPr>
              <w:rFonts w:ascii="Times New Roman" w:hAnsi="Times New Roman" w:cs="Times New Roman"/>
              <w:sz w:val="24"/>
              <w:szCs w:val="24"/>
            </w:rPr>
            <w:t xml:space="preserve">Terhadap Perilaku Kecurangan Akademik (Studi Empiris Pada Mahasiswa Program Studi Akuntansi Fakultas Ekonomi Universitas Islam Indonesia). </w:t>
          </w:r>
          <w:r w:rsidRPr="00E15059">
            <w:rPr>
              <w:rFonts w:ascii="Times New Roman" w:hAnsi="Times New Roman" w:cs="Times New Roman"/>
              <w:i/>
              <w:iCs/>
              <w:sz w:val="24"/>
              <w:szCs w:val="24"/>
            </w:rPr>
            <w:t>Skripsi</w:t>
          </w:r>
          <w:r w:rsidRPr="00E15059">
            <w:rPr>
              <w:rFonts w:ascii="Times New Roman" w:hAnsi="Times New Roman" w:cs="Times New Roman"/>
              <w:sz w:val="24"/>
              <w:szCs w:val="24"/>
            </w:rPr>
            <w:t>.Universitas Islam Indonesia, Yogyakarta</w:t>
          </w:r>
        </w:p>
        <w:p w14:paraId="33BB258A" w14:textId="77777777" w:rsidR="00E15059" w:rsidRPr="00E15059" w:rsidRDefault="00E15059" w:rsidP="00E15059">
          <w:pPr>
            <w:spacing w:line="276" w:lineRule="auto"/>
            <w:ind w:left="851" w:hanging="851"/>
            <w:jc w:val="both"/>
            <w:rPr>
              <w:rFonts w:ascii="Times New Roman" w:hAnsi="Times New Roman" w:cs="Times New Roman"/>
              <w:sz w:val="24"/>
              <w:szCs w:val="24"/>
            </w:rPr>
          </w:pPr>
          <w:r w:rsidRPr="00E15059">
            <w:rPr>
              <w:rFonts w:ascii="Times New Roman" w:hAnsi="Times New Roman" w:cs="Times New Roman"/>
              <w:sz w:val="24"/>
              <w:szCs w:val="24"/>
            </w:rPr>
            <w:t xml:space="preserve">Primasari, Dyah Noviana., Suhendro, dan Endang Masitoh Wahyuningsih. (2017). </w:t>
          </w:r>
          <w:r w:rsidRPr="00E15059">
            <w:rPr>
              <w:rFonts w:ascii="Times New Roman" w:hAnsi="Times New Roman" w:cs="Times New Roman"/>
              <w:sz w:val="24"/>
              <w:szCs w:val="24"/>
            </w:rPr>
            <w:tab/>
            <w:t xml:space="preserve">Perilaku Kecurangan Akademik Mahasiswa Akuntansi Dengan </w:t>
          </w:r>
          <w:r w:rsidRPr="00E15059">
            <w:rPr>
              <w:rFonts w:ascii="Times New Roman" w:hAnsi="Times New Roman" w:cs="Times New Roman"/>
              <w:sz w:val="24"/>
              <w:szCs w:val="24"/>
            </w:rPr>
            <w:tab/>
            <w:t xml:space="preserve">Menggunakan Dimensi Fraud Diamond. </w:t>
          </w:r>
          <w:r w:rsidRPr="00E15059">
            <w:rPr>
              <w:rFonts w:ascii="Times New Roman" w:hAnsi="Times New Roman" w:cs="Times New Roman"/>
              <w:i/>
              <w:iCs/>
              <w:sz w:val="24"/>
              <w:szCs w:val="24"/>
            </w:rPr>
            <w:t xml:space="preserve">Jurnal Akuntansu dan Sistem </w:t>
          </w:r>
          <w:r w:rsidRPr="00E15059">
            <w:rPr>
              <w:rFonts w:ascii="Times New Roman" w:hAnsi="Times New Roman" w:cs="Times New Roman"/>
              <w:i/>
              <w:iCs/>
              <w:sz w:val="24"/>
              <w:szCs w:val="24"/>
            </w:rPr>
            <w:tab/>
            <w:t>Teknologi Informasi. Vol:13</w:t>
          </w:r>
        </w:p>
        <w:p w14:paraId="2D9C0051" w14:textId="77777777" w:rsidR="00E15059" w:rsidRPr="00E15059" w:rsidRDefault="00E15059" w:rsidP="00E15059">
          <w:pPr>
            <w:spacing w:line="276" w:lineRule="auto"/>
            <w:ind w:left="851" w:hanging="851"/>
            <w:jc w:val="both"/>
            <w:rPr>
              <w:rFonts w:ascii="Times New Roman" w:hAnsi="Times New Roman" w:cs="Times New Roman"/>
              <w:sz w:val="24"/>
              <w:szCs w:val="24"/>
            </w:rPr>
          </w:pPr>
          <w:r w:rsidRPr="00E15059">
            <w:rPr>
              <w:rFonts w:ascii="Times New Roman" w:hAnsi="Times New Roman" w:cs="Times New Roman"/>
              <w:sz w:val="24"/>
              <w:szCs w:val="24"/>
            </w:rPr>
            <w:t>Sugiyono. 2017. Metode Penelitian Kombinasi (</w:t>
          </w:r>
          <w:r w:rsidRPr="00E15059">
            <w:rPr>
              <w:rFonts w:ascii="Times New Roman" w:hAnsi="Times New Roman" w:cs="Times New Roman"/>
              <w:i/>
              <w:iCs/>
              <w:sz w:val="24"/>
              <w:szCs w:val="24"/>
            </w:rPr>
            <w:t>Mixed Methods</w:t>
          </w:r>
          <w:r w:rsidRPr="00E15059">
            <w:rPr>
              <w:rFonts w:ascii="Times New Roman" w:hAnsi="Times New Roman" w:cs="Times New Roman"/>
              <w:sz w:val="24"/>
              <w:szCs w:val="24"/>
            </w:rPr>
            <w:t>). Bandung: Alfabeta.</w:t>
          </w:r>
        </w:p>
        <w:p w14:paraId="54C4ED74" w14:textId="77777777" w:rsidR="00E15059" w:rsidRPr="00E15059" w:rsidRDefault="00E15059" w:rsidP="00E15059">
          <w:pPr>
            <w:spacing w:line="276" w:lineRule="auto"/>
            <w:ind w:left="851" w:hanging="851"/>
            <w:jc w:val="both"/>
            <w:rPr>
              <w:rFonts w:ascii="Times New Roman" w:hAnsi="Times New Roman" w:cs="Times New Roman"/>
              <w:sz w:val="24"/>
              <w:szCs w:val="24"/>
            </w:rPr>
          </w:pPr>
          <w:r w:rsidRPr="00E15059">
            <w:rPr>
              <w:rFonts w:ascii="Times New Roman" w:hAnsi="Times New Roman" w:cs="Times New Roman"/>
              <w:sz w:val="24"/>
              <w:szCs w:val="24"/>
            </w:rPr>
            <w:t xml:space="preserve">Zaini, Mohammad, Anita Carolina dan Achdiar Redy Setiawan. 2015. Analisis Pengaruh </w:t>
          </w:r>
          <w:r w:rsidRPr="00E15059">
            <w:rPr>
              <w:rFonts w:ascii="Times New Roman" w:hAnsi="Times New Roman" w:cs="Times New Roman"/>
              <w:i/>
              <w:iCs/>
              <w:sz w:val="24"/>
              <w:szCs w:val="24"/>
            </w:rPr>
            <w:t xml:space="preserve">Fraud Diamond </w:t>
          </w:r>
          <w:r w:rsidRPr="00E15059">
            <w:rPr>
              <w:rFonts w:ascii="Times New Roman" w:hAnsi="Times New Roman" w:cs="Times New Roman"/>
              <w:sz w:val="24"/>
              <w:szCs w:val="24"/>
            </w:rPr>
            <w:t xml:space="preserve">dan </w:t>
          </w:r>
          <w:r w:rsidRPr="00E15059">
            <w:rPr>
              <w:rFonts w:ascii="Times New Roman" w:hAnsi="Times New Roman" w:cs="Times New Roman"/>
              <w:i/>
              <w:iCs/>
              <w:sz w:val="24"/>
              <w:szCs w:val="24"/>
            </w:rPr>
            <w:t xml:space="preserve">Gone Theory </w:t>
          </w:r>
          <w:r w:rsidRPr="00E15059">
            <w:rPr>
              <w:rFonts w:ascii="Times New Roman" w:hAnsi="Times New Roman" w:cs="Times New Roman"/>
              <w:sz w:val="24"/>
              <w:szCs w:val="24"/>
            </w:rPr>
            <w:t xml:space="preserve">Terhadap </w:t>
          </w:r>
          <w:r w:rsidRPr="00E15059">
            <w:rPr>
              <w:rFonts w:ascii="Times New Roman" w:hAnsi="Times New Roman" w:cs="Times New Roman"/>
              <w:i/>
              <w:iCs/>
              <w:sz w:val="24"/>
              <w:szCs w:val="24"/>
            </w:rPr>
            <w:t xml:space="preserve">Academic Fraud </w:t>
          </w:r>
          <w:r w:rsidRPr="00E15059">
            <w:rPr>
              <w:rFonts w:ascii="Times New Roman" w:hAnsi="Times New Roman" w:cs="Times New Roman"/>
              <w:sz w:val="24"/>
              <w:szCs w:val="24"/>
            </w:rPr>
            <w:t>(Studi Kasus Mahasiswa Akuntansi Se-Madura).</w:t>
          </w:r>
          <w:r w:rsidRPr="00E15059">
            <w:rPr>
              <w:rFonts w:ascii="Times New Roman" w:hAnsi="Times New Roman" w:cs="Times New Roman"/>
              <w:i/>
              <w:iCs/>
              <w:sz w:val="24"/>
              <w:szCs w:val="24"/>
            </w:rPr>
            <w:t>Skripsi.</w:t>
          </w:r>
          <w:r w:rsidRPr="00E15059">
            <w:rPr>
              <w:rFonts w:ascii="Times New Roman" w:hAnsi="Times New Roman" w:cs="Times New Roman"/>
              <w:sz w:val="24"/>
              <w:szCs w:val="24"/>
            </w:rPr>
            <w:t>Universitas Trunojoyo Madura,Madura:</w:t>
          </w:r>
        </w:p>
        <w:p w14:paraId="21D666AA" w14:textId="77777777" w:rsidR="00467BDD" w:rsidRPr="00467BDD" w:rsidRDefault="00467BDD" w:rsidP="001E28EB">
          <w:pPr>
            <w:spacing w:before="240" w:line="276" w:lineRule="auto"/>
            <w:ind w:left="851" w:hanging="851"/>
            <w:jc w:val="both"/>
            <w:rPr>
              <w:rFonts w:ascii="Times New Roman" w:hAnsi="Times New Roman" w:cs="Times New Roman"/>
              <w:sz w:val="24"/>
              <w:szCs w:val="24"/>
            </w:rPr>
          </w:pPr>
          <w:r w:rsidRPr="0094276A">
            <w:rPr>
              <w:rFonts w:ascii="Times New Roman" w:eastAsia="Times New Roman" w:hAnsi="Times New Roman" w:cs="Times New Roman"/>
              <w:sz w:val="24"/>
              <w:szCs w:val="24"/>
            </w:rPr>
            <w:t> </w:t>
          </w:r>
        </w:p>
      </w:sdtContent>
    </w:sdt>
    <w:sectPr w:rsidR="00467BDD" w:rsidRPr="00467BDD" w:rsidSect="0072064C">
      <w:headerReference w:type="default" r:id="rId12"/>
      <w:footerReference w:type="default" r:id="rId13"/>
      <w:headerReference w:type="first" r:id="rId14"/>
      <w:footerReference w:type="first" r:id="rId15"/>
      <w:pgSz w:w="11906" w:h="16838"/>
      <w:pgMar w:top="0"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77633" w14:textId="77777777" w:rsidR="003E23AF" w:rsidRDefault="003E23AF">
      <w:pPr>
        <w:spacing w:after="0" w:line="240" w:lineRule="auto"/>
      </w:pPr>
      <w:r>
        <w:separator/>
      </w:r>
    </w:p>
  </w:endnote>
  <w:endnote w:type="continuationSeparator" w:id="0">
    <w:p w14:paraId="5394FBA7" w14:textId="77777777" w:rsidR="003E23AF" w:rsidRDefault="003E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47775"/>
      <w:docPartObj>
        <w:docPartGallery w:val="Page Numbers (Bottom of Page)"/>
        <w:docPartUnique/>
      </w:docPartObj>
    </w:sdtPr>
    <w:sdtEndPr/>
    <w:sdtContent>
      <w:p w14:paraId="2DD811D0" w14:textId="77777777" w:rsidR="00DF3838" w:rsidRDefault="008356F2">
        <w:pPr>
          <w:pStyle w:val="Footer"/>
          <w:jc w:val="center"/>
        </w:pPr>
        <w:r>
          <w:fldChar w:fldCharType="begin"/>
        </w:r>
        <w:r w:rsidR="00C20ED4">
          <w:instrText xml:space="preserve"> PAGE   \* MERGEFORMAT </w:instrText>
        </w:r>
        <w:r>
          <w:fldChar w:fldCharType="separate"/>
        </w:r>
        <w:r w:rsidR="00F37472">
          <w:rPr>
            <w:noProof/>
          </w:rPr>
          <w:t>1</w:t>
        </w:r>
        <w:r>
          <w:rPr>
            <w:noProof/>
          </w:rPr>
          <w:fldChar w:fldCharType="end"/>
        </w:r>
      </w:p>
    </w:sdtContent>
  </w:sdt>
  <w:p w14:paraId="55302F54" w14:textId="77777777" w:rsidR="00DF3838" w:rsidRDefault="00DF3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47776"/>
      <w:docPartObj>
        <w:docPartGallery w:val="Page Numbers (Bottom of Page)"/>
        <w:docPartUnique/>
      </w:docPartObj>
    </w:sdtPr>
    <w:sdtEndPr>
      <w:rPr>
        <w:noProof/>
      </w:rPr>
    </w:sdtEndPr>
    <w:sdtContent>
      <w:p w14:paraId="299267A9" w14:textId="77777777" w:rsidR="00DF3838" w:rsidRDefault="00DF3838" w:rsidP="00CC19AB">
        <w:pPr>
          <w:pStyle w:val="Footer"/>
          <w:jc w:val="center"/>
        </w:pPr>
        <w:r>
          <w:rPr>
            <w:rFonts w:ascii="Times New Roman" w:hAnsi="Times New Roman" w:cs="Times New Roman"/>
            <w:noProof/>
            <w:webHidden/>
            <w:sz w:val="24"/>
            <w:szCs w:val="24"/>
          </w:rPr>
          <w:t>1</w:t>
        </w:r>
      </w:p>
    </w:sdtContent>
  </w:sdt>
  <w:p w14:paraId="709F8B58" w14:textId="77777777" w:rsidR="00DF3838" w:rsidRDefault="00DF3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83609" w14:textId="77777777" w:rsidR="003E23AF" w:rsidRDefault="003E23AF">
      <w:pPr>
        <w:spacing w:after="0" w:line="240" w:lineRule="auto"/>
      </w:pPr>
      <w:r>
        <w:separator/>
      </w:r>
    </w:p>
  </w:footnote>
  <w:footnote w:type="continuationSeparator" w:id="0">
    <w:p w14:paraId="44E74091" w14:textId="77777777" w:rsidR="003E23AF" w:rsidRDefault="003E2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C1417" w14:textId="77777777" w:rsidR="00DF3838" w:rsidRPr="005B7CED" w:rsidRDefault="00DF3838" w:rsidP="005B7CED">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353A" w14:textId="77777777" w:rsidR="00DF3838" w:rsidRPr="00614F2B" w:rsidRDefault="00DF3838" w:rsidP="005B7CED">
    <w:pPr>
      <w:pStyle w:val="Header"/>
      <w:tabs>
        <w:tab w:val="right" w:pos="7938"/>
      </w:tabs>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0E11"/>
    <w:multiLevelType w:val="hybridMultilevel"/>
    <w:tmpl w:val="003C72A6"/>
    <w:lvl w:ilvl="0" w:tplc="3056D56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15:restartNumberingAfterBreak="0">
    <w:nsid w:val="04182FC5"/>
    <w:multiLevelType w:val="hybridMultilevel"/>
    <w:tmpl w:val="D276B5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5A4C0A"/>
    <w:multiLevelType w:val="hybridMultilevel"/>
    <w:tmpl w:val="E6D07058"/>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 w15:restartNumberingAfterBreak="0">
    <w:nsid w:val="235D5037"/>
    <w:multiLevelType w:val="hybridMultilevel"/>
    <w:tmpl w:val="A268DF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67B7845"/>
    <w:multiLevelType w:val="hybridMultilevel"/>
    <w:tmpl w:val="F2BE0610"/>
    <w:lvl w:ilvl="0" w:tplc="FAFC16E0">
      <w:start w:val="1"/>
      <w:numFmt w:val="lowerLetter"/>
      <w:lvlText w:val="%1."/>
      <w:lvlJc w:val="left"/>
      <w:pPr>
        <w:ind w:left="1494" w:hanging="360"/>
      </w:pPr>
      <w:rPr>
        <w:rFonts w:ascii="Times New Roman" w:eastAsia="Calibr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15:restartNumberingAfterBreak="0">
    <w:nsid w:val="2D235E96"/>
    <w:multiLevelType w:val="hybridMultilevel"/>
    <w:tmpl w:val="C9F40E3C"/>
    <w:lvl w:ilvl="0" w:tplc="38A8EB06">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15:restartNumberingAfterBreak="0">
    <w:nsid w:val="42020E88"/>
    <w:multiLevelType w:val="hybridMultilevel"/>
    <w:tmpl w:val="52E823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3B41711"/>
    <w:multiLevelType w:val="hybridMultilevel"/>
    <w:tmpl w:val="D144CD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5B0403D"/>
    <w:multiLevelType w:val="multilevel"/>
    <w:tmpl w:val="576C3F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AB5FD9"/>
    <w:multiLevelType w:val="hybridMultilevel"/>
    <w:tmpl w:val="BD8AC9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90054BA"/>
    <w:multiLevelType w:val="hybridMultilevel"/>
    <w:tmpl w:val="A268DF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EBF3830"/>
    <w:multiLevelType w:val="hybridMultilevel"/>
    <w:tmpl w:val="A268DF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7BD3358"/>
    <w:multiLevelType w:val="hybridMultilevel"/>
    <w:tmpl w:val="5626492E"/>
    <w:lvl w:ilvl="0" w:tplc="C3CACB6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15:restartNumberingAfterBreak="0">
    <w:nsid w:val="5B9D62B6"/>
    <w:multiLevelType w:val="hybridMultilevel"/>
    <w:tmpl w:val="1B481A6C"/>
    <w:lvl w:ilvl="0" w:tplc="452C399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5BD30464"/>
    <w:multiLevelType w:val="hybridMultilevel"/>
    <w:tmpl w:val="B7747730"/>
    <w:lvl w:ilvl="0" w:tplc="C7CC5F48">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ED56D1F"/>
    <w:multiLevelType w:val="multilevel"/>
    <w:tmpl w:val="09C2A8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345" w:hanging="360"/>
      </w:pPr>
      <w:rPr>
        <w:rFonts w:ascii="Times New Roman" w:hAnsi="Times New Roman" w:cs="Times New Roman" w:hint="default"/>
        <w:b w:val="0"/>
        <w:bCs w:val="0"/>
        <w:i w:val="0"/>
        <w:iCs w:val="0"/>
        <w:color w:val="auto"/>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B23309"/>
    <w:multiLevelType w:val="hybridMultilevel"/>
    <w:tmpl w:val="A90E318C"/>
    <w:lvl w:ilvl="0" w:tplc="0EECEA4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6ECA77D7"/>
    <w:multiLevelType w:val="hybridMultilevel"/>
    <w:tmpl w:val="A268DF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3E14D9C"/>
    <w:multiLevelType w:val="hybridMultilevel"/>
    <w:tmpl w:val="FA180F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72104C2"/>
    <w:multiLevelType w:val="hybridMultilevel"/>
    <w:tmpl w:val="84CA9948"/>
    <w:lvl w:ilvl="0" w:tplc="5ACCAA5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15:restartNumberingAfterBreak="0">
    <w:nsid w:val="7BA12C56"/>
    <w:multiLevelType w:val="hybridMultilevel"/>
    <w:tmpl w:val="5B56622E"/>
    <w:lvl w:ilvl="0" w:tplc="0F9C289C">
      <w:start w:val="1"/>
      <w:numFmt w:val="lowerLetter"/>
      <w:lvlText w:val="%1."/>
      <w:lvlJc w:val="left"/>
      <w:pPr>
        <w:ind w:left="2061" w:hanging="360"/>
      </w:pPr>
      <w:rPr>
        <w:rFonts w:hint="default"/>
        <w:color w:val="auto"/>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num w:numId="1">
    <w:abstractNumId w:val="15"/>
  </w:num>
  <w:num w:numId="2">
    <w:abstractNumId w:val="13"/>
  </w:num>
  <w:num w:numId="3">
    <w:abstractNumId w:val="7"/>
  </w:num>
  <w:num w:numId="4">
    <w:abstractNumId w:val="14"/>
  </w:num>
  <w:num w:numId="5">
    <w:abstractNumId w:val="19"/>
  </w:num>
  <w:num w:numId="6">
    <w:abstractNumId w:val="4"/>
  </w:num>
  <w:num w:numId="7">
    <w:abstractNumId w:val="5"/>
  </w:num>
  <w:num w:numId="8">
    <w:abstractNumId w:val="1"/>
  </w:num>
  <w:num w:numId="9">
    <w:abstractNumId w:val="6"/>
  </w:num>
  <w:num w:numId="10">
    <w:abstractNumId w:val="20"/>
  </w:num>
  <w:num w:numId="11">
    <w:abstractNumId w:val="0"/>
  </w:num>
  <w:num w:numId="12">
    <w:abstractNumId w:val="8"/>
  </w:num>
  <w:num w:numId="13">
    <w:abstractNumId w:val="9"/>
  </w:num>
  <w:num w:numId="14">
    <w:abstractNumId w:val="12"/>
  </w:num>
  <w:num w:numId="15">
    <w:abstractNumId w:val="16"/>
  </w:num>
  <w:num w:numId="16">
    <w:abstractNumId w:val="11"/>
  </w:num>
  <w:num w:numId="17">
    <w:abstractNumId w:val="3"/>
  </w:num>
  <w:num w:numId="18">
    <w:abstractNumId w:val="10"/>
  </w:num>
  <w:num w:numId="19">
    <w:abstractNumId w:val="17"/>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F2"/>
    <w:rsid w:val="0001135F"/>
    <w:rsid w:val="000528C3"/>
    <w:rsid w:val="0006551C"/>
    <w:rsid w:val="000679C8"/>
    <w:rsid w:val="00096C6C"/>
    <w:rsid w:val="000E36D8"/>
    <w:rsid w:val="000F1679"/>
    <w:rsid w:val="00124883"/>
    <w:rsid w:val="00141253"/>
    <w:rsid w:val="001C7B74"/>
    <w:rsid w:val="001E28EB"/>
    <w:rsid w:val="00225E2E"/>
    <w:rsid w:val="002B1C8B"/>
    <w:rsid w:val="002C5580"/>
    <w:rsid w:val="002E682E"/>
    <w:rsid w:val="00327A49"/>
    <w:rsid w:val="003412B4"/>
    <w:rsid w:val="00342D2F"/>
    <w:rsid w:val="00360E3D"/>
    <w:rsid w:val="0036717C"/>
    <w:rsid w:val="003979CD"/>
    <w:rsid w:val="003B06EB"/>
    <w:rsid w:val="003E23AF"/>
    <w:rsid w:val="003E47F8"/>
    <w:rsid w:val="004127C5"/>
    <w:rsid w:val="00420466"/>
    <w:rsid w:val="00443F5B"/>
    <w:rsid w:val="00445425"/>
    <w:rsid w:val="00454582"/>
    <w:rsid w:val="00457BE0"/>
    <w:rsid w:val="00467BDD"/>
    <w:rsid w:val="00473172"/>
    <w:rsid w:val="00487992"/>
    <w:rsid w:val="004C1DA3"/>
    <w:rsid w:val="00501CF8"/>
    <w:rsid w:val="005C10DD"/>
    <w:rsid w:val="005C66D0"/>
    <w:rsid w:val="005F0114"/>
    <w:rsid w:val="006A5E75"/>
    <w:rsid w:val="006C284E"/>
    <w:rsid w:val="006C392B"/>
    <w:rsid w:val="006C7DD6"/>
    <w:rsid w:val="00713F87"/>
    <w:rsid w:val="00714530"/>
    <w:rsid w:val="0072064C"/>
    <w:rsid w:val="00724B4A"/>
    <w:rsid w:val="00800CC2"/>
    <w:rsid w:val="008356F2"/>
    <w:rsid w:val="00856696"/>
    <w:rsid w:val="00866D4F"/>
    <w:rsid w:val="0087693F"/>
    <w:rsid w:val="00882C8F"/>
    <w:rsid w:val="008A7CF2"/>
    <w:rsid w:val="008C046E"/>
    <w:rsid w:val="009163A0"/>
    <w:rsid w:val="00955395"/>
    <w:rsid w:val="009833AE"/>
    <w:rsid w:val="009D0E3C"/>
    <w:rsid w:val="009F3E0C"/>
    <w:rsid w:val="00A077A6"/>
    <w:rsid w:val="00B541E1"/>
    <w:rsid w:val="00B64409"/>
    <w:rsid w:val="00B808CC"/>
    <w:rsid w:val="00BC15A4"/>
    <w:rsid w:val="00C00BCC"/>
    <w:rsid w:val="00C20ED4"/>
    <w:rsid w:val="00C25F16"/>
    <w:rsid w:val="00C44D6F"/>
    <w:rsid w:val="00D23060"/>
    <w:rsid w:val="00D44B0C"/>
    <w:rsid w:val="00D74FE5"/>
    <w:rsid w:val="00DC1BE2"/>
    <w:rsid w:val="00DF3838"/>
    <w:rsid w:val="00E003FE"/>
    <w:rsid w:val="00E15059"/>
    <w:rsid w:val="00E363CA"/>
    <w:rsid w:val="00E370BE"/>
    <w:rsid w:val="00E7317A"/>
    <w:rsid w:val="00EC4437"/>
    <w:rsid w:val="00EC7427"/>
    <w:rsid w:val="00F111C7"/>
    <w:rsid w:val="00F12DB0"/>
    <w:rsid w:val="00F1445A"/>
    <w:rsid w:val="00F23F7D"/>
    <w:rsid w:val="00F37472"/>
    <w:rsid w:val="00F63B6B"/>
    <w:rsid w:val="00F82750"/>
    <w:rsid w:val="00FC149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A899"/>
  <w15:docId w15:val="{0F986162-D370-4D66-9B81-BFE40FDB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5F"/>
  </w:style>
  <w:style w:type="paragraph" w:styleId="Heading2">
    <w:name w:val="heading 2"/>
    <w:basedOn w:val="Normal"/>
    <w:next w:val="Normal"/>
    <w:link w:val="Heading2Char"/>
    <w:uiPriority w:val="9"/>
    <w:unhideWhenUsed/>
    <w:qFormat/>
    <w:rsid w:val="005C66D0"/>
    <w:pPr>
      <w:keepNext/>
      <w:keepLines/>
      <w:spacing w:before="360" w:after="80"/>
      <w:outlineLvl w:val="1"/>
    </w:pPr>
    <w:rPr>
      <w:rFonts w:ascii="Times New Roman" w:eastAsia="Calibri" w:hAnsi="Times New Roman" w:cs="Calibri"/>
      <w:b/>
      <w:sz w:val="24"/>
      <w:szCs w:val="36"/>
      <w:lang w:eastAsia="id-ID"/>
    </w:rPr>
  </w:style>
  <w:style w:type="paragraph" w:styleId="Heading3">
    <w:name w:val="heading 3"/>
    <w:basedOn w:val="Normal"/>
    <w:next w:val="Normal"/>
    <w:link w:val="Heading3Char"/>
    <w:uiPriority w:val="9"/>
    <w:unhideWhenUsed/>
    <w:qFormat/>
    <w:rsid w:val="005C10DD"/>
    <w:pPr>
      <w:keepNext/>
      <w:keepLines/>
      <w:spacing w:before="280" w:after="80"/>
      <w:outlineLvl w:val="2"/>
    </w:pPr>
    <w:rPr>
      <w:rFonts w:ascii="Calibri" w:eastAsia="Calibri" w:hAnsi="Calibri" w:cs="Calibri"/>
      <w:b/>
      <w:sz w:val="28"/>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66D0"/>
    <w:rPr>
      <w:rFonts w:ascii="Times New Roman" w:eastAsia="Calibri" w:hAnsi="Times New Roman" w:cs="Calibri"/>
      <w:b/>
      <w:sz w:val="24"/>
      <w:szCs w:val="36"/>
      <w:lang w:eastAsia="id-ID"/>
    </w:rPr>
  </w:style>
  <w:style w:type="character" w:styleId="Hyperlink">
    <w:name w:val="Hyperlink"/>
    <w:basedOn w:val="DefaultParagraphFont"/>
    <w:uiPriority w:val="99"/>
    <w:unhideWhenUsed/>
    <w:rsid w:val="00C25F16"/>
    <w:rPr>
      <w:color w:val="0563C1" w:themeColor="hyperlink"/>
      <w:u w:val="single"/>
    </w:rPr>
  </w:style>
  <w:style w:type="character" w:customStyle="1" w:styleId="UnresolvedMention1">
    <w:name w:val="Unresolved Mention1"/>
    <w:basedOn w:val="DefaultParagraphFont"/>
    <w:uiPriority w:val="99"/>
    <w:semiHidden/>
    <w:unhideWhenUsed/>
    <w:rsid w:val="00C25F16"/>
    <w:rPr>
      <w:color w:val="605E5C"/>
      <w:shd w:val="clear" w:color="auto" w:fill="E1DFDD"/>
    </w:rPr>
  </w:style>
  <w:style w:type="paragraph" w:styleId="ListParagraph">
    <w:name w:val="List Paragraph"/>
    <w:basedOn w:val="Normal"/>
    <w:uiPriority w:val="34"/>
    <w:qFormat/>
    <w:rsid w:val="00BC15A4"/>
    <w:pPr>
      <w:ind w:left="720"/>
      <w:contextualSpacing/>
    </w:pPr>
    <w:rPr>
      <w:rFonts w:ascii="Calibri" w:eastAsia="Calibri" w:hAnsi="Calibri" w:cs="Calibri"/>
      <w:lang w:eastAsia="id-ID"/>
    </w:rPr>
  </w:style>
  <w:style w:type="paragraph" w:styleId="FootnoteText">
    <w:name w:val="footnote text"/>
    <w:basedOn w:val="Normal"/>
    <w:link w:val="FootnoteTextChar"/>
    <w:uiPriority w:val="99"/>
    <w:semiHidden/>
    <w:unhideWhenUsed/>
    <w:rsid w:val="00F1445A"/>
    <w:pPr>
      <w:spacing w:after="0" w:line="240" w:lineRule="auto"/>
    </w:pPr>
    <w:rPr>
      <w:rFonts w:ascii="Calibri" w:eastAsia="Calibri" w:hAnsi="Calibri" w:cs="Calibri"/>
      <w:sz w:val="20"/>
      <w:szCs w:val="20"/>
      <w:lang w:eastAsia="id-ID"/>
    </w:rPr>
  </w:style>
  <w:style w:type="character" w:customStyle="1" w:styleId="FootnoteTextChar">
    <w:name w:val="Footnote Text Char"/>
    <w:basedOn w:val="DefaultParagraphFont"/>
    <w:link w:val="FootnoteText"/>
    <w:uiPriority w:val="99"/>
    <w:semiHidden/>
    <w:rsid w:val="00F1445A"/>
    <w:rPr>
      <w:rFonts w:ascii="Calibri" w:eastAsia="Calibri" w:hAnsi="Calibri" w:cs="Calibri"/>
      <w:sz w:val="20"/>
      <w:szCs w:val="20"/>
      <w:lang w:eastAsia="id-ID"/>
    </w:rPr>
  </w:style>
  <w:style w:type="paragraph" w:styleId="BalloonText">
    <w:name w:val="Balloon Text"/>
    <w:basedOn w:val="Normal"/>
    <w:link w:val="BalloonTextChar"/>
    <w:uiPriority w:val="99"/>
    <w:semiHidden/>
    <w:unhideWhenUsed/>
    <w:rsid w:val="00DF3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838"/>
    <w:rPr>
      <w:rFonts w:ascii="Tahoma" w:hAnsi="Tahoma" w:cs="Tahoma"/>
      <w:sz w:val="16"/>
      <w:szCs w:val="16"/>
    </w:rPr>
  </w:style>
  <w:style w:type="paragraph" w:styleId="Header">
    <w:name w:val="header"/>
    <w:basedOn w:val="Normal"/>
    <w:link w:val="HeaderChar"/>
    <w:uiPriority w:val="99"/>
    <w:unhideWhenUsed/>
    <w:rsid w:val="00DF3838"/>
    <w:pPr>
      <w:tabs>
        <w:tab w:val="center" w:pos="4513"/>
        <w:tab w:val="right" w:pos="9026"/>
      </w:tabs>
      <w:spacing w:after="0" w:line="240" w:lineRule="auto"/>
    </w:pPr>
    <w:rPr>
      <w:rFonts w:ascii="Calibri" w:eastAsia="Calibri" w:hAnsi="Calibri" w:cs="Calibri"/>
      <w:lang w:eastAsia="id-ID"/>
    </w:rPr>
  </w:style>
  <w:style w:type="character" w:customStyle="1" w:styleId="HeaderChar">
    <w:name w:val="Header Char"/>
    <w:basedOn w:val="DefaultParagraphFont"/>
    <w:link w:val="Header"/>
    <w:uiPriority w:val="99"/>
    <w:rsid w:val="00DF3838"/>
    <w:rPr>
      <w:rFonts w:ascii="Calibri" w:eastAsia="Calibri" w:hAnsi="Calibri" w:cs="Calibri"/>
      <w:lang w:eastAsia="id-ID"/>
    </w:rPr>
  </w:style>
  <w:style w:type="paragraph" w:styleId="Footer">
    <w:name w:val="footer"/>
    <w:basedOn w:val="Normal"/>
    <w:link w:val="FooterChar"/>
    <w:uiPriority w:val="99"/>
    <w:unhideWhenUsed/>
    <w:rsid w:val="00DF3838"/>
    <w:pPr>
      <w:tabs>
        <w:tab w:val="center" w:pos="4513"/>
        <w:tab w:val="right" w:pos="9026"/>
      </w:tabs>
      <w:spacing w:after="0" w:line="240" w:lineRule="auto"/>
    </w:pPr>
    <w:rPr>
      <w:rFonts w:ascii="Calibri" w:eastAsia="Calibri" w:hAnsi="Calibri" w:cs="Calibri"/>
      <w:lang w:eastAsia="id-ID"/>
    </w:rPr>
  </w:style>
  <w:style w:type="character" w:customStyle="1" w:styleId="FooterChar">
    <w:name w:val="Footer Char"/>
    <w:basedOn w:val="DefaultParagraphFont"/>
    <w:link w:val="Footer"/>
    <w:uiPriority w:val="99"/>
    <w:rsid w:val="00DF3838"/>
    <w:rPr>
      <w:rFonts w:ascii="Calibri" w:eastAsia="Calibri" w:hAnsi="Calibri" w:cs="Calibri"/>
      <w:lang w:eastAsia="id-ID"/>
    </w:rPr>
  </w:style>
  <w:style w:type="character" w:styleId="CommentReference">
    <w:name w:val="annotation reference"/>
    <w:basedOn w:val="DefaultParagraphFont"/>
    <w:uiPriority w:val="99"/>
    <w:semiHidden/>
    <w:unhideWhenUsed/>
    <w:rsid w:val="00DF3838"/>
    <w:rPr>
      <w:sz w:val="16"/>
      <w:szCs w:val="16"/>
    </w:rPr>
  </w:style>
  <w:style w:type="paragraph" w:styleId="CommentText">
    <w:name w:val="annotation text"/>
    <w:basedOn w:val="Normal"/>
    <w:link w:val="CommentTextChar"/>
    <w:uiPriority w:val="99"/>
    <w:unhideWhenUsed/>
    <w:rsid w:val="00DF3838"/>
    <w:pPr>
      <w:spacing w:line="240" w:lineRule="auto"/>
    </w:pPr>
    <w:rPr>
      <w:rFonts w:ascii="Calibri" w:eastAsia="Calibri" w:hAnsi="Calibri" w:cs="Calibri"/>
      <w:sz w:val="20"/>
      <w:szCs w:val="20"/>
      <w:lang w:eastAsia="id-ID"/>
    </w:rPr>
  </w:style>
  <w:style w:type="character" w:customStyle="1" w:styleId="CommentTextChar">
    <w:name w:val="Comment Text Char"/>
    <w:basedOn w:val="DefaultParagraphFont"/>
    <w:link w:val="CommentText"/>
    <w:uiPriority w:val="99"/>
    <w:rsid w:val="00DF3838"/>
    <w:rPr>
      <w:rFonts w:ascii="Calibri" w:eastAsia="Calibri" w:hAnsi="Calibri" w:cs="Calibri"/>
      <w:sz w:val="20"/>
      <w:szCs w:val="20"/>
      <w:lang w:eastAsia="id-ID"/>
    </w:rPr>
  </w:style>
  <w:style w:type="character" w:customStyle="1" w:styleId="Heading3Char">
    <w:name w:val="Heading 3 Char"/>
    <w:basedOn w:val="DefaultParagraphFont"/>
    <w:link w:val="Heading3"/>
    <w:uiPriority w:val="9"/>
    <w:rsid w:val="005C10DD"/>
    <w:rPr>
      <w:rFonts w:ascii="Calibri" w:eastAsia="Calibri" w:hAnsi="Calibri" w:cs="Calibri"/>
      <w:b/>
      <w:sz w:val="28"/>
      <w:szCs w:val="2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tohir25@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widyatama.ac.id/xmlui/bitstream/handle/123456789/8572/Full%20Paper%20Deliana%2C%20Abdulrshmsn%20%26%20Nursiah.pdf?sequence=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Sch18</b:Tag>
    <b:SourceType>DocumentFromInternetSite</b:SourceType>
    <b:Guid>{584B5708-32A8-41A7-84B9-F407144BDD22}</b:Guid>
    <b:Author>
      <b:Author>
        <b:NameList>
          <b:Person>
            <b:Last>Schwab</b:Last>
            <b:First>Klaus</b:First>
          </b:Person>
        </b:NameList>
      </b:Author>
    </b:Author>
    <b:Title>Encyclopedia britannica</b:Title>
    <b:Year>2018</b:Year>
    <b:Month>May</b:Month>
    <b:Day>25</b:Day>
    <b:YearAccessed>2020</b:YearAccessed>
    <b:MonthAccessed>April</b:MonthAccessed>
    <b:DayAccessed>1</b:DayAccessed>
    <b:URL>www.britannica.com/topictopic/the-Fourth-Industrial-Revolution-2119734</b:URL>
    <b:RefOrder>1</b:RefOrder>
  </b:Source>
  <b:Source>
    <b:Tag>Har18</b:Tag>
    <b:SourceType>JournalArticle</b:SourceType>
    <b:Guid>{87261FBB-2D4B-4865-A6E2-A6E53102F99E}</b:Guid>
    <b:Title>Mendeteksi Perilaku Kecurangan Akademik dengan Perspektif Froud Diamond Theory</b:Title>
    <b:Year>2018</b:Year>
    <b:Author>
      <b:Author>
        <b:NameList>
          <b:Person>
            <b:Last>Hariri</b:Last>
          </b:Person>
          <b:Person>
            <b:Last>Pradana</b:Last>
            <b:First>Ayub</b:First>
            <b:Middle>Wijayati Sapta</b:Middle>
          </b:Person>
          <b:Person>
            <b:Last>Rahman</b:Last>
            <b:First>Fahrurrozi</b:First>
          </b:Person>
        </b:NameList>
      </b:Author>
    </b:Author>
    <b:JournalName>Jurnal Ketahanan Pangan</b:JournalName>
    <b:Pages>1-11</b:Pages>
    <b:RefOrder>1</b:RefOrder>
  </b:Source>
  <b:Source>
    <b:Tag>Kus16</b:Tag>
    <b:SourceType>JournalArticle</b:SourceType>
    <b:Guid>{A6905413-AB11-42C4-865E-AFE455695721}</b:Guid>
    <b:Author>
      <b:Author>
        <b:NameList>
          <b:Person>
            <b:Last>Kusaeri</b:Last>
          </b:Person>
        </b:NameList>
      </b:Author>
    </b:Author>
    <b:Title>Studi Perilaku Cheating Siwa Madrasah dan Sekolah Islam Ketika Ujian Nasional</b:Title>
    <b:JournalName>Jurnal Penelitian Pendidikan Islam</b:JournalName>
    <b:Year>2016</b:Year>
    <b:Pages>331-54</b:Pages>
    <b:RefOrder>2</b:RefOrder>
  </b:Source>
  <b:Source>
    <b:Tag>Nit18</b:Tag>
    <b:SourceType>JournalArticle</b:SourceType>
    <b:Guid>{E5A62BCA-4F37-4577-86EE-85B5F9422990}</b:Guid>
    <b:Author>
      <b:Author>
        <b:NameList>
          <b:Person>
            <b:Last>Budiman</b:Last>
            <b:First>Nita</b:First>
            <b:Middle>Andriyani</b:Middle>
          </b:Person>
        </b:NameList>
      </b:Author>
    </b:Author>
    <b:Title>Perilaku Kecurangan Akademik mahasiswa: Dimensi Froud Diamond dan Gone Theory</b:Title>
    <b:JournalName>Jurnal Ilmu Akunansi</b:JournalName>
    <b:Year>2018</b:Year>
    <b:Pages>75-90</b:Pages>
    <b:RefOrder>1</b:RefOrder>
  </b:Source>
</b:Sources>
</file>

<file path=customXml/itemProps1.xml><?xml version="1.0" encoding="utf-8"?>
<ds:datastoreItem xmlns:ds="http://schemas.openxmlformats.org/officeDocument/2006/customXml" ds:itemID="{81482325-B374-49C2-B1A8-0DEEC9F2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3797</Words>
  <Characters>21647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 cepot</dc:creator>
  <cp:keywords/>
  <dc:description/>
  <cp:lastModifiedBy>angga cepot</cp:lastModifiedBy>
  <cp:revision>3</cp:revision>
  <dcterms:created xsi:type="dcterms:W3CDTF">2020-10-20T19:18:00Z</dcterms:created>
  <dcterms:modified xsi:type="dcterms:W3CDTF">2020-10-20T19:21:00Z</dcterms:modified>
</cp:coreProperties>
</file>