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FC" w:rsidRDefault="00CD1CFC" w:rsidP="00CD1CFC">
      <w:pPr>
        <w:jc w:val="center"/>
        <w:rPr>
          <w:rFonts w:ascii="Times New Roman" w:hAnsi="Times New Roman" w:cs="Times New Roman"/>
          <w:b/>
          <w:i/>
          <w:sz w:val="30"/>
          <w:szCs w:val="30"/>
        </w:rPr>
      </w:pPr>
      <w:r>
        <w:rPr>
          <w:rFonts w:ascii="Times New Roman" w:hAnsi="Times New Roman" w:cs="Times New Roman"/>
          <w:b/>
          <w:sz w:val="30"/>
          <w:szCs w:val="30"/>
        </w:rPr>
        <w:t xml:space="preserve">HUBUNGAN ANTARA </w:t>
      </w:r>
      <w:r w:rsidRPr="00D501C2">
        <w:rPr>
          <w:rFonts w:ascii="Times New Roman" w:hAnsi="Times New Roman" w:cs="Times New Roman"/>
          <w:b/>
          <w:i/>
          <w:sz w:val="30"/>
          <w:szCs w:val="30"/>
        </w:rPr>
        <w:t>FEAR OF MISSING OUT</w:t>
      </w:r>
      <w:r>
        <w:rPr>
          <w:rFonts w:ascii="Times New Roman" w:hAnsi="Times New Roman" w:cs="Times New Roman"/>
          <w:b/>
          <w:sz w:val="30"/>
          <w:szCs w:val="30"/>
        </w:rPr>
        <w:t xml:space="preserve"> (FoMO) DENGAN KECENDERUNGAN KECANDUAN INTERNET PADA </w:t>
      </w:r>
      <w:r w:rsidRPr="00D501C2">
        <w:rPr>
          <w:rFonts w:ascii="Times New Roman" w:hAnsi="Times New Roman" w:cs="Times New Roman"/>
          <w:b/>
          <w:i/>
          <w:sz w:val="30"/>
          <w:szCs w:val="30"/>
        </w:rPr>
        <w:t>EMERGING ADULTHOOD</w:t>
      </w:r>
    </w:p>
    <w:p w:rsidR="00CD1CFC" w:rsidRPr="00721F26" w:rsidRDefault="00CD1CFC" w:rsidP="00CD1CFC">
      <w:pPr>
        <w:jc w:val="center"/>
        <w:rPr>
          <w:rFonts w:ascii="Times New Roman" w:hAnsi="Times New Roman" w:cs="Times New Roman"/>
          <w:b/>
          <w:sz w:val="30"/>
          <w:szCs w:val="30"/>
        </w:rPr>
      </w:pPr>
    </w:p>
    <w:p w:rsidR="00CD1CFC" w:rsidRDefault="00CD1CFC" w:rsidP="00CD1CFC">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1944000" cy="1800000"/>
            <wp:effectExtent l="19050" t="0" r="0" b="0"/>
            <wp:docPr id="1" name="Picture 0" descr="Lambang-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UMBY.jpg"/>
                    <pic:cNvPicPr/>
                  </pic:nvPicPr>
                  <pic:blipFill>
                    <a:blip r:embed="rId8"/>
                    <a:stretch>
                      <a:fillRect/>
                    </a:stretch>
                  </pic:blipFill>
                  <pic:spPr>
                    <a:xfrm>
                      <a:off x="0" y="0"/>
                      <a:ext cx="1944000" cy="1800000"/>
                    </a:xfrm>
                    <a:prstGeom prst="rect">
                      <a:avLst/>
                    </a:prstGeom>
                    <a:noFill/>
                    <a:ln>
                      <a:noFill/>
                    </a:ln>
                  </pic:spPr>
                </pic:pic>
              </a:graphicData>
            </a:graphic>
          </wp:inline>
        </w:drawing>
      </w:r>
    </w:p>
    <w:p w:rsidR="00CD1CFC" w:rsidRPr="00D501C2" w:rsidRDefault="00CD1CFC" w:rsidP="00CD1CFC">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3505200" cy="885825"/>
            <wp:effectExtent l="19050" t="0" r="0" b="0"/>
            <wp:docPr id="7" name="Picture 6" descr="LOGO UMB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Y 2.jpg"/>
                    <pic:cNvPicPr/>
                  </pic:nvPicPr>
                  <pic:blipFill>
                    <a:blip r:embed="rId9"/>
                    <a:stretch>
                      <a:fillRect/>
                    </a:stretch>
                  </pic:blipFill>
                  <pic:spPr>
                    <a:xfrm>
                      <a:off x="0" y="0"/>
                      <a:ext cx="3528566" cy="891730"/>
                    </a:xfrm>
                    <a:prstGeom prst="rect">
                      <a:avLst/>
                    </a:prstGeom>
                  </pic:spPr>
                </pic:pic>
              </a:graphicData>
            </a:graphic>
          </wp:inline>
        </w:drawing>
      </w:r>
    </w:p>
    <w:p w:rsidR="00CD1CFC" w:rsidRDefault="00CD1CFC" w:rsidP="00CD1CFC">
      <w:pPr>
        <w:jc w:val="center"/>
        <w:rPr>
          <w:rFonts w:ascii="Times New Roman" w:hAnsi="Times New Roman" w:cs="Times New Roman"/>
          <w:sz w:val="24"/>
          <w:szCs w:val="24"/>
        </w:rPr>
      </w:pPr>
    </w:p>
    <w:p w:rsidR="00CD1CFC" w:rsidRPr="00D501C2" w:rsidRDefault="00CD1CFC" w:rsidP="00CD1CFC">
      <w:pPr>
        <w:jc w:val="center"/>
        <w:rPr>
          <w:rFonts w:ascii="Times New Roman" w:hAnsi="Times New Roman" w:cs="Times New Roman"/>
          <w:i/>
          <w:sz w:val="26"/>
          <w:szCs w:val="26"/>
        </w:rPr>
      </w:pPr>
      <w:r w:rsidRPr="00D501C2">
        <w:rPr>
          <w:rFonts w:ascii="Times New Roman" w:hAnsi="Times New Roman" w:cs="Times New Roman"/>
          <w:i/>
          <w:sz w:val="26"/>
          <w:szCs w:val="26"/>
        </w:rPr>
        <w:t>Disusun oleh:</w:t>
      </w:r>
    </w:p>
    <w:p w:rsidR="00CD1CFC" w:rsidRPr="00D501C2" w:rsidRDefault="00CD1CFC" w:rsidP="00CD1CFC">
      <w:pPr>
        <w:jc w:val="center"/>
        <w:rPr>
          <w:rFonts w:ascii="Times New Roman" w:hAnsi="Times New Roman" w:cs="Times New Roman"/>
          <w:i/>
          <w:sz w:val="26"/>
          <w:szCs w:val="26"/>
        </w:rPr>
      </w:pPr>
      <w:r w:rsidRPr="00D501C2">
        <w:rPr>
          <w:rFonts w:ascii="Times New Roman" w:hAnsi="Times New Roman" w:cs="Times New Roman"/>
          <w:i/>
          <w:sz w:val="26"/>
          <w:szCs w:val="26"/>
        </w:rPr>
        <w:t>Rizky Dwi Marlina</w:t>
      </w:r>
    </w:p>
    <w:p w:rsidR="00CD1CFC" w:rsidRPr="00D501C2" w:rsidRDefault="00CD1CFC" w:rsidP="00CD1CFC">
      <w:pPr>
        <w:jc w:val="center"/>
        <w:rPr>
          <w:rFonts w:ascii="Times New Roman" w:hAnsi="Times New Roman" w:cs="Times New Roman"/>
          <w:i/>
          <w:sz w:val="26"/>
          <w:szCs w:val="26"/>
        </w:rPr>
      </w:pPr>
      <w:r w:rsidRPr="00D501C2">
        <w:rPr>
          <w:rFonts w:ascii="Times New Roman" w:hAnsi="Times New Roman" w:cs="Times New Roman"/>
          <w:i/>
          <w:sz w:val="26"/>
          <w:szCs w:val="26"/>
        </w:rPr>
        <w:t>1308 1101</w:t>
      </w:r>
    </w:p>
    <w:p w:rsidR="00CD1CFC" w:rsidRDefault="00CD1CFC" w:rsidP="00CD1CFC">
      <w:pPr>
        <w:jc w:val="center"/>
        <w:rPr>
          <w:rFonts w:ascii="Times New Roman" w:hAnsi="Times New Roman" w:cs="Times New Roman"/>
          <w:b/>
          <w:sz w:val="24"/>
          <w:szCs w:val="24"/>
        </w:rPr>
      </w:pPr>
    </w:p>
    <w:p w:rsidR="00CD1CFC" w:rsidRDefault="00CD1CFC" w:rsidP="00CD1CFC">
      <w:pPr>
        <w:jc w:val="center"/>
        <w:rPr>
          <w:rFonts w:ascii="Times New Roman" w:hAnsi="Times New Roman" w:cs="Times New Roman"/>
          <w:b/>
          <w:sz w:val="24"/>
          <w:szCs w:val="24"/>
        </w:rPr>
      </w:pPr>
    </w:p>
    <w:p w:rsidR="00CD1CFC" w:rsidRPr="007B45A6" w:rsidRDefault="00CD1CFC" w:rsidP="00CD1CFC">
      <w:pPr>
        <w:jc w:val="center"/>
        <w:rPr>
          <w:rFonts w:ascii="Times New Roman" w:hAnsi="Times New Roman" w:cs="Times New Roman"/>
          <w:b/>
          <w:sz w:val="30"/>
          <w:szCs w:val="30"/>
        </w:rPr>
      </w:pPr>
      <w:r w:rsidRPr="007B45A6">
        <w:rPr>
          <w:rFonts w:ascii="Times New Roman" w:hAnsi="Times New Roman" w:cs="Times New Roman"/>
          <w:b/>
          <w:sz w:val="30"/>
          <w:szCs w:val="30"/>
        </w:rPr>
        <w:t>FAKULTAS PSIKOLOGI</w:t>
      </w:r>
    </w:p>
    <w:p w:rsidR="00CD1CFC" w:rsidRPr="007B45A6" w:rsidRDefault="00CD1CFC" w:rsidP="00CD1CFC">
      <w:pPr>
        <w:jc w:val="center"/>
        <w:rPr>
          <w:rFonts w:ascii="Times New Roman" w:hAnsi="Times New Roman" w:cs="Times New Roman"/>
          <w:b/>
          <w:sz w:val="30"/>
          <w:szCs w:val="30"/>
        </w:rPr>
      </w:pPr>
      <w:r w:rsidRPr="007B45A6">
        <w:rPr>
          <w:rFonts w:ascii="Times New Roman" w:hAnsi="Times New Roman" w:cs="Times New Roman"/>
          <w:b/>
          <w:sz w:val="30"/>
          <w:szCs w:val="30"/>
        </w:rPr>
        <w:t>UNIVERSITAS MERCU BUANA YOGYAKARTA</w:t>
      </w:r>
    </w:p>
    <w:p w:rsidR="00CD1CFC" w:rsidRPr="007B45A6" w:rsidRDefault="00CD1CFC" w:rsidP="00CD1CFC">
      <w:pPr>
        <w:jc w:val="center"/>
        <w:rPr>
          <w:rFonts w:ascii="Times New Roman" w:hAnsi="Times New Roman" w:cs="Times New Roman"/>
          <w:b/>
          <w:sz w:val="30"/>
          <w:szCs w:val="30"/>
        </w:rPr>
      </w:pPr>
      <w:r w:rsidRPr="007B45A6">
        <w:rPr>
          <w:rFonts w:ascii="Times New Roman" w:hAnsi="Times New Roman" w:cs="Times New Roman"/>
          <w:b/>
          <w:sz w:val="30"/>
          <w:szCs w:val="30"/>
        </w:rPr>
        <w:t>YOGYAKARTA</w:t>
      </w:r>
    </w:p>
    <w:p w:rsidR="00AC046A" w:rsidRDefault="00CD1CFC" w:rsidP="00CD1CFC">
      <w:pPr>
        <w:jc w:val="center"/>
        <w:rPr>
          <w:rFonts w:ascii="Times New Roman" w:hAnsi="Times New Roman" w:cs="Times New Roman"/>
          <w:b/>
          <w:sz w:val="30"/>
          <w:szCs w:val="30"/>
        </w:rPr>
      </w:pPr>
      <w:r>
        <w:rPr>
          <w:rFonts w:ascii="Times New Roman" w:hAnsi="Times New Roman" w:cs="Times New Roman"/>
          <w:b/>
          <w:sz w:val="30"/>
          <w:szCs w:val="30"/>
        </w:rPr>
        <w:t>2017</w:t>
      </w:r>
    </w:p>
    <w:p w:rsidR="00CD1CFC" w:rsidRDefault="00CD1CFC" w:rsidP="00CD1CFC">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lastRenderedPageBreak/>
        <w:t xml:space="preserve">HUBUNGAN ANTARA </w:t>
      </w:r>
      <w:r w:rsidRPr="00465474">
        <w:rPr>
          <w:rFonts w:ascii="Times New Roman" w:hAnsi="Times New Roman" w:cs="Times New Roman"/>
          <w:b/>
          <w:i/>
          <w:sz w:val="24"/>
          <w:szCs w:val="24"/>
        </w:rPr>
        <w:t>FEAR OF MISSING OUT</w:t>
      </w:r>
      <w:r>
        <w:rPr>
          <w:rFonts w:ascii="Times New Roman" w:hAnsi="Times New Roman" w:cs="Times New Roman"/>
          <w:b/>
          <w:sz w:val="24"/>
          <w:szCs w:val="24"/>
        </w:rPr>
        <w:t xml:space="preserve"> (FoMO) DENGAN KECENDERUNGAN KECANDUAN INTERNET PADA </w:t>
      </w:r>
      <w:r w:rsidRPr="00465474">
        <w:rPr>
          <w:rFonts w:ascii="Times New Roman" w:hAnsi="Times New Roman" w:cs="Times New Roman"/>
          <w:b/>
          <w:i/>
          <w:sz w:val="24"/>
          <w:szCs w:val="24"/>
        </w:rPr>
        <w:t>EMERGING ADULTHOOD</w:t>
      </w:r>
    </w:p>
    <w:p w:rsidR="00CD1CFC" w:rsidRDefault="00CD1CFC" w:rsidP="00CD1CFC">
      <w:pPr>
        <w:spacing w:after="0" w:line="240" w:lineRule="auto"/>
        <w:jc w:val="center"/>
        <w:rPr>
          <w:rFonts w:ascii="Times New Roman" w:hAnsi="Times New Roman" w:cs="Times New Roman"/>
          <w:b/>
          <w:i/>
          <w:sz w:val="24"/>
          <w:szCs w:val="24"/>
        </w:rPr>
      </w:pPr>
    </w:p>
    <w:p w:rsidR="00CD1CFC" w:rsidRDefault="00CD1CFC" w:rsidP="00CD1C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Rizky Dwi Marlina</w:t>
      </w:r>
    </w:p>
    <w:p w:rsidR="00CD1CFC" w:rsidRDefault="00CD1CFC" w:rsidP="00CD1C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CD1CFC" w:rsidRDefault="004946ED" w:rsidP="00CD1CFC">
      <w:pPr>
        <w:spacing w:after="0" w:line="240" w:lineRule="auto"/>
        <w:jc w:val="center"/>
        <w:rPr>
          <w:rFonts w:ascii="Times New Roman" w:hAnsi="Times New Roman" w:cs="Times New Roman"/>
          <w:sz w:val="24"/>
          <w:szCs w:val="24"/>
        </w:rPr>
      </w:pPr>
      <w:hyperlink r:id="rId10" w:history="1">
        <w:r w:rsidR="00CD1CFC" w:rsidRPr="00EE78A7">
          <w:rPr>
            <w:rStyle w:val="Hyperlink"/>
            <w:rFonts w:ascii="Times New Roman" w:hAnsi="Times New Roman" w:cs="Times New Roman"/>
            <w:sz w:val="24"/>
            <w:szCs w:val="24"/>
          </w:rPr>
          <w:t>rizkydwimarlina@gmail.com</w:t>
        </w:r>
      </w:hyperlink>
    </w:p>
    <w:p w:rsidR="00CD1CFC" w:rsidRDefault="00CD1CFC" w:rsidP="00CD1CFC">
      <w:pPr>
        <w:spacing w:after="0" w:line="240" w:lineRule="auto"/>
        <w:jc w:val="center"/>
        <w:rPr>
          <w:rFonts w:ascii="Times New Roman" w:hAnsi="Times New Roman" w:cs="Times New Roman"/>
          <w:sz w:val="24"/>
          <w:szCs w:val="24"/>
        </w:rPr>
      </w:pPr>
    </w:p>
    <w:p w:rsidR="00CD1CFC" w:rsidRDefault="00CD1CFC" w:rsidP="00CD1CF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Abstrak</w:t>
      </w:r>
    </w:p>
    <w:p w:rsidR="00CD1CFC" w:rsidRDefault="00CD1CFC" w:rsidP="00CD1CF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Penelitian ini bertujuan untuk mengetahui hubungan antara </w:t>
      </w:r>
      <w:r w:rsidRPr="00465474">
        <w:rPr>
          <w:rFonts w:ascii="Times New Roman" w:hAnsi="Times New Roman" w:cs="Times New Roman"/>
          <w:i/>
          <w:sz w:val="24"/>
          <w:szCs w:val="24"/>
        </w:rPr>
        <w:t>fear of missing out</w:t>
      </w:r>
      <w:r>
        <w:rPr>
          <w:rFonts w:ascii="Times New Roman" w:hAnsi="Times New Roman" w:cs="Times New Roman"/>
          <w:sz w:val="24"/>
          <w:szCs w:val="24"/>
        </w:rPr>
        <w:t xml:space="preserve"> (FoMO) dengan kecenderungan kecanduan internet pada </w:t>
      </w:r>
      <w:r w:rsidRPr="00465474">
        <w:rPr>
          <w:rFonts w:ascii="Times New Roman" w:hAnsi="Times New Roman" w:cs="Times New Roman"/>
          <w:i/>
          <w:sz w:val="24"/>
          <w:szCs w:val="24"/>
        </w:rPr>
        <w:t>emerging adulthood</w:t>
      </w:r>
      <w:r>
        <w:rPr>
          <w:rFonts w:ascii="Times New Roman" w:hAnsi="Times New Roman" w:cs="Times New Roman"/>
          <w:sz w:val="24"/>
          <w:szCs w:val="24"/>
        </w:rPr>
        <w:t xml:space="preserve">. Hipotesis yang diajukan dalam penelitian ini adalah ada hubungan positif antara </w:t>
      </w:r>
      <w:r w:rsidRPr="00465474">
        <w:rPr>
          <w:rFonts w:ascii="Times New Roman" w:hAnsi="Times New Roman" w:cs="Times New Roman"/>
          <w:i/>
          <w:sz w:val="24"/>
          <w:szCs w:val="24"/>
        </w:rPr>
        <w:t>fear of missing out</w:t>
      </w:r>
      <w:r>
        <w:rPr>
          <w:rFonts w:ascii="Times New Roman" w:hAnsi="Times New Roman" w:cs="Times New Roman"/>
          <w:sz w:val="24"/>
          <w:szCs w:val="24"/>
        </w:rPr>
        <w:t xml:space="preserve"> (FoMO) dengan kecenderungan kecanduan internet pada </w:t>
      </w:r>
      <w:r w:rsidRPr="00465474">
        <w:rPr>
          <w:rFonts w:ascii="Times New Roman" w:hAnsi="Times New Roman" w:cs="Times New Roman"/>
          <w:i/>
          <w:sz w:val="24"/>
          <w:szCs w:val="24"/>
        </w:rPr>
        <w:t>emerging adulthood</w:t>
      </w:r>
      <w:r>
        <w:rPr>
          <w:rFonts w:ascii="Times New Roman" w:hAnsi="Times New Roman" w:cs="Times New Roman"/>
          <w:sz w:val="24"/>
          <w:szCs w:val="24"/>
        </w:rPr>
        <w:t xml:space="preserve">. Subjek penelitian berjumlah 140 orang </w:t>
      </w:r>
      <w:r w:rsidRPr="00D1053E">
        <w:rPr>
          <w:rFonts w:ascii="Times New Roman" w:hAnsi="Times New Roman" w:cs="Times New Roman"/>
          <w:i/>
          <w:sz w:val="24"/>
          <w:szCs w:val="24"/>
        </w:rPr>
        <w:t>emerging adulthood</w:t>
      </w:r>
      <w:r>
        <w:rPr>
          <w:rFonts w:ascii="Times New Roman" w:hAnsi="Times New Roman" w:cs="Times New Roman"/>
          <w:sz w:val="24"/>
          <w:szCs w:val="24"/>
        </w:rPr>
        <w:t xml:space="preserve">, yang memiliki ciri-ciri berusia 18-25 tahun, pengguna internet aktif, berstatus mahasiswa ataupun bekerja dan tinggal di Yogyakarta. Penentuan subjek penelitian menggunakan metode </w:t>
      </w:r>
      <w:r w:rsidRPr="005F5937">
        <w:rPr>
          <w:rFonts w:ascii="Times New Roman" w:hAnsi="Times New Roman" w:cs="Times New Roman"/>
          <w:i/>
          <w:sz w:val="24"/>
          <w:szCs w:val="24"/>
        </w:rPr>
        <w:t>incidental</w:t>
      </w:r>
      <w:r>
        <w:rPr>
          <w:rFonts w:ascii="Times New Roman" w:hAnsi="Times New Roman" w:cs="Times New Roman"/>
          <w:sz w:val="24"/>
          <w:szCs w:val="24"/>
        </w:rPr>
        <w:t xml:space="preserve">. Pengumpulan data penelitian menggunakan alat ukur berupa Skala Kecenderungan Kecanduan Internet dan Skala </w:t>
      </w:r>
      <w:r w:rsidRPr="005F5937">
        <w:rPr>
          <w:rFonts w:ascii="Times New Roman" w:hAnsi="Times New Roman" w:cs="Times New Roman"/>
          <w:i/>
          <w:sz w:val="24"/>
          <w:szCs w:val="24"/>
        </w:rPr>
        <w:t>Fear of Missing Out</w:t>
      </w:r>
      <w:r>
        <w:rPr>
          <w:rFonts w:ascii="Times New Roman" w:hAnsi="Times New Roman" w:cs="Times New Roman"/>
          <w:sz w:val="24"/>
          <w:szCs w:val="24"/>
        </w:rPr>
        <w:t xml:space="preserve"> (FoMO). Metode analisis data yang digunakan adalah </w:t>
      </w:r>
      <w:r w:rsidRPr="005F5937">
        <w:rPr>
          <w:rFonts w:ascii="Times New Roman" w:hAnsi="Times New Roman" w:cs="Times New Roman"/>
          <w:i/>
          <w:sz w:val="24"/>
          <w:szCs w:val="24"/>
        </w:rPr>
        <w:t>Pearson Correlation</w:t>
      </w:r>
      <w:r>
        <w:rPr>
          <w:rFonts w:ascii="Times New Roman" w:hAnsi="Times New Roman" w:cs="Times New Roman"/>
          <w:sz w:val="24"/>
          <w:szCs w:val="24"/>
        </w:rPr>
        <w:t>. Hasil analisis data diperoleh nilai korelasi sebesar r=0.681 dan p=0.000 (p&lt;0,01). Nilai koefisien determinasi (</w:t>
      </w:r>
      <w:r w:rsidRPr="005F5937">
        <w:rPr>
          <w:rFonts w:ascii="Times New Roman" w:hAnsi="Times New Roman" w:cs="Times New Roman"/>
          <w:i/>
          <w:sz w:val="24"/>
          <w:szCs w:val="24"/>
        </w:rPr>
        <w:t>R Squared</w:t>
      </w:r>
      <w:r>
        <w:rPr>
          <w:rFonts w:ascii="Times New Roman" w:hAnsi="Times New Roman" w:cs="Times New Roman"/>
          <w:sz w:val="24"/>
          <w:szCs w:val="24"/>
        </w:rPr>
        <w:t xml:space="preserve">) sebesar 0.464 yang berarti bahwa </w:t>
      </w:r>
      <w:r w:rsidRPr="005F5937">
        <w:rPr>
          <w:rFonts w:ascii="Times New Roman" w:hAnsi="Times New Roman" w:cs="Times New Roman"/>
          <w:i/>
          <w:sz w:val="24"/>
          <w:szCs w:val="24"/>
        </w:rPr>
        <w:t>fear of missing out</w:t>
      </w:r>
      <w:r>
        <w:rPr>
          <w:rFonts w:ascii="Times New Roman" w:hAnsi="Times New Roman" w:cs="Times New Roman"/>
          <w:sz w:val="24"/>
          <w:szCs w:val="24"/>
        </w:rPr>
        <w:t xml:space="preserve"> (FoMO) memberikan sumbangan efektif sebesar 46.4 % terhadap kecenderungan kecanduan internet pada </w:t>
      </w:r>
      <w:r w:rsidRPr="005F5937">
        <w:rPr>
          <w:rFonts w:ascii="Times New Roman" w:hAnsi="Times New Roman" w:cs="Times New Roman"/>
          <w:i/>
          <w:sz w:val="24"/>
          <w:szCs w:val="24"/>
        </w:rPr>
        <w:t>emerging adulthood</w:t>
      </w:r>
      <w:r>
        <w:rPr>
          <w:rFonts w:ascii="Times New Roman" w:hAnsi="Times New Roman" w:cs="Times New Roman"/>
          <w:sz w:val="24"/>
          <w:szCs w:val="24"/>
        </w:rPr>
        <w:t xml:space="preserve">. Hasil penelitian menunjukkan adanya hubungan positif yang signifikan antara </w:t>
      </w:r>
      <w:r w:rsidRPr="005F5937">
        <w:rPr>
          <w:rFonts w:ascii="Times New Roman" w:hAnsi="Times New Roman" w:cs="Times New Roman"/>
          <w:i/>
          <w:sz w:val="24"/>
          <w:szCs w:val="24"/>
        </w:rPr>
        <w:t>fear of missing out</w:t>
      </w:r>
      <w:r>
        <w:rPr>
          <w:rFonts w:ascii="Times New Roman" w:hAnsi="Times New Roman" w:cs="Times New Roman"/>
          <w:sz w:val="24"/>
          <w:szCs w:val="24"/>
        </w:rPr>
        <w:t xml:space="preserve"> (FoMO) dengan kecenderungan kecanduan internet pada </w:t>
      </w:r>
      <w:r w:rsidRPr="005F5937">
        <w:rPr>
          <w:rFonts w:ascii="Times New Roman" w:hAnsi="Times New Roman" w:cs="Times New Roman"/>
          <w:i/>
          <w:sz w:val="24"/>
          <w:szCs w:val="24"/>
        </w:rPr>
        <w:t>emerging adulthood</w:t>
      </w:r>
      <w:r>
        <w:rPr>
          <w:rFonts w:ascii="Times New Roman" w:hAnsi="Times New Roman" w:cs="Times New Roman"/>
          <w:sz w:val="24"/>
          <w:szCs w:val="24"/>
        </w:rPr>
        <w:t>.</w:t>
      </w:r>
    </w:p>
    <w:p w:rsidR="00CD1CFC" w:rsidRDefault="00CD1CFC" w:rsidP="00CD1CFC">
      <w:pPr>
        <w:spacing w:after="0" w:line="240" w:lineRule="auto"/>
        <w:rPr>
          <w:rFonts w:ascii="Times New Roman" w:hAnsi="Times New Roman" w:cs="Times New Roman"/>
          <w:sz w:val="24"/>
          <w:szCs w:val="24"/>
        </w:rPr>
      </w:pPr>
    </w:p>
    <w:p w:rsidR="00CD1CFC" w:rsidRDefault="00CD1CFC" w:rsidP="00CD1CFC">
      <w:pPr>
        <w:spacing w:after="0" w:line="240" w:lineRule="auto"/>
        <w:rPr>
          <w:rFonts w:ascii="Times New Roman" w:hAnsi="Times New Roman" w:cs="Times New Roman"/>
          <w:sz w:val="24"/>
          <w:szCs w:val="24"/>
        </w:rPr>
      </w:pPr>
      <w:r w:rsidRPr="004C7C3B">
        <w:rPr>
          <w:rFonts w:ascii="Times New Roman" w:hAnsi="Times New Roman" w:cs="Times New Roman"/>
          <w:b/>
          <w:sz w:val="24"/>
          <w:szCs w:val="24"/>
        </w:rPr>
        <w:t>Kata kunci:</w:t>
      </w:r>
      <w:r>
        <w:rPr>
          <w:rFonts w:ascii="Times New Roman" w:hAnsi="Times New Roman" w:cs="Times New Roman"/>
          <w:sz w:val="24"/>
          <w:szCs w:val="24"/>
        </w:rPr>
        <w:t xml:space="preserve"> </w:t>
      </w:r>
      <w:r w:rsidRPr="005F5937">
        <w:rPr>
          <w:rFonts w:ascii="Times New Roman" w:hAnsi="Times New Roman" w:cs="Times New Roman"/>
          <w:i/>
          <w:sz w:val="24"/>
          <w:szCs w:val="24"/>
        </w:rPr>
        <w:t>Fear of Missing Out</w:t>
      </w:r>
      <w:r>
        <w:rPr>
          <w:rFonts w:ascii="Times New Roman" w:hAnsi="Times New Roman" w:cs="Times New Roman"/>
          <w:sz w:val="24"/>
          <w:szCs w:val="24"/>
        </w:rPr>
        <w:t xml:space="preserve"> (FoMO), Kecanduan Internet, </w:t>
      </w:r>
      <w:r w:rsidRPr="00BC44A9">
        <w:rPr>
          <w:rFonts w:ascii="Times New Roman" w:hAnsi="Times New Roman" w:cs="Times New Roman"/>
          <w:i/>
          <w:sz w:val="24"/>
          <w:szCs w:val="24"/>
        </w:rPr>
        <w:t>Emerging Adulthood</w:t>
      </w:r>
    </w:p>
    <w:p w:rsidR="00CD1CFC" w:rsidRDefault="00CD1CFC" w:rsidP="00CD1CFC">
      <w:pPr>
        <w:spacing w:line="276" w:lineRule="auto"/>
        <w:rPr>
          <w:rFonts w:ascii="Times New Roman" w:hAnsi="Times New Roman" w:cs="Times New Roman"/>
          <w:sz w:val="24"/>
          <w:szCs w:val="24"/>
        </w:rPr>
      </w:pPr>
    </w:p>
    <w:p w:rsidR="00CD1CFC" w:rsidRDefault="00CD1CFC" w:rsidP="00CD1CF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CORRELATION BETWEEN FEAR OF MISSING OUT (FoMO) WITH INTERNET ADDICTION TENDENCY IN EMERGING ADULTHOOD</w:t>
      </w:r>
    </w:p>
    <w:p w:rsidR="00CD1CFC" w:rsidRDefault="00CD1CFC" w:rsidP="00CD1CFC">
      <w:pPr>
        <w:spacing w:after="0" w:line="240" w:lineRule="auto"/>
        <w:jc w:val="center"/>
        <w:rPr>
          <w:rFonts w:ascii="Times New Roman" w:hAnsi="Times New Roman" w:cs="Times New Roman"/>
          <w:b/>
          <w:i/>
          <w:sz w:val="24"/>
          <w:szCs w:val="24"/>
        </w:rPr>
      </w:pPr>
    </w:p>
    <w:p w:rsidR="00CD1CFC" w:rsidRDefault="00CD1CFC" w:rsidP="00CD1C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Rizky Dwi Marlina</w:t>
      </w:r>
    </w:p>
    <w:p w:rsidR="00CD1CFC" w:rsidRDefault="00CD1CFC" w:rsidP="00CD1CFC">
      <w:pPr>
        <w:spacing w:after="0" w:line="240" w:lineRule="auto"/>
        <w:jc w:val="center"/>
        <w:rPr>
          <w:rFonts w:ascii="Times New Roman" w:hAnsi="Times New Roman" w:cs="Times New Roman"/>
          <w:sz w:val="24"/>
          <w:szCs w:val="24"/>
        </w:rPr>
      </w:pPr>
      <w:r w:rsidRPr="00203E05">
        <w:rPr>
          <w:rFonts w:ascii="Times New Roman" w:hAnsi="Times New Roman" w:cs="Times New Roman"/>
          <w:i/>
          <w:sz w:val="24"/>
          <w:szCs w:val="24"/>
        </w:rPr>
        <w:t>Faculty Psychology, Mercu Buana University of Yogyakarta</w:t>
      </w:r>
    </w:p>
    <w:p w:rsidR="00CD1CFC" w:rsidRDefault="004946ED" w:rsidP="00CD1CFC">
      <w:pPr>
        <w:spacing w:after="0" w:line="240" w:lineRule="auto"/>
        <w:jc w:val="center"/>
        <w:rPr>
          <w:rFonts w:ascii="Times New Roman" w:hAnsi="Times New Roman" w:cs="Times New Roman"/>
          <w:sz w:val="24"/>
          <w:szCs w:val="24"/>
        </w:rPr>
      </w:pPr>
      <w:hyperlink r:id="rId11" w:history="1">
        <w:r w:rsidR="00CD1CFC" w:rsidRPr="00405348">
          <w:rPr>
            <w:rStyle w:val="Hyperlink"/>
            <w:rFonts w:ascii="Times New Roman" w:hAnsi="Times New Roman" w:cs="Times New Roman"/>
            <w:sz w:val="24"/>
            <w:szCs w:val="24"/>
          </w:rPr>
          <w:t>rizkydwimarlina@gmail.com</w:t>
        </w:r>
      </w:hyperlink>
      <w:r w:rsidR="00CD1CFC">
        <w:rPr>
          <w:rFonts w:ascii="Times New Roman" w:hAnsi="Times New Roman" w:cs="Times New Roman"/>
          <w:sz w:val="24"/>
          <w:szCs w:val="24"/>
        </w:rPr>
        <w:t xml:space="preserve"> </w:t>
      </w:r>
    </w:p>
    <w:p w:rsidR="00CD1CFC" w:rsidRDefault="00CD1CFC" w:rsidP="00CD1CFC">
      <w:pPr>
        <w:spacing w:after="0" w:line="240" w:lineRule="auto"/>
        <w:jc w:val="center"/>
        <w:rPr>
          <w:rFonts w:ascii="Times New Roman" w:hAnsi="Times New Roman" w:cs="Times New Roman"/>
          <w:sz w:val="24"/>
          <w:szCs w:val="24"/>
        </w:rPr>
      </w:pPr>
    </w:p>
    <w:p w:rsidR="00CD1CFC" w:rsidRDefault="00CD1CFC" w:rsidP="00CD1CF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CD1CFC" w:rsidRDefault="00CD1CFC" w:rsidP="00CD1CFC">
      <w:pPr>
        <w:spacing w:after="0" w:line="240" w:lineRule="auto"/>
        <w:rPr>
          <w:rFonts w:ascii="Times New Roman" w:hAnsi="Times New Roman" w:cs="Times New Roman"/>
          <w:i/>
          <w:sz w:val="24"/>
          <w:szCs w:val="24"/>
        </w:rPr>
      </w:pPr>
      <w:r>
        <w:rPr>
          <w:rFonts w:ascii="Times New Roman" w:hAnsi="Times New Roman" w:cs="Times New Roman"/>
          <w:i/>
          <w:sz w:val="24"/>
          <w:szCs w:val="24"/>
        </w:rPr>
        <w:tab/>
        <w:t>This study aims to determine the correlation between fear of missing out (FoMO) with internet addiction tendency in emerging adulthood. The hypothesis of this study is that there is a positive correlation between fear of missing out (FoMO) with internet addiction tendency in emerging adulthood. Total subjects are 140 emerging adulthood who age ranging from 18 to 25 years old, active user, students or workers and live in Yogyakarta. Research subjects are determined by Incidental Sampling method. Research data collection used a measurement tool of Internet Addiction Tendency Scale and Fear of Missing Out Scale. Data analysis method used is Pearson Correlation. Data analysis result obtained correlation value of r = 0.681and p = 0.000 (p&lt;0.01). The coefficient determination (R squared) 0.464 which means fear of missing out (FoMO) give contribution effective amounted to 46.4 % against internet addiction tendency in emerging adulthood. The result show that there is a significant positive correlation between fear of missing out (FoMO) with internet addiction tendency in emerging adulthood.</w:t>
      </w:r>
    </w:p>
    <w:p w:rsidR="00CD1CFC" w:rsidRDefault="00CD1CFC" w:rsidP="00CD1CFC">
      <w:pPr>
        <w:spacing w:after="0" w:line="240" w:lineRule="auto"/>
        <w:rPr>
          <w:rFonts w:ascii="Times New Roman" w:hAnsi="Times New Roman" w:cs="Times New Roman"/>
          <w:i/>
          <w:sz w:val="24"/>
          <w:szCs w:val="24"/>
        </w:rPr>
      </w:pPr>
    </w:p>
    <w:p w:rsidR="003139B4" w:rsidRDefault="00CD1CFC" w:rsidP="00493A1E">
      <w:pPr>
        <w:spacing w:after="0" w:line="240" w:lineRule="auto"/>
        <w:rPr>
          <w:rFonts w:ascii="Times New Roman" w:hAnsi="Times New Roman" w:cs="Times New Roman"/>
          <w:i/>
          <w:sz w:val="24"/>
          <w:szCs w:val="24"/>
        </w:rPr>
      </w:pPr>
      <w:r w:rsidRPr="004C7C3B">
        <w:rPr>
          <w:rFonts w:ascii="Times New Roman" w:hAnsi="Times New Roman" w:cs="Times New Roman"/>
          <w:b/>
          <w:i/>
          <w:sz w:val="24"/>
          <w:szCs w:val="24"/>
        </w:rPr>
        <w:t>Keyword</w:t>
      </w:r>
      <w:r>
        <w:rPr>
          <w:rFonts w:ascii="Times New Roman" w:hAnsi="Times New Roman" w:cs="Times New Roman"/>
          <w:b/>
          <w:i/>
          <w:sz w:val="24"/>
          <w:szCs w:val="24"/>
        </w:rPr>
        <w:t xml:space="preserve">: </w:t>
      </w:r>
      <w:r>
        <w:rPr>
          <w:rFonts w:ascii="Times New Roman" w:hAnsi="Times New Roman" w:cs="Times New Roman"/>
          <w:i/>
          <w:sz w:val="24"/>
          <w:szCs w:val="24"/>
        </w:rPr>
        <w:t>Fear of Missing Out (FoMO), Internet Addiction, Emerging Adulthood</w:t>
      </w:r>
    </w:p>
    <w:p w:rsidR="00493A1E" w:rsidRPr="00493A1E" w:rsidRDefault="00493A1E" w:rsidP="00493A1E">
      <w:pPr>
        <w:spacing w:after="0" w:line="240" w:lineRule="auto"/>
        <w:rPr>
          <w:rFonts w:ascii="Times New Roman" w:hAnsi="Times New Roman" w:cs="Times New Roman"/>
          <w:i/>
          <w:sz w:val="24"/>
          <w:szCs w:val="24"/>
        </w:rPr>
        <w:sectPr w:rsidR="00493A1E" w:rsidRPr="00493A1E" w:rsidSect="00EE6605">
          <w:footerReference w:type="even" r:id="rId12"/>
          <w:footerReference w:type="default" r:id="rId13"/>
          <w:footerReference w:type="first" r:id="rId14"/>
          <w:pgSz w:w="11907" w:h="16839" w:code="9"/>
          <w:pgMar w:top="1440" w:right="1440" w:bottom="1440" w:left="1440" w:header="720" w:footer="720" w:gutter="0"/>
          <w:pgNumType w:start="0"/>
          <w:cols w:space="720"/>
          <w:titlePg/>
          <w:docGrid w:linePitch="360"/>
        </w:sectPr>
      </w:pPr>
    </w:p>
    <w:p w:rsidR="00CD1CFC" w:rsidRDefault="00CD1CFC" w:rsidP="00CD1CFC">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02107" w:rsidRDefault="00202107"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971A8">
        <w:rPr>
          <w:rFonts w:ascii="Times New Roman" w:hAnsi="Times New Roman" w:cs="Times New Roman"/>
          <w:color w:val="000000" w:themeColor="text1"/>
          <w:sz w:val="24"/>
          <w:szCs w:val="24"/>
        </w:rPr>
        <w:t>Saat ini kemajuan teknologi dan informasi terus berkembang. Dengan adanya teknologi dan informasi, dapat memudahkan siapa saja untuk memperoleh informasi yang dibutuhkan dari mana saja dan kapan saja melalui dunia digital. Di era yang serba digital saat ini, perkembangan internet sangat pesat.</w:t>
      </w:r>
      <w:r w:rsidRPr="00202107">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 xml:space="preserve">Kemudahan dalam memperoleh berbagai informasi merupakan alasan utama seseorang menggunakan internet. Selain itu, internet juga menawarkan berbagai hiburan bagi penggunanya seperti banyaknya situs jejaring sosial maupun </w:t>
      </w:r>
      <w:r w:rsidRPr="00B971A8">
        <w:rPr>
          <w:rFonts w:ascii="Times New Roman" w:hAnsi="Times New Roman" w:cs="Times New Roman"/>
          <w:i/>
          <w:color w:val="000000" w:themeColor="text1"/>
          <w:sz w:val="24"/>
          <w:szCs w:val="24"/>
        </w:rPr>
        <w:t>game online</w:t>
      </w:r>
      <w:r w:rsidRPr="00B971A8">
        <w:rPr>
          <w:rFonts w:ascii="Times New Roman" w:hAnsi="Times New Roman" w:cs="Times New Roman"/>
          <w:color w:val="000000" w:themeColor="text1"/>
          <w:sz w:val="24"/>
          <w:szCs w:val="24"/>
        </w:rPr>
        <w:t>. Sehingga saat ini, internet sudah menjadi salah satu kebutuhan orang di zaman modern, bukan hanya pada orang dewasa tet</w:t>
      </w:r>
      <w:r>
        <w:rPr>
          <w:rFonts w:ascii="Times New Roman" w:hAnsi="Times New Roman" w:cs="Times New Roman"/>
          <w:color w:val="000000" w:themeColor="text1"/>
          <w:sz w:val="24"/>
          <w:szCs w:val="24"/>
        </w:rPr>
        <w:t>api juga anak-anak (</w:t>
      </w:r>
      <w:hyperlink r:id="rId15" w:history="1">
        <w:r>
          <w:rPr>
            <w:rStyle w:val="Hyperlink"/>
            <w:rFonts w:ascii="Times New Roman" w:hAnsi="Times New Roman" w:cs="Times New Roman"/>
            <w:i/>
            <w:color w:val="000000" w:themeColor="text1"/>
            <w:sz w:val="24"/>
            <w:szCs w:val="24"/>
          </w:rPr>
          <w:t>K</w:t>
        </w:r>
        <w:r w:rsidRPr="00C25BCC">
          <w:rPr>
            <w:rStyle w:val="Hyperlink"/>
            <w:rFonts w:ascii="Times New Roman" w:hAnsi="Times New Roman" w:cs="Times New Roman"/>
            <w:i/>
            <w:color w:val="000000" w:themeColor="text1"/>
            <w:sz w:val="24"/>
            <w:szCs w:val="24"/>
          </w:rPr>
          <w:t>ompas.com</w:t>
        </w:r>
      </w:hyperlink>
      <w:r w:rsidRPr="00B971A8">
        <w:rPr>
          <w:rFonts w:ascii="Times New Roman" w:hAnsi="Times New Roman" w:cs="Times New Roman"/>
          <w:color w:val="000000" w:themeColor="text1"/>
          <w:sz w:val="24"/>
          <w:szCs w:val="24"/>
        </w:rPr>
        <w:t>, 2016)</w:t>
      </w:r>
      <w:r>
        <w:rPr>
          <w:rFonts w:ascii="Times New Roman" w:hAnsi="Times New Roman" w:cs="Times New Roman"/>
          <w:color w:val="000000" w:themeColor="text1"/>
          <w:sz w:val="24"/>
          <w:szCs w:val="24"/>
        </w:rPr>
        <w:t>.</w:t>
      </w:r>
    </w:p>
    <w:p w:rsidR="00202107" w:rsidRDefault="00202107"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4C87" w:rsidRPr="00B971A8">
        <w:rPr>
          <w:rFonts w:ascii="Times New Roman" w:hAnsi="Times New Roman" w:cs="Times New Roman"/>
          <w:color w:val="000000" w:themeColor="text1"/>
          <w:sz w:val="24"/>
          <w:szCs w:val="24"/>
        </w:rPr>
        <w:t>Di Indonesia, pengguna internet dari tahun ke tahun terus mengalami peningkatan yang cukup signifikan. Menurut Pusat Kajian Komunikasi Universitas Indonesia (PUSKAKOM) yang bekerja sama dengan Asosiasi</w:t>
      </w:r>
      <w:r w:rsidR="00824C87">
        <w:rPr>
          <w:rFonts w:ascii="Times New Roman" w:hAnsi="Times New Roman" w:cs="Times New Roman"/>
          <w:color w:val="000000" w:themeColor="text1"/>
          <w:sz w:val="24"/>
          <w:szCs w:val="24"/>
        </w:rPr>
        <w:t xml:space="preserve"> Penyelenggara Jasa Internet </w:t>
      </w:r>
      <w:r w:rsidR="00824C87" w:rsidRPr="00B971A8">
        <w:rPr>
          <w:rFonts w:ascii="Times New Roman" w:hAnsi="Times New Roman" w:cs="Times New Roman"/>
          <w:color w:val="000000" w:themeColor="text1"/>
          <w:sz w:val="24"/>
          <w:szCs w:val="24"/>
        </w:rPr>
        <w:t>Indonesia (APJII), Pada tahun 2013 pengguna internet di Indonesia sebanyak 71,9 juta pengguna. Pada tahun 2014, pengguna internet di Indonesia mengalami peningkatan yang signifikan yaitu menjadi 81 juta pengguna. Dan pada tahun 2015, pengguna internet di Indonesia kembali mengalami peningkatan sebesar 7 juta pengguna sehingga pada tahun 2015 pengguna internet di Indonesia sebayak 88 juta pengguna.</w:t>
      </w:r>
      <w:r w:rsidR="00824C87">
        <w:rPr>
          <w:rFonts w:ascii="Times New Roman" w:hAnsi="Times New Roman" w:cs="Times New Roman"/>
          <w:color w:val="000000" w:themeColor="text1"/>
          <w:sz w:val="24"/>
          <w:szCs w:val="24"/>
        </w:rPr>
        <w:t xml:space="preserve"> Tahun 2016 Asosiasi Penyelenggara Jasa Internet Indonesia (APJII) merilis data statistik jumlah pengguna internet di Indonesia yaitu sebanyak 132,7 juta pengguna, sehingga terjadi peningkatan jumlah pengguna internet di Indonesia dari tahun 2015 sebesar 51,8%.</w:t>
      </w:r>
    </w:p>
    <w:p w:rsidR="00824C87" w:rsidRDefault="00824C87"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971A8">
        <w:rPr>
          <w:rFonts w:ascii="Times New Roman" w:hAnsi="Times New Roman" w:cs="Times New Roman"/>
          <w:color w:val="000000" w:themeColor="text1"/>
          <w:sz w:val="24"/>
          <w:szCs w:val="24"/>
        </w:rPr>
        <w:t xml:space="preserve">Kemudahan dan keragaman yang ditawarkan internet menjadikan penggunanya mengalami peningkatan waktu untuk mengakses internet. Peningkatan waktu dan penggunaan </w:t>
      </w:r>
      <w:r w:rsidRPr="00B971A8">
        <w:rPr>
          <w:rFonts w:ascii="Times New Roman" w:hAnsi="Times New Roman" w:cs="Times New Roman"/>
          <w:color w:val="000000" w:themeColor="text1"/>
          <w:sz w:val="24"/>
          <w:szCs w:val="24"/>
        </w:rPr>
        <w:lastRenderedPageBreak/>
        <w:t>internet yang intensif menyebabkan permasalahan yang disebut kecanduan internet. Bahkan sebuah riset yang dilakukan di University of Hongkong mengemukakan bahwa diperkirakan 6 persen penduduk dunia atau sekitar 182 juta orang mengalami kecanduan internet. Mereka bisa menghabiskan waktu berjam-jam untuk mengakses internet tanpa makan dan minum, bahkan cenderung mengabaikan aspek lain dari kehidupan mereka sendiri (</w:t>
      </w:r>
      <w:hyperlink r:id="rId16" w:history="1">
        <w:r>
          <w:rPr>
            <w:rStyle w:val="Hyperlink"/>
            <w:rFonts w:ascii="Times New Roman" w:hAnsi="Times New Roman" w:cs="Times New Roman"/>
            <w:i/>
            <w:color w:val="000000" w:themeColor="text1"/>
            <w:sz w:val="24"/>
            <w:szCs w:val="24"/>
          </w:rPr>
          <w:t>D</w:t>
        </w:r>
        <w:r w:rsidRPr="00C25BCC">
          <w:rPr>
            <w:rStyle w:val="Hyperlink"/>
            <w:rFonts w:ascii="Times New Roman" w:hAnsi="Times New Roman" w:cs="Times New Roman"/>
            <w:i/>
            <w:color w:val="000000" w:themeColor="text1"/>
            <w:sz w:val="24"/>
            <w:szCs w:val="24"/>
          </w:rPr>
          <w:t>etik.com</w:t>
        </w:r>
      </w:hyperlink>
      <w:r w:rsidRPr="00B971A8">
        <w:rPr>
          <w:rFonts w:ascii="Times New Roman" w:hAnsi="Times New Roman" w:cs="Times New Roman"/>
          <w:color w:val="000000" w:themeColor="text1"/>
          <w:sz w:val="24"/>
          <w:szCs w:val="24"/>
        </w:rPr>
        <w:t>, 2014).</w:t>
      </w:r>
    </w:p>
    <w:p w:rsidR="00824C87" w:rsidRDefault="00824C87" w:rsidP="00824C87">
      <w:pPr>
        <w:pStyle w:val="ListParagraph"/>
        <w:spacing w:line="240" w:lineRule="auto"/>
        <w:ind w:left="0"/>
        <w:rPr>
          <w:rFonts w:ascii="Times New Roman" w:hAnsi="Times New Roman" w:cs="Times New Roman"/>
          <w:sz w:val="24"/>
          <w:szCs w:val="24"/>
        </w:rPr>
      </w:pPr>
      <w:r>
        <w:rPr>
          <w:rFonts w:ascii="Times New Roman" w:hAnsi="Times New Roman" w:cs="Times New Roman"/>
          <w:color w:val="000000" w:themeColor="text1"/>
          <w:sz w:val="24"/>
          <w:szCs w:val="24"/>
        </w:rPr>
        <w:tab/>
      </w:r>
      <w:r w:rsidRPr="00B971A8">
        <w:rPr>
          <w:rFonts w:ascii="Times New Roman" w:hAnsi="Times New Roman" w:cs="Times New Roman"/>
          <w:color w:val="000000" w:themeColor="text1"/>
          <w:sz w:val="24"/>
          <w:szCs w:val="24"/>
        </w:rPr>
        <w:t xml:space="preserve">Menurut Young (2010) </w:t>
      </w:r>
      <w:r w:rsidRPr="00B971A8">
        <w:rPr>
          <w:rFonts w:ascii="Times New Roman" w:hAnsi="Times New Roman" w:cs="Times New Roman"/>
          <w:i/>
          <w:color w:val="000000" w:themeColor="text1"/>
          <w:sz w:val="24"/>
          <w:szCs w:val="24"/>
        </w:rPr>
        <w:t>internet addiction</w:t>
      </w:r>
      <w:r w:rsidRPr="00B971A8">
        <w:rPr>
          <w:rFonts w:ascii="Times New Roman" w:hAnsi="Times New Roman" w:cs="Times New Roman"/>
          <w:color w:val="000000" w:themeColor="text1"/>
          <w:sz w:val="24"/>
          <w:szCs w:val="24"/>
        </w:rPr>
        <w:t xml:space="preserve"> atau kecanduan internet adalah sebuah sindrom yang ditandai dengan menghabiskan sejumlah waktu yang sangat banyak dalam menggunakan internet dan tidak mampu mengontrol penggunaannya saat online.</w:t>
      </w:r>
      <w:r w:rsidR="0072047F">
        <w:rPr>
          <w:rFonts w:ascii="Times New Roman" w:hAnsi="Times New Roman" w:cs="Times New Roman"/>
          <w:color w:val="000000" w:themeColor="text1"/>
          <w:sz w:val="24"/>
          <w:szCs w:val="24"/>
        </w:rPr>
        <w:t xml:space="preserve"> </w:t>
      </w:r>
      <w:r w:rsidR="0072047F" w:rsidRPr="009203D5">
        <w:rPr>
          <w:rFonts w:ascii="Times New Roman" w:hAnsi="Times New Roman" w:cs="Times New Roman"/>
          <w:sz w:val="24"/>
          <w:szCs w:val="24"/>
        </w:rPr>
        <w:t>Orzack (2004) menyatakan bahwa</w:t>
      </w:r>
      <w:r w:rsidR="0072047F">
        <w:rPr>
          <w:rFonts w:ascii="Times New Roman" w:hAnsi="Times New Roman" w:cs="Times New Roman"/>
          <w:sz w:val="24"/>
          <w:szCs w:val="24"/>
        </w:rPr>
        <w:t xml:space="preserve"> kecanduan internet </w:t>
      </w:r>
      <w:r w:rsidR="0072047F" w:rsidRPr="009203D5">
        <w:rPr>
          <w:rFonts w:ascii="Times New Roman" w:hAnsi="Times New Roman" w:cs="Times New Roman"/>
          <w:sz w:val="24"/>
          <w:szCs w:val="24"/>
        </w:rPr>
        <w:t>merupakan suatu kondisi dimana individu merasa bahwa dunia maya di layar komputernya lebih menarik daripada kehidupan nyata sehari-hari.</w:t>
      </w:r>
    </w:p>
    <w:p w:rsidR="0072047F" w:rsidRDefault="0072047F"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b/>
      </w:r>
      <w:r w:rsidRPr="00B971A8">
        <w:rPr>
          <w:rFonts w:ascii="Times New Roman" w:hAnsi="Times New Roman" w:cs="Times New Roman"/>
          <w:color w:val="000000" w:themeColor="text1"/>
          <w:sz w:val="24"/>
          <w:szCs w:val="24"/>
        </w:rPr>
        <w:t>Untuk menunjukkan seseorang disebut kecanduan pada internet, haruslah menunjukkan aspek-aspek tertentu. Aspek-aspek dari</w:t>
      </w:r>
      <w:r>
        <w:rPr>
          <w:rFonts w:ascii="Times New Roman" w:hAnsi="Times New Roman" w:cs="Times New Roman"/>
          <w:color w:val="000000" w:themeColor="text1"/>
          <w:sz w:val="24"/>
          <w:szCs w:val="24"/>
        </w:rPr>
        <w:t xml:space="preserve"> kecanduan internet </w:t>
      </w:r>
      <w:r w:rsidRPr="00B971A8">
        <w:rPr>
          <w:rFonts w:ascii="Times New Roman" w:hAnsi="Times New Roman" w:cs="Times New Roman"/>
          <w:color w:val="000000" w:themeColor="text1"/>
          <w:sz w:val="24"/>
          <w:szCs w:val="24"/>
        </w:rPr>
        <w:t>menurut Young (2010) di</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antaranya adalah merasa keasyikan dengan internet,  memerlukan waktu tambahan dalam mencapai kepuasan sewaktu menggunakan internet, tidak berhasil untuk mengontrol, mengurangi atau menghentikan penggunaan internet, merasa gelisah, murung, depresi atau mudah marah ketika mencoba untuk mengurangi atau menghentikan penggunaan internet, mengakses internet lebih lama dari yang dibutuhkan, kehilangan orang-orang terdekat, pekerjaan, kesempatan pendidikan atau karir karena penggunaan internet, membohongi orang-orang terdekat untuk menyembunyikan keterlibatan dengan internet, dan menggunakan internet sebagai jalan keluar untuk mengatasi masalah atau menghilangkan perasaan (keadaan tidak berdaya, rasa bersalah, kecemasan ataupun depresi).</w:t>
      </w:r>
    </w:p>
    <w:p w:rsidR="0072047F" w:rsidRDefault="0072047F"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B971A8">
        <w:rPr>
          <w:rFonts w:ascii="Times New Roman" w:hAnsi="Times New Roman" w:cs="Times New Roman"/>
          <w:color w:val="000000" w:themeColor="text1"/>
          <w:sz w:val="24"/>
          <w:szCs w:val="24"/>
        </w:rPr>
        <w:t>Berdasarkan data survei yang dilakukan oleh PUSKAKOM</w:t>
      </w:r>
      <w:r>
        <w:rPr>
          <w:rFonts w:ascii="Times New Roman" w:hAnsi="Times New Roman" w:cs="Times New Roman"/>
          <w:color w:val="000000" w:themeColor="text1"/>
          <w:sz w:val="24"/>
          <w:szCs w:val="24"/>
        </w:rPr>
        <w:t xml:space="preserve"> yang bekerja sama dengan APJII</w:t>
      </w:r>
      <w:r w:rsidRPr="00B971A8">
        <w:rPr>
          <w:rFonts w:ascii="Times New Roman" w:hAnsi="Times New Roman" w:cs="Times New Roman"/>
          <w:color w:val="000000" w:themeColor="text1"/>
          <w:sz w:val="24"/>
          <w:szCs w:val="24"/>
        </w:rPr>
        <w:t xml:space="preserve"> pengguna internet tertingg</w:t>
      </w:r>
      <w:r>
        <w:rPr>
          <w:rFonts w:ascii="Times New Roman" w:hAnsi="Times New Roman" w:cs="Times New Roman"/>
          <w:color w:val="000000" w:themeColor="text1"/>
          <w:sz w:val="24"/>
          <w:szCs w:val="24"/>
        </w:rPr>
        <w:t xml:space="preserve">i di Indonesia berkisar usia 18 hingga 25 tahun. Usia 18 hingga </w:t>
      </w:r>
      <w:r w:rsidRPr="00B971A8">
        <w:rPr>
          <w:rFonts w:ascii="Times New Roman" w:hAnsi="Times New Roman" w:cs="Times New Roman"/>
          <w:color w:val="000000" w:themeColor="text1"/>
          <w:sz w:val="24"/>
          <w:szCs w:val="24"/>
        </w:rPr>
        <w:t xml:space="preserve">25 tahun merupakan masa transisi dari tahap remaja akhir menuju dewasa awal yang disebut </w:t>
      </w:r>
      <w:r w:rsidRPr="00B971A8">
        <w:rPr>
          <w:rFonts w:ascii="Times New Roman" w:hAnsi="Times New Roman" w:cs="Times New Roman"/>
          <w:i/>
          <w:color w:val="000000" w:themeColor="text1"/>
          <w:sz w:val="24"/>
          <w:szCs w:val="24"/>
        </w:rPr>
        <w:t>emerging adulthood</w:t>
      </w:r>
      <w:r w:rsidRPr="00B971A8">
        <w:rPr>
          <w:rFonts w:ascii="Times New Roman" w:hAnsi="Times New Roman" w:cs="Times New Roman"/>
          <w:color w:val="000000" w:themeColor="text1"/>
          <w:sz w:val="24"/>
          <w:szCs w:val="24"/>
        </w:rPr>
        <w:t>. Menurut Arnett</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 xml:space="preserve">(2013) </w:t>
      </w:r>
      <w:r w:rsidRPr="00B971A8">
        <w:rPr>
          <w:rFonts w:ascii="Times New Roman" w:hAnsi="Times New Roman" w:cs="Times New Roman"/>
          <w:i/>
          <w:color w:val="000000" w:themeColor="text1"/>
          <w:sz w:val="24"/>
          <w:szCs w:val="24"/>
        </w:rPr>
        <w:t>emerging adulthood</w:t>
      </w:r>
      <w:r w:rsidRPr="00B971A8">
        <w:rPr>
          <w:rFonts w:ascii="Times New Roman" w:hAnsi="Times New Roman" w:cs="Times New Roman"/>
          <w:color w:val="000000" w:themeColor="text1"/>
          <w:sz w:val="24"/>
          <w:szCs w:val="24"/>
        </w:rPr>
        <w:t xml:space="preserve"> merupakan masa transisi dari masa remaja akhir menuju dewasa awal yang memiliki karakteristik antara lain eksplorasi jati diri, ketidak-stabilan, fokus pada diri sendiri, ambiguitas, serta terdapat berbagai kemungkinan untuk melakukan eksplorasi dan eksperimen.</w:t>
      </w:r>
    </w:p>
    <w:p w:rsidR="0072047F" w:rsidRDefault="0072047F"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971A8">
        <w:rPr>
          <w:rFonts w:ascii="Times New Roman" w:hAnsi="Times New Roman" w:cs="Times New Roman"/>
          <w:color w:val="000000" w:themeColor="text1"/>
          <w:sz w:val="24"/>
          <w:szCs w:val="24"/>
        </w:rPr>
        <w:t>Pada survei awal yang dilakukan peneliti, dengan melakukan wawancara terhadap 20 subyek</w:t>
      </w:r>
      <w:r>
        <w:rPr>
          <w:rFonts w:ascii="Times New Roman" w:hAnsi="Times New Roman" w:cs="Times New Roman"/>
          <w:color w:val="000000" w:themeColor="text1"/>
          <w:sz w:val="24"/>
          <w:szCs w:val="24"/>
        </w:rPr>
        <w:t xml:space="preserve"> berusia 18-25 tahun,</w:t>
      </w:r>
      <w:r w:rsidRPr="006B6BC0">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terdiri dari 10 subyek l</w:t>
      </w:r>
      <w:r>
        <w:rPr>
          <w:rFonts w:ascii="Times New Roman" w:hAnsi="Times New Roman" w:cs="Times New Roman"/>
          <w:color w:val="000000" w:themeColor="text1"/>
          <w:sz w:val="24"/>
          <w:szCs w:val="24"/>
        </w:rPr>
        <w:t>aki-laki dan 10 subyek perempuan</w:t>
      </w:r>
      <w:r w:rsidRPr="00B971A8">
        <w:rPr>
          <w:rFonts w:ascii="Times New Roman" w:hAnsi="Times New Roman" w:cs="Times New Roman"/>
          <w:color w:val="000000" w:themeColor="text1"/>
          <w:sz w:val="24"/>
          <w:szCs w:val="24"/>
        </w:rPr>
        <w:t>, pada tanggal 5 April 2016 di Grha Sabha Permana</w:t>
      </w:r>
      <w:r>
        <w:rPr>
          <w:rFonts w:ascii="Times New Roman" w:hAnsi="Times New Roman" w:cs="Times New Roman"/>
          <w:color w:val="000000" w:themeColor="text1"/>
          <w:sz w:val="24"/>
          <w:szCs w:val="24"/>
        </w:rPr>
        <w:t xml:space="preserve">. 14 subyek  merupakan mahasiswa atau mahasiswi dari beberapa perguruan tinggi negeri maupun swasta di Daerah Istimewa Yogyakarta, sedangkan 6 subyek merupakan karyawan atau karyawati yang bekerja di Daerah Istimewa Yogyakarta. </w:t>
      </w:r>
      <w:r w:rsidRPr="00B971A8">
        <w:rPr>
          <w:rFonts w:ascii="Times New Roman" w:hAnsi="Times New Roman" w:cs="Times New Roman"/>
          <w:color w:val="000000" w:themeColor="text1"/>
          <w:sz w:val="24"/>
          <w:szCs w:val="24"/>
        </w:rPr>
        <w:t>Berdasarkan hasil survei awal yang telah dilakukan oleh peneliti, menunjukkan bahwa 90% subyek menggunakan internet secara berlebih yaitu menggunakan internet lebih dari 20 j</w:t>
      </w:r>
      <w:r>
        <w:rPr>
          <w:rFonts w:ascii="Times New Roman" w:hAnsi="Times New Roman" w:cs="Times New Roman"/>
          <w:color w:val="000000" w:themeColor="text1"/>
          <w:sz w:val="24"/>
          <w:szCs w:val="24"/>
        </w:rPr>
        <w:t xml:space="preserve">am setiap minggunya, bahkan 85% </w:t>
      </w:r>
      <w:r w:rsidRPr="00B971A8">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antaranya merasa gelisah dan tidak nyaman ketika tida</w:t>
      </w:r>
      <w:r>
        <w:rPr>
          <w:rFonts w:ascii="Times New Roman" w:hAnsi="Times New Roman" w:cs="Times New Roman"/>
          <w:color w:val="000000" w:themeColor="text1"/>
          <w:sz w:val="24"/>
          <w:szCs w:val="24"/>
        </w:rPr>
        <w:t>k dapat mengakses internet. S</w:t>
      </w:r>
      <w:r w:rsidRPr="00B971A8">
        <w:rPr>
          <w:rFonts w:ascii="Times New Roman" w:hAnsi="Times New Roman" w:cs="Times New Roman"/>
          <w:color w:val="000000" w:themeColor="text1"/>
          <w:sz w:val="24"/>
          <w:szCs w:val="24"/>
        </w:rPr>
        <w:t xml:space="preserve">ebanyak 35% merasa terganggu karena menggunakan internet menimbulkan permasalahan seperti munculnya rasa malas dan mengalami </w:t>
      </w:r>
      <w:r>
        <w:rPr>
          <w:rFonts w:ascii="Times New Roman" w:hAnsi="Times New Roman" w:cs="Times New Roman"/>
          <w:color w:val="000000" w:themeColor="text1"/>
          <w:sz w:val="24"/>
          <w:szCs w:val="24"/>
        </w:rPr>
        <w:t>gangguan dalam kehidupan sosial.</w:t>
      </w:r>
    </w:p>
    <w:p w:rsidR="00572D7D" w:rsidRDefault="0072047F" w:rsidP="00572D7D">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Berdasarkan data-data yang diperoleh baik melalui wawancara secara langsung maupun berdasarkan dari penelitian-penelitian sebelumnya menunjukkan bahwa individu pada masa </w:t>
      </w:r>
      <w:r w:rsidRPr="004839F0">
        <w:rPr>
          <w:rFonts w:ascii="Times New Roman" w:hAnsi="Times New Roman" w:cs="Times New Roman"/>
          <w:i/>
          <w:sz w:val="24"/>
          <w:szCs w:val="24"/>
        </w:rPr>
        <w:t>emerging adulthood</w:t>
      </w:r>
      <w:r>
        <w:rPr>
          <w:rFonts w:ascii="Times New Roman" w:hAnsi="Times New Roman" w:cs="Times New Roman"/>
          <w:sz w:val="24"/>
          <w:szCs w:val="24"/>
        </w:rPr>
        <w:t xml:space="preserve"> memiliki kecenderungan kecanduan internet yang lebih tinggi dibandingkan dengan masa perkembangan lainnya. </w:t>
      </w:r>
      <w:r w:rsidRPr="00B971A8">
        <w:rPr>
          <w:rFonts w:ascii="Times New Roman" w:hAnsi="Times New Roman" w:cs="Times New Roman"/>
          <w:color w:val="000000" w:themeColor="text1"/>
          <w:sz w:val="24"/>
          <w:szCs w:val="24"/>
        </w:rPr>
        <w:t>Beberapa faktor yang mempengaruhi</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kecanduan internet</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lastRenderedPageBreak/>
        <w:t>menurut Young (2010) yaitu gender, kondisi psikologis, kondisi sosial ekonomi, tujuan dan waktu penggunaan internet.</w:t>
      </w:r>
      <w:r>
        <w:rPr>
          <w:rFonts w:ascii="Times New Roman" w:hAnsi="Times New Roman" w:cs="Times New Roman"/>
          <w:color w:val="000000" w:themeColor="text1"/>
          <w:sz w:val="24"/>
          <w:szCs w:val="24"/>
        </w:rPr>
        <w:t xml:space="preserve"> </w:t>
      </w:r>
      <w:r w:rsidR="00572D7D" w:rsidRPr="00B971A8">
        <w:rPr>
          <w:rFonts w:ascii="Times New Roman" w:hAnsi="Times New Roman" w:cs="Times New Roman"/>
          <w:color w:val="000000" w:themeColor="text1"/>
          <w:sz w:val="24"/>
          <w:szCs w:val="24"/>
        </w:rPr>
        <w:t xml:space="preserve">Dalam perkembangan klasifikasi gangguan penggunaan internet timbul gejala baru yang dinamakan </w:t>
      </w:r>
      <w:r w:rsidR="00572D7D">
        <w:rPr>
          <w:rFonts w:ascii="Times New Roman" w:hAnsi="Times New Roman" w:cs="Times New Roman"/>
          <w:i/>
          <w:color w:val="000000" w:themeColor="text1"/>
          <w:sz w:val="24"/>
          <w:szCs w:val="24"/>
        </w:rPr>
        <w:t>fear of missing o</w:t>
      </w:r>
      <w:r w:rsidR="00572D7D" w:rsidRPr="00B971A8">
        <w:rPr>
          <w:rFonts w:ascii="Times New Roman" w:hAnsi="Times New Roman" w:cs="Times New Roman"/>
          <w:i/>
          <w:color w:val="000000" w:themeColor="text1"/>
          <w:sz w:val="24"/>
          <w:szCs w:val="24"/>
        </w:rPr>
        <w:t>ut</w:t>
      </w:r>
      <w:r w:rsidR="00572D7D" w:rsidRPr="00B971A8">
        <w:rPr>
          <w:rFonts w:ascii="Times New Roman" w:hAnsi="Times New Roman" w:cs="Times New Roman"/>
          <w:color w:val="000000" w:themeColor="text1"/>
          <w:sz w:val="24"/>
          <w:szCs w:val="24"/>
        </w:rPr>
        <w:t xml:space="preserve"> (FoMO). </w:t>
      </w:r>
      <w:r w:rsidR="00572D7D">
        <w:rPr>
          <w:rFonts w:ascii="Times New Roman" w:hAnsi="Times New Roman" w:cs="Times New Roman"/>
          <w:color w:val="000000" w:themeColor="text1"/>
          <w:sz w:val="24"/>
          <w:szCs w:val="24"/>
        </w:rPr>
        <w:t xml:space="preserve">Berdasarkan penelitian yang dilakukan oleh </w:t>
      </w:r>
      <w:r w:rsidR="00572D7D">
        <w:rPr>
          <w:rFonts w:ascii="Times New Roman" w:hAnsi="Times New Roman" w:cs="Times New Roman"/>
          <w:sz w:val="24"/>
          <w:szCs w:val="24"/>
        </w:rPr>
        <w:t>JWTIntelligence</w:t>
      </w:r>
      <w:r w:rsidR="00572D7D">
        <w:rPr>
          <w:rFonts w:ascii="Times New Roman" w:hAnsi="Times New Roman" w:cs="Times New Roman"/>
          <w:color w:val="000000" w:themeColor="text1"/>
          <w:sz w:val="24"/>
          <w:szCs w:val="24"/>
        </w:rPr>
        <w:t xml:space="preserve"> (2012) menunjukkan bahwa </w:t>
      </w:r>
      <w:r w:rsidR="00572D7D" w:rsidRPr="00B971A8">
        <w:rPr>
          <w:rFonts w:ascii="Times New Roman" w:hAnsi="Times New Roman" w:cs="Times New Roman"/>
          <w:color w:val="000000" w:themeColor="text1"/>
          <w:sz w:val="24"/>
          <w:szCs w:val="24"/>
        </w:rPr>
        <w:t>Sebanyak 40% pengguna internet</w:t>
      </w:r>
      <w:r w:rsidR="00572D7D">
        <w:rPr>
          <w:rFonts w:ascii="Times New Roman" w:hAnsi="Times New Roman" w:cs="Times New Roman"/>
          <w:color w:val="000000" w:themeColor="text1"/>
          <w:sz w:val="24"/>
          <w:szCs w:val="24"/>
        </w:rPr>
        <w:t xml:space="preserve"> di dunia</w:t>
      </w:r>
      <w:r w:rsidR="00572D7D" w:rsidRPr="00B971A8">
        <w:rPr>
          <w:rFonts w:ascii="Times New Roman" w:hAnsi="Times New Roman" w:cs="Times New Roman"/>
          <w:color w:val="000000" w:themeColor="text1"/>
          <w:sz w:val="24"/>
          <w:szCs w:val="24"/>
        </w:rPr>
        <w:t xml:space="preserve"> mengalami </w:t>
      </w:r>
      <w:r w:rsidR="00572D7D">
        <w:rPr>
          <w:rFonts w:ascii="Times New Roman" w:hAnsi="Times New Roman" w:cs="Times New Roman"/>
          <w:i/>
          <w:color w:val="000000" w:themeColor="text1"/>
          <w:sz w:val="24"/>
          <w:szCs w:val="24"/>
        </w:rPr>
        <w:t>f</w:t>
      </w:r>
      <w:r w:rsidR="00572D7D" w:rsidRPr="00B971A8">
        <w:rPr>
          <w:rFonts w:ascii="Times New Roman" w:hAnsi="Times New Roman" w:cs="Times New Roman"/>
          <w:i/>
          <w:color w:val="000000" w:themeColor="text1"/>
          <w:sz w:val="24"/>
          <w:szCs w:val="24"/>
        </w:rPr>
        <w:t>ear</w:t>
      </w:r>
      <w:r w:rsidR="00572D7D">
        <w:rPr>
          <w:rFonts w:ascii="Times New Roman" w:hAnsi="Times New Roman" w:cs="Times New Roman"/>
          <w:i/>
          <w:color w:val="000000" w:themeColor="text1"/>
          <w:sz w:val="24"/>
          <w:szCs w:val="24"/>
        </w:rPr>
        <w:t xml:space="preserve"> of missing o</w:t>
      </w:r>
      <w:r w:rsidR="00572D7D" w:rsidRPr="00B971A8">
        <w:rPr>
          <w:rFonts w:ascii="Times New Roman" w:hAnsi="Times New Roman" w:cs="Times New Roman"/>
          <w:i/>
          <w:color w:val="000000" w:themeColor="text1"/>
          <w:sz w:val="24"/>
          <w:szCs w:val="24"/>
        </w:rPr>
        <w:t>ut</w:t>
      </w:r>
      <w:r w:rsidR="00572D7D" w:rsidRPr="00B971A8">
        <w:rPr>
          <w:rFonts w:ascii="Times New Roman" w:hAnsi="Times New Roman" w:cs="Times New Roman"/>
          <w:color w:val="000000" w:themeColor="text1"/>
          <w:sz w:val="24"/>
          <w:szCs w:val="24"/>
        </w:rPr>
        <w:t xml:space="preserve"> (</w:t>
      </w:r>
      <w:r w:rsidR="00572D7D">
        <w:rPr>
          <w:rFonts w:ascii="Times New Roman" w:hAnsi="Times New Roman" w:cs="Times New Roman"/>
          <w:sz w:val="24"/>
          <w:szCs w:val="24"/>
        </w:rPr>
        <w:t>JWTIntelligence</w:t>
      </w:r>
      <w:r w:rsidR="00572D7D" w:rsidRPr="00B971A8">
        <w:rPr>
          <w:rFonts w:ascii="Times New Roman" w:hAnsi="Times New Roman" w:cs="Times New Roman"/>
          <w:color w:val="000000" w:themeColor="text1"/>
          <w:sz w:val="24"/>
          <w:szCs w:val="24"/>
        </w:rPr>
        <w:t>, 2012</w:t>
      </w:r>
      <w:r w:rsidR="00572D7D">
        <w:rPr>
          <w:rFonts w:ascii="Times New Roman" w:hAnsi="Times New Roman" w:cs="Times New Roman"/>
          <w:color w:val="000000" w:themeColor="text1"/>
          <w:sz w:val="24"/>
          <w:szCs w:val="24"/>
        </w:rPr>
        <w:t>).</w:t>
      </w:r>
    </w:p>
    <w:p w:rsidR="0072047F" w:rsidRDefault="00572D7D"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 Przyblylski, Murayama, DeHaan dan Gladwell (2013</w:t>
      </w:r>
      <w:r w:rsidRPr="00B971A8">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fear of missing o</w:t>
      </w:r>
      <w:r w:rsidRPr="00B971A8">
        <w:rPr>
          <w:rFonts w:ascii="Times New Roman" w:hAnsi="Times New Roman" w:cs="Times New Roman"/>
          <w:i/>
          <w:color w:val="000000" w:themeColor="text1"/>
          <w:sz w:val="24"/>
          <w:szCs w:val="24"/>
        </w:rPr>
        <w:t>ut</w:t>
      </w:r>
      <w:r w:rsidRPr="00B971A8">
        <w:rPr>
          <w:rFonts w:ascii="Times New Roman" w:hAnsi="Times New Roman" w:cs="Times New Roman"/>
          <w:color w:val="000000" w:themeColor="text1"/>
          <w:sz w:val="24"/>
          <w:szCs w:val="24"/>
        </w:rPr>
        <w:t xml:space="preserve"> (FoMO)</w:t>
      </w:r>
      <w:r>
        <w:rPr>
          <w:rFonts w:ascii="Times New Roman" w:hAnsi="Times New Roman" w:cs="Times New Roman"/>
          <w:color w:val="000000" w:themeColor="text1"/>
          <w:sz w:val="24"/>
          <w:szCs w:val="24"/>
        </w:rPr>
        <w:t xml:space="preserve"> merupakan ketakutan akan kehilangan momen berharga individu atau kelompok lain di mana individu tersebut tidak dapat hadir didalamnya dan ditandai dengan keinginan untuk tetap terus terhubung dengan apa yang orang lain lakukan melalui internet atau dunia maya</w:t>
      </w:r>
      <w:r>
        <w:rPr>
          <w:rFonts w:ascii="Times New Roman" w:hAnsi="Times New Roman" w:cs="Times New Roman"/>
          <w:sz w:val="24"/>
          <w:szCs w:val="24"/>
        </w:rPr>
        <w:t xml:space="preserve">. Secara sederhana </w:t>
      </w:r>
      <w:r>
        <w:rPr>
          <w:rFonts w:ascii="Times New Roman" w:hAnsi="Times New Roman" w:cs="Times New Roman"/>
          <w:i/>
          <w:sz w:val="24"/>
          <w:szCs w:val="24"/>
        </w:rPr>
        <w:t>fear of missing o</w:t>
      </w:r>
      <w:r w:rsidRPr="00B41675">
        <w:rPr>
          <w:rFonts w:ascii="Times New Roman" w:hAnsi="Times New Roman" w:cs="Times New Roman"/>
          <w:i/>
          <w:sz w:val="24"/>
          <w:szCs w:val="24"/>
        </w:rPr>
        <w:t>ut</w:t>
      </w:r>
      <w:r>
        <w:rPr>
          <w:rFonts w:ascii="Times New Roman" w:hAnsi="Times New Roman" w:cs="Times New Roman"/>
          <w:sz w:val="24"/>
          <w:szCs w:val="24"/>
        </w:rPr>
        <w:t xml:space="preserve"> (FoMO) dapat didefinisikan sebagai ketakutan akan ketertinggalan informasi yang sedang terjadi. </w:t>
      </w:r>
      <w:r>
        <w:rPr>
          <w:rFonts w:ascii="Times New Roman" w:hAnsi="Times New Roman" w:cs="Times New Roman"/>
          <w:color w:val="000000" w:themeColor="text1"/>
          <w:sz w:val="24"/>
          <w:szCs w:val="24"/>
        </w:rPr>
        <w:t xml:space="preserve">Untuk mengetahui seseorang mengalami </w:t>
      </w:r>
      <w:r>
        <w:rPr>
          <w:rFonts w:ascii="Times New Roman" w:hAnsi="Times New Roman" w:cs="Times New Roman"/>
          <w:i/>
          <w:color w:val="000000" w:themeColor="text1"/>
          <w:sz w:val="24"/>
          <w:szCs w:val="24"/>
        </w:rPr>
        <w:t>fear of missing o</w:t>
      </w:r>
      <w:r w:rsidRPr="00A96EED">
        <w:rPr>
          <w:rFonts w:ascii="Times New Roman" w:hAnsi="Times New Roman" w:cs="Times New Roman"/>
          <w:i/>
          <w:color w:val="000000" w:themeColor="text1"/>
          <w:sz w:val="24"/>
          <w:szCs w:val="24"/>
        </w:rPr>
        <w:t>ut</w:t>
      </w:r>
      <w:r>
        <w:rPr>
          <w:rFonts w:ascii="Times New Roman" w:hAnsi="Times New Roman" w:cs="Times New Roman"/>
          <w:color w:val="000000" w:themeColor="text1"/>
          <w:sz w:val="24"/>
          <w:szCs w:val="24"/>
        </w:rPr>
        <w:t xml:space="preserve"> (FoMO), haruslah menunjukkan aspek-aspek tertentu. </w:t>
      </w:r>
      <w:r w:rsidRPr="00B971A8">
        <w:rPr>
          <w:rFonts w:ascii="Times New Roman" w:hAnsi="Times New Roman" w:cs="Times New Roman"/>
          <w:color w:val="000000" w:themeColor="text1"/>
          <w:sz w:val="24"/>
          <w:szCs w:val="24"/>
        </w:rPr>
        <w:t xml:space="preserve"> Aspek-aspek dari </w:t>
      </w:r>
      <w:r>
        <w:rPr>
          <w:rFonts w:ascii="Times New Roman" w:hAnsi="Times New Roman" w:cs="Times New Roman"/>
          <w:i/>
          <w:color w:val="000000" w:themeColor="text1"/>
          <w:sz w:val="24"/>
          <w:szCs w:val="24"/>
        </w:rPr>
        <w:t>fear of missing o</w:t>
      </w:r>
      <w:r w:rsidRPr="00B971A8">
        <w:rPr>
          <w:rFonts w:ascii="Times New Roman" w:hAnsi="Times New Roman" w:cs="Times New Roman"/>
          <w:i/>
          <w:color w:val="000000" w:themeColor="text1"/>
          <w:sz w:val="24"/>
          <w:szCs w:val="24"/>
        </w:rPr>
        <w:t>ut</w:t>
      </w:r>
      <w:r w:rsidRPr="00B971A8">
        <w:rPr>
          <w:rFonts w:ascii="Times New Roman" w:hAnsi="Times New Roman" w:cs="Times New Roman"/>
          <w:color w:val="000000" w:themeColor="text1"/>
          <w:sz w:val="24"/>
          <w:szCs w:val="24"/>
        </w:rPr>
        <w:t xml:space="preserve"> (FoMO)</w:t>
      </w:r>
      <w:r>
        <w:rPr>
          <w:rFonts w:ascii="Times New Roman" w:hAnsi="Times New Roman" w:cs="Times New Roman"/>
          <w:color w:val="000000" w:themeColor="text1"/>
          <w:sz w:val="24"/>
          <w:szCs w:val="24"/>
        </w:rPr>
        <w:t xml:space="preserve"> menurut Przyblylski, Murayama, DeHaan dan Gladwell (2013</w:t>
      </w:r>
      <w:r w:rsidRPr="00B971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971A8">
        <w:rPr>
          <w:rFonts w:ascii="Times New Roman" w:hAnsi="Times New Roman" w:cs="Times New Roman"/>
          <w:color w:val="000000" w:themeColor="text1"/>
          <w:sz w:val="24"/>
          <w:szCs w:val="24"/>
        </w:rPr>
        <w:t xml:space="preserve">yaitu </w:t>
      </w:r>
      <w:r>
        <w:rPr>
          <w:rFonts w:ascii="Times New Roman" w:hAnsi="Times New Roman" w:cs="Times New Roman"/>
          <w:color w:val="000000" w:themeColor="text1"/>
          <w:sz w:val="24"/>
          <w:szCs w:val="24"/>
        </w:rPr>
        <w:t xml:space="preserve">tidak terpenuhinya kebutuhan psikologis akan </w:t>
      </w:r>
      <w:r w:rsidRPr="00A96EED">
        <w:rPr>
          <w:rFonts w:ascii="Times New Roman" w:hAnsi="Times New Roman" w:cs="Times New Roman"/>
          <w:i/>
          <w:color w:val="000000" w:themeColor="text1"/>
          <w:sz w:val="24"/>
          <w:szCs w:val="24"/>
        </w:rPr>
        <w:t xml:space="preserve">relatedness </w:t>
      </w:r>
      <w:r>
        <w:rPr>
          <w:rFonts w:ascii="Times New Roman" w:hAnsi="Times New Roman" w:cs="Times New Roman"/>
          <w:color w:val="000000" w:themeColor="text1"/>
          <w:sz w:val="24"/>
          <w:szCs w:val="24"/>
        </w:rPr>
        <w:t xml:space="preserve">(kedekatan dengan individu lain) dan tidak terpenuhinya kebutuhan psikologis akan </w:t>
      </w:r>
      <w:r w:rsidRPr="00A96EED">
        <w:rPr>
          <w:rFonts w:ascii="Times New Roman" w:hAnsi="Times New Roman" w:cs="Times New Roman"/>
          <w:i/>
          <w:color w:val="000000" w:themeColor="text1"/>
          <w:sz w:val="24"/>
          <w:szCs w:val="24"/>
        </w:rPr>
        <w:t>self</w:t>
      </w:r>
      <w:r>
        <w:rPr>
          <w:rFonts w:ascii="Times New Roman" w:hAnsi="Times New Roman" w:cs="Times New Roman"/>
          <w:color w:val="000000" w:themeColor="text1"/>
          <w:sz w:val="24"/>
          <w:szCs w:val="24"/>
        </w:rPr>
        <w:t>.</w:t>
      </w:r>
    </w:p>
    <w:p w:rsidR="00572D7D" w:rsidRDefault="00572D7D"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971A8">
        <w:rPr>
          <w:rFonts w:ascii="Times New Roman" w:hAnsi="Times New Roman" w:cs="Times New Roman"/>
          <w:color w:val="000000" w:themeColor="text1"/>
          <w:sz w:val="24"/>
          <w:szCs w:val="24"/>
        </w:rPr>
        <w:t xml:space="preserve">Penelitian yang dilakukan oleh Przybylski, Murayama, DeHaan, &amp; Gladwell, (2013) menyebutkan bahwa </w:t>
      </w:r>
      <w:r>
        <w:rPr>
          <w:rFonts w:ascii="Times New Roman" w:hAnsi="Times New Roman" w:cs="Times New Roman"/>
          <w:i/>
          <w:color w:val="000000" w:themeColor="text1"/>
          <w:sz w:val="24"/>
          <w:szCs w:val="24"/>
        </w:rPr>
        <w:t>fear of missing o</w:t>
      </w:r>
      <w:r w:rsidRPr="00B971A8">
        <w:rPr>
          <w:rFonts w:ascii="Times New Roman" w:hAnsi="Times New Roman" w:cs="Times New Roman"/>
          <w:i/>
          <w:color w:val="000000" w:themeColor="text1"/>
          <w:sz w:val="24"/>
          <w:szCs w:val="24"/>
        </w:rPr>
        <w:t>ut</w:t>
      </w:r>
      <w:r w:rsidRPr="00B971A8">
        <w:rPr>
          <w:rFonts w:ascii="Times New Roman" w:hAnsi="Times New Roman" w:cs="Times New Roman"/>
          <w:color w:val="000000" w:themeColor="text1"/>
          <w:sz w:val="24"/>
          <w:szCs w:val="24"/>
        </w:rPr>
        <w:t xml:space="preserve"> menimbulkan perasaan kehilangan, stres, dan merasa jauh jika tidak mengetahui peristiwa penting individu lain.</w:t>
      </w:r>
      <w:r w:rsidRPr="00572D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Dengan demikian, seseorang akan</w:t>
      </w:r>
      <w:r w:rsidRPr="00B971A8">
        <w:rPr>
          <w:rFonts w:ascii="Times New Roman" w:hAnsi="Times New Roman" w:cs="Times New Roman"/>
          <w:color w:val="000000" w:themeColor="text1"/>
          <w:sz w:val="24"/>
          <w:szCs w:val="24"/>
        </w:rPr>
        <w:t xml:space="preserve"> sangat terfokus dengan dirinya sendiri</w:t>
      </w:r>
      <w:r>
        <w:rPr>
          <w:rFonts w:ascii="Times New Roman" w:hAnsi="Times New Roman" w:cs="Times New Roman"/>
          <w:color w:val="000000" w:themeColor="text1"/>
          <w:sz w:val="24"/>
          <w:szCs w:val="24"/>
        </w:rPr>
        <w:t xml:space="preserve"> dan</w:t>
      </w:r>
      <w:r w:rsidRPr="00B971A8">
        <w:rPr>
          <w:rFonts w:ascii="Times New Roman" w:hAnsi="Times New Roman" w:cs="Times New Roman"/>
          <w:color w:val="000000" w:themeColor="text1"/>
          <w:sz w:val="24"/>
          <w:szCs w:val="24"/>
        </w:rPr>
        <w:t xml:space="preserve"> bisa menjadi sangat terserap aktivitasnya dalam menggunakan internet serta merasakan sensasi-sensasi kesenangan yang memunculkan ketertarikan yang kuat untuk tetap menggunakan internet bahkan secara berlebih. Hal tersebut juga menimbulkan perasaan-perasaan tidak nyaman, cemas </w:t>
      </w:r>
      <w:r w:rsidRPr="00B971A8">
        <w:rPr>
          <w:rFonts w:ascii="Times New Roman" w:hAnsi="Times New Roman" w:cs="Times New Roman"/>
          <w:color w:val="000000" w:themeColor="text1"/>
          <w:sz w:val="24"/>
          <w:szCs w:val="24"/>
        </w:rPr>
        <w:lastRenderedPageBreak/>
        <w:t xml:space="preserve">ataupun gelisah ketika tidak dapat menggunakan internet karena takut tertinggal informasi dan merasa kurang </w:t>
      </w:r>
      <w:r w:rsidRPr="00B971A8">
        <w:rPr>
          <w:rFonts w:ascii="Times New Roman" w:hAnsi="Times New Roman" w:cs="Times New Roman"/>
          <w:i/>
          <w:color w:val="000000" w:themeColor="text1"/>
          <w:sz w:val="24"/>
          <w:szCs w:val="24"/>
        </w:rPr>
        <w:t>up to date</w:t>
      </w:r>
      <w:r w:rsidRPr="00B971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Ketakutan tertinggal informasi merupakan salah satu ciri dari </w:t>
      </w:r>
      <w:r>
        <w:rPr>
          <w:rFonts w:ascii="Times New Roman" w:hAnsi="Times New Roman" w:cs="Times New Roman"/>
          <w:i/>
          <w:color w:val="000000" w:themeColor="text1"/>
          <w:sz w:val="24"/>
          <w:szCs w:val="24"/>
        </w:rPr>
        <w:t>fear of missing o</w:t>
      </w:r>
      <w:r w:rsidRPr="000107BB">
        <w:rPr>
          <w:rFonts w:ascii="Times New Roman" w:hAnsi="Times New Roman" w:cs="Times New Roman"/>
          <w:i/>
          <w:color w:val="000000" w:themeColor="text1"/>
          <w:sz w:val="24"/>
          <w:szCs w:val="24"/>
        </w:rPr>
        <w:t>ut</w:t>
      </w:r>
      <w:r>
        <w:rPr>
          <w:rFonts w:ascii="Times New Roman" w:hAnsi="Times New Roman" w:cs="Times New Roman"/>
          <w:color w:val="000000" w:themeColor="text1"/>
          <w:sz w:val="24"/>
          <w:szCs w:val="24"/>
        </w:rPr>
        <w:t xml:space="preserve"> (FoMO). Sehingga, d</w:t>
      </w:r>
      <w:r w:rsidRPr="00B971A8">
        <w:rPr>
          <w:rFonts w:ascii="Times New Roman" w:hAnsi="Times New Roman" w:cs="Times New Roman"/>
          <w:color w:val="000000" w:themeColor="text1"/>
          <w:sz w:val="24"/>
          <w:szCs w:val="24"/>
        </w:rPr>
        <w:t xml:space="preserve">ari rasa takut akan tertinggal informasi ataupun merasa kurang </w:t>
      </w:r>
      <w:r w:rsidRPr="00B971A8">
        <w:rPr>
          <w:rFonts w:ascii="Times New Roman" w:hAnsi="Times New Roman" w:cs="Times New Roman"/>
          <w:i/>
          <w:color w:val="000000" w:themeColor="text1"/>
          <w:sz w:val="24"/>
          <w:szCs w:val="24"/>
        </w:rPr>
        <w:t>up to date</w:t>
      </w:r>
      <w:r w:rsidRPr="00B971A8">
        <w:rPr>
          <w:rFonts w:ascii="Times New Roman" w:hAnsi="Times New Roman" w:cs="Times New Roman"/>
          <w:color w:val="000000" w:themeColor="text1"/>
          <w:sz w:val="24"/>
          <w:szCs w:val="24"/>
        </w:rPr>
        <w:t xml:space="preserve"> menyebabkan individu meningkatkan intensitas waktu dalam penggunaan internet agar tidak merasa ketinggalan informasi.</w:t>
      </w:r>
      <w:r>
        <w:rPr>
          <w:rFonts w:ascii="Times New Roman" w:hAnsi="Times New Roman" w:cs="Times New Roman"/>
          <w:color w:val="000000" w:themeColor="text1"/>
          <w:sz w:val="24"/>
          <w:szCs w:val="24"/>
        </w:rPr>
        <w:t xml:space="preserve"> Sehingga, individu yang mengalami </w:t>
      </w:r>
      <w:r>
        <w:rPr>
          <w:rFonts w:ascii="Times New Roman" w:hAnsi="Times New Roman" w:cs="Times New Roman"/>
          <w:i/>
          <w:color w:val="000000" w:themeColor="text1"/>
          <w:sz w:val="24"/>
          <w:szCs w:val="24"/>
        </w:rPr>
        <w:t>fear of missing o</w:t>
      </w:r>
      <w:r w:rsidRPr="000107BB">
        <w:rPr>
          <w:rFonts w:ascii="Times New Roman" w:hAnsi="Times New Roman" w:cs="Times New Roman"/>
          <w:i/>
          <w:color w:val="000000" w:themeColor="text1"/>
          <w:sz w:val="24"/>
          <w:szCs w:val="24"/>
        </w:rPr>
        <w:t>ut</w:t>
      </w:r>
      <w:r>
        <w:rPr>
          <w:rFonts w:ascii="Times New Roman" w:hAnsi="Times New Roman" w:cs="Times New Roman"/>
          <w:color w:val="000000" w:themeColor="text1"/>
          <w:sz w:val="24"/>
          <w:szCs w:val="24"/>
        </w:rPr>
        <w:t xml:space="preserve"> (FoMO) memiliki kecenderungan mengalami kecanduan internet karena menggunakan internet secara berlebih.</w:t>
      </w:r>
    </w:p>
    <w:p w:rsidR="00572D7D" w:rsidRDefault="00572D7D" w:rsidP="00824C87">
      <w:pPr>
        <w:pStyle w:val="ListParagraph"/>
        <w:spacing w:line="240" w:lineRule="auto"/>
        <w:ind w:left="0"/>
        <w:rPr>
          <w:rFonts w:ascii="Times New Roman" w:hAnsi="Times New Roman" w:cs="Times New Roman"/>
          <w:sz w:val="24"/>
          <w:szCs w:val="24"/>
        </w:rPr>
      </w:pPr>
      <w:r>
        <w:rPr>
          <w:rFonts w:ascii="Times New Roman" w:hAnsi="Times New Roman" w:cs="Times New Roman"/>
          <w:color w:val="000000" w:themeColor="text1"/>
          <w:sz w:val="24"/>
          <w:szCs w:val="24"/>
        </w:rPr>
        <w:tab/>
        <w:t xml:space="preserve">Ketika individu yang memiliki tingkat </w:t>
      </w:r>
      <w:r>
        <w:rPr>
          <w:rFonts w:ascii="Times New Roman" w:hAnsi="Times New Roman" w:cs="Times New Roman"/>
          <w:i/>
          <w:color w:val="000000" w:themeColor="text1"/>
          <w:sz w:val="24"/>
          <w:szCs w:val="24"/>
        </w:rPr>
        <w:t>fear of missing o</w:t>
      </w:r>
      <w:r w:rsidRPr="001C2150">
        <w:rPr>
          <w:rFonts w:ascii="Times New Roman" w:hAnsi="Times New Roman" w:cs="Times New Roman"/>
          <w:i/>
          <w:color w:val="000000" w:themeColor="text1"/>
          <w:sz w:val="24"/>
          <w:szCs w:val="24"/>
        </w:rPr>
        <w:t>ut</w:t>
      </w:r>
      <w:r>
        <w:rPr>
          <w:rFonts w:ascii="Times New Roman" w:hAnsi="Times New Roman" w:cs="Times New Roman"/>
          <w:color w:val="000000" w:themeColor="text1"/>
          <w:sz w:val="24"/>
          <w:szCs w:val="24"/>
        </w:rPr>
        <w:t xml:space="preserve"> (FoMO) yang tinggi akan cenderung lebih sering menggunakan internet untuk mencari berbagai informasi melalui berbagai aplikasi dalam internet seperti </w:t>
      </w:r>
      <w:r w:rsidRPr="00A63845">
        <w:rPr>
          <w:rFonts w:ascii="Times New Roman" w:hAnsi="Times New Roman" w:cs="Times New Roman"/>
          <w:i/>
          <w:color w:val="000000" w:themeColor="text1"/>
          <w:sz w:val="24"/>
          <w:szCs w:val="24"/>
        </w:rPr>
        <w:t>media sosial</w:t>
      </w:r>
      <w:r>
        <w:rPr>
          <w:rFonts w:ascii="Times New Roman" w:hAnsi="Times New Roman" w:cs="Times New Roman"/>
          <w:color w:val="000000" w:themeColor="text1"/>
          <w:sz w:val="24"/>
          <w:szCs w:val="24"/>
        </w:rPr>
        <w:t xml:space="preserve">, </w:t>
      </w:r>
      <w:r w:rsidRPr="00A63845">
        <w:rPr>
          <w:rFonts w:ascii="Times New Roman" w:hAnsi="Times New Roman" w:cs="Times New Roman"/>
          <w:i/>
          <w:color w:val="000000" w:themeColor="text1"/>
          <w:sz w:val="24"/>
          <w:szCs w:val="24"/>
        </w:rPr>
        <w:t>searching</w:t>
      </w:r>
      <w:r>
        <w:rPr>
          <w:rFonts w:ascii="Times New Roman" w:hAnsi="Times New Roman" w:cs="Times New Roman"/>
          <w:color w:val="000000" w:themeColor="text1"/>
          <w:sz w:val="24"/>
          <w:szCs w:val="24"/>
        </w:rPr>
        <w:t xml:space="preserve"> maupun </w:t>
      </w:r>
      <w:r w:rsidRPr="00A63845">
        <w:rPr>
          <w:rFonts w:ascii="Times New Roman" w:hAnsi="Times New Roman" w:cs="Times New Roman"/>
          <w:i/>
          <w:color w:val="000000" w:themeColor="text1"/>
          <w:sz w:val="24"/>
          <w:szCs w:val="24"/>
        </w:rPr>
        <w:t>instan messaging</w:t>
      </w:r>
      <w:r>
        <w:rPr>
          <w:rFonts w:ascii="Times New Roman" w:hAnsi="Times New Roman" w:cs="Times New Roman"/>
          <w:color w:val="000000" w:themeColor="text1"/>
          <w:sz w:val="24"/>
          <w:szCs w:val="24"/>
        </w:rPr>
        <w:t xml:space="preserve"> di saat bangun tidur, makan, sebelum tidur bahkan saat berkendara melalui gadget seperti </w:t>
      </w:r>
      <w:r w:rsidRPr="00A63845">
        <w:rPr>
          <w:rFonts w:ascii="Times New Roman" w:hAnsi="Times New Roman" w:cs="Times New Roman"/>
          <w:i/>
          <w:color w:val="000000" w:themeColor="text1"/>
          <w:sz w:val="24"/>
          <w:szCs w:val="24"/>
        </w:rPr>
        <w:t>smartphone</w:t>
      </w:r>
      <w:r>
        <w:rPr>
          <w:rFonts w:ascii="Times New Roman" w:hAnsi="Times New Roman" w:cs="Times New Roman"/>
          <w:color w:val="000000" w:themeColor="text1"/>
          <w:sz w:val="24"/>
          <w:szCs w:val="24"/>
        </w:rPr>
        <w:t xml:space="preserve">, laptop, </w:t>
      </w:r>
      <w:r w:rsidRPr="00F45637">
        <w:rPr>
          <w:rFonts w:ascii="Times New Roman" w:hAnsi="Times New Roman" w:cs="Times New Roman"/>
          <w:i/>
          <w:color w:val="000000" w:themeColor="text1"/>
          <w:sz w:val="24"/>
          <w:szCs w:val="24"/>
        </w:rPr>
        <w:t>netbook</w:t>
      </w:r>
      <w:r>
        <w:rPr>
          <w:rFonts w:ascii="Times New Roman" w:hAnsi="Times New Roman" w:cs="Times New Roman"/>
          <w:color w:val="000000" w:themeColor="text1"/>
          <w:sz w:val="24"/>
          <w:szCs w:val="24"/>
        </w:rPr>
        <w:t xml:space="preserve"> dan lain sebagainya (dalam </w:t>
      </w:r>
      <w:r w:rsidRPr="00B971A8">
        <w:rPr>
          <w:rFonts w:ascii="Times New Roman" w:hAnsi="Times New Roman" w:cs="Times New Roman"/>
          <w:color w:val="000000" w:themeColor="text1"/>
          <w:sz w:val="24"/>
          <w:szCs w:val="24"/>
        </w:rPr>
        <w:t>Przybylski,</w:t>
      </w:r>
      <w:r>
        <w:rPr>
          <w:rFonts w:ascii="Times New Roman" w:hAnsi="Times New Roman" w:cs="Times New Roman"/>
          <w:color w:val="000000" w:themeColor="text1"/>
          <w:sz w:val="24"/>
          <w:szCs w:val="24"/>
        </w:rPr>
        <w:t xml:space="preserve"> Murayama, DeHaan, &amp; Gladwell, </w:t>
      </w:r>
      <w:r w:rsidRPr="00B971A8">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 xml:space="preserve">. </w:t>
      </w:r>
      <w:r w:rsidRPr="00773583">
        <w:rPr>
          <w:rFonts w:ascii="Times New Roman" w:hAnsi="Times New Roman" w:cs="Times New Roman"/>
          <w:sz w:val="24"/>
          <w:szCs w:val="24"/>
        </w:rPr>
        <w:t>Hasil yang ditampilkan individu yang memiliki</w:t>
      </w:r>
      <w:r>
        <w:rPr>
          <w:rFonts w:ascii="Times New Roman" w:hAnsi="Times New Roman" w:cs="Times New Roman"/>
          <w:sz w:val="24"/>
          <w:szCs w:val="24"/>
        </w:rPr>
        <w:t xml:space="preserve"> </w:t>
      </w:r>
      <w:r>
        <w:rPr>
          <w:rFonts w:ascii="Times New Roman" w:hAnsi="Times New Roman" w:cs="Times New Roman"/>
          <w:i/>
          <w:sz w:val="24"/>
          <w:szCs w:val="24"/>
        </w:rPr>
        <w:t>fear of missing o</w:t>
      </w:r>
      <w:r w:rsidRPr="00AD4ED1">
        <w:rPr>
          <w:rFonts w:ascii="Times New Roman" w:hAnsi="Times New Roman" w:cs="Times New Roman"/>
          <w:i/>
          <w:sz w:val="24"/>
          <w:szCs w:val="24"/>
        </w:rPr>
        <w:t>ut</w:t>
      </w:r>
      <w:r w:rsidRPr="00773583">
        <w:rPr>
          <w:rFonts w:ascii="Times New Roman" w:hAnsi="Times New Roman" w:cs="Times New Roman"/>
          <w:sz w:val="24"/>
          <w:szCs w:val="24"/>
        </w:rPr>
        <w:t xml:space="preserve"> </w:t>
      </w:r>
      <w:r>
        <w:rPr>
          <w:rFonts w:ascii="Times New Roman" w:hAnsi="Times New Roman" w:cs="Times New Roman"/>
          <w:sz w:val="24"/>
          <w:szCs w:val="24"/>
        </w:rPr>
        <w:t>(</w:t>
      </w:r>
      <w:r w:rsidRPr="00773583">
        <w:rPr>
          <w:rFonts w:ascii="Times New Roman" w:hAnsi="Times New Roman" w:cs="Times New Roman"/>
          <w:sz w:val="24"/>
          <w:szCs w:val="24"/>
        </w:rPr>
        <w:t>FoMO</w:t>
      </w:r>
      <w:r>
        <w:rPr>
          <w:rFonts w:ascii="Times New Roman" w:hAnsi="Times New Roman" w:cs="Times New Roman"/>
          <w:sz w:val="24"/>
          <w:szCs w:val="24"/>
        </w:rPr>
        <w:t>)</w:t>
      </w:r>
      <w:r w:rsidRPr="00773583">
        <w:rPr>
          <w:rFonts w:ascii="Times New Roman" w:hAnsi="Times New Roman" w:cs="Times New Roman"/>
          <w:sz w:val="24"/>
          <w:szCs w:val="24"/>
        </w:rPr>
        <w:t xml:space="preserve"> adalah keterikatan individu terhadap</w:t>
      </w:r>
      <w:r>
        <w:rPr>
          <w:rFonts w:ascii="Times New Roman" w:hAnsi="Times New Roman" w:cs="Times New Roman"/>
          <w:sz w:val="24"/>
          <w:szCs w:val="24"/>
        </w:rPr>
        <w:t xml:space="preserve"> internet </w:t>
      </w:r>
      <w:r w:rsidRPr="00773583">
        <w:rPr>
          <w:rFonts w:ascii="Times New Roman" w:hAnsi="Times New Roman" w:cs="Times New Roman"/>
          <w:sz w:val="24"/>
          <w:szCs w:val="24"/>
        </w:rPr>
        <w:t>yang menyebabka</w:t>
      </w:r>
      <w:r>
        <w:rPr>
          <w:rFonts w:ascii="Times New Roman" w:hAnsi="Times New Roman" w:cs="Times New Roman"/>
          <w:sz w:val="24"/>
          <w:szCs w:val="24"/>
        </w:rPr>
        <w:t xml:space="preserve">n individu sangat sering mengakses internet </w:t>
      </w:r>
      <w:r w:rsidRPr="00773583">
        <w:rPr>
          <w:rFonts w:ascii="Times New Roman" w:hAnsi="Times New Roman" w:cs="Times New Roman"/>
          <w:sz w:val="24"/>
          <w:szCs w:val="24"/>
        </w:rPr>
        <w:t>dimanapun dan kapanpun.</w:t>
      </w:r>
    </w:p>
    <w:p w:rsidR="00572D7D" w:rsidRPr="00B971A8" w:rsidRDefault="00572D7D" w:rsidP="00824C87">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b/>
      </w:r>
      <w:r w:rsidRPr="00B971A8">
        <w:rPr>
          <w:rFonts w:ascii="Times New Roman" w:hAnsi="Times New Roman" w:cs="Times New Roman"/>
          <w:color w:val="000000" w:themeColor="text1"/>
          <w:sz w:val="24"/>
          <w:szCs w:val="24"/>
        </w:rPr>
        <w:t xml:space="preserve">Berdasarkan latar belakang masalah yang telah di jabarkan di atas, maka dapat di rumuskan masalah diantaranya adalah </w:t>
      </w:r>
      <w:r>
        <w:rPr>
          <w:rFonts w:ascii="Times New Roman" w:hAnsi="Times New Roman" w:cs="Times New Roman"/>
          <w:color w:val="000000" w:themeColor="text1"/>
          <w:sz w:val="24"/>
          <w:szCs w:val="24"/>
        </w:rPr>
        <w:t>a</w:t>
      </w:r>
      <w:r w:rsidRPr="00B971A8">
        <w:rPr>
          <w:rFonts w:ascii="Times New Roman" w:hAnsi="Times New Roman" w:cs="Times New Roman"/>
          <w:color w:val="000000" w:themeColor="text1"/>
          <w:sz w:val="24"/>
          <w:szCs w:val="24"/>
        </w:rPr>
        <w:t xml:space="preserve">dakah hubungan antara </w:t>
      </w:r>
      <w:r>
        <w:rPr>
          <w:rFonts w:ascii="Times New Roman" w:hAnsi="Times New Roman" w:cs="Times New Roman"/>
          <w:i/>
          <w:color w:val="000000" w:themeColor="text1"/>
          <w:sz w:val="24"/>
          <w:szCs w:val="24"/>
        </w:rPr>
        <w:t>fear of missing o</w:t>
      </w:r>
      <w:r w:rsidRPr="00B971A8">
        <w:rPr>
          <w:rFonts w:ascii="Times New Roman" w:hAnsi="Times New Roman" w:cs="Times New Roman"/>
          <w:i/>
          <w:color w:val="000000" w:themeColor="text1"/>
          <w:sz w:val="24"/>
          <w:szCs w:val="24"/>
        </w:rPr>
        <w:t xml:space="preserve">ut </w:t>
      </w:r>
      <w:r>
        <w:rPr>
          <w:rFonts w:ascii="Times New Roman" w:hAnsi="Times New Roman" w:cs="Times New Roman"/>
          <w:color w:val="000000" w:themeColor="text1"/>
          <w:sz w:val="24"/>
          <w:szCs w:val="24"/>
        </w:rPr>
        <w:t>(FoMO</w:t>
      </w:r>
      <w:r w:rsidRPr="00362C8D">
        <w:rPr>
          <w:rFonts w:ascii="Times New Roman" w:hAnsi="Times New Roman" w:cs="Times New Roman"/>
          <w:color w:val="000000" w:themeColor="text1"/>
          <w:sz w:val="24"/>
          <w:szCs w:val="24"/>
        </w:rPr>
        <w:t>)</w:t>
      </w:r>
      <w:r w:rsidRPr="00B971A8">
        <w:rPr>
          <w:rFonts w:ascii="Times New Roman" w:hAnsi="Times New Roman" w:cs="Times New Roman"/>
          <w:i/>
          <w:color w:val="000000" w:themeColor="text1"/>
          <w:sz w:val="24"/>
          <w:szCs w:val="24"/>
        </w:rPr>
        <w:t xml:space="preserve"> </w:t>
      </w:r>
      <w:r w:rsidRPr="00B971A8">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rPr>
        <w:t xml:space="preserve"> kecenderungan</w:t>
      </w:r>
      <w:r w:rsidRPr="00B971A8">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kecanduan internet </w:t>
      </w:r>
      <w:r w:rsidRPr="00B971A8">
        <w:rPr>
          <w:rFonts w:ascii="Times New Roman" w:hAnsi="Times New Roman" w:cs="Times New Roman"/>
          <w:color w:val="000000" w:themeColor="text1"/>
          <w:sz w:val="24"/>
          <w:szCs w:val="24"/>
        </w:rPr>
        <w:t xml:space="preserve">pada </w:t>
      </w:r>
      <w:r w:rsidRPr="00A15056">
        <w:rPr>
          <w:rFonts w:ascii="Times New Roman" w:hAnsi="Times New Roman" w:cs="Times New Roman"/>
          <w:i/>
          <w:color w:val="000000" w:themeColor="text1"/>
          <w:sz w:val="24"/>
          <w:szCs w:val="24"/>
        </w:rPr>
        <w:t>emerging adulthood</w:t>
      </w:r>
      <w:r w:rsidRPr="00362C8D">
        <w:rPr>
          <w:rFonts w:ascii="Times New Roman" w:hAnsi="Times New Roman" w:cs="Times New Roman"/>
          <w:color w:val="000000" w:themeColor="text1"/>
          <w:sz w:val="24"/>
          <w:szCs w:val="24"/>
        </w:rPr>
        <w:t>?</w:t>
      </w:r>
    </w:p>
    <w:p w:rsidR="00572D7D" w:rsidRDefault="00572D7D" w:rsidP="00572D7D">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b/>
        <w:t xml:space="preserve">Hipotesis yang diajukan adalah terdapat hubungan positif </w:t>
      </w:r>
      <w:r w:rsidRPr="00B971A8">
        <w:rPr>
          <w:rFonts w:ascii="Times New Roman" w:hAnsi="Times New Roman" w:cs="Times New Roman"/>
          <w:color w:val="000000" w:themeColor="text1"/>
          <w:sz w:val="24"/>
          <w:szCs w:val="24"/>
        </w:rPr>
        <w:t xml:space="preserve">antara </w:t>
      </w:r>
      <w:r>
        <w:rPr>
          <w:rFonts w:ascii="Times New Roman" w:hAnsi="Times New Roman" w:cs="Times New Roman"/>
          <w:i/>
          <w:color w:val="000000" w:themeColor="text1"/>
          <w:sz w:val="24"/>
          <w:szCs w:val="24"/>
        </w:rPr>
        <w:t>fear of m</w:t>
      </w:r>
      <w:r w:rsidRPr="00B971A8">
        <w:rPr>
          <w:rFonts w:ascii="Times New Roman" w:hAnsi="Times New Roman" w:cs="Times New Roman"/>
          <w:i/>
          <w:color w:val="000000" w:themeColor="text1"/>
          <w:sz w:val="24"/>
          <w:szCs w:val="24"/>
        </w:rPr>
        <w:t xml:space="preserve">issing out </w:t>
      </w:r>
      <w:r w:rsidRPr="00AC14C5">
        <w:rPr>
          <w:rFonts w:ascii="Times New Roman" w:hAnsi="Times New Roman" w:cs="Times New Roman"/>
          <w:color w:val="000000" w:themeColor="text1"/>
          <w:sz w:val="24"/>
          <w:szCs w:val="24"/>
        </w:rPr>
        <w:t>(FoMo)</w:t>
      </w:r>
      <w:r w:rsidRPr="00B971A8">
        <w:rPr>
          <w:rFonts w:ascii="Times New Roman" w:hAnsi="Times New Roman" w:cs="Times New Roman"/>
          <w:i/>
          <w:color w:val="000000" w:themeColor="text1"/>
          <w:sz w:val="24"/>
          <w:szCs w:val="24"/>
        </w:rPr>
        <w:t xml:space="preserve"> </w:t>
      </w:r>
      <w:r w:rsidRPr="00B971A8">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 xml:space="preserve">kecenderungan kecanduan internet </w:t>
      </w:r>
      <w:r w:rsidRPr="00B971A8">
        <w:rPr>
          <w:rFonts w:ascii="Times New Roman" w:hAnsi="Times New Roman" w:cs="Times New Roman"/>
          <w:color w:val="000000" w:themeColor="text1"/>
          <w:sz w:val="24"/>
          <w:szCs w:val="24"/>
        </w:rPr>
        <w:t xml:space="preserve">pada </w:t>
      </w:r>
      <w:r w:rsidRPr="00C4387E">
        <w:rPr>
          <w:rFonts w:ascii="Times New Roman" w:hAnsi="Times New Roman" w:cs="Times New Roman"/>
          <w:i/>
          <w:color w:val="000000" w:themeColor="text1"/>
          <w:sz w:val="24"/>
          <w:szCs w:val="24"/>
        </w:rPr>
        <w:t>emerging adulthood</w:t>
      </w:r>
      <w:r>
        <w:rPr>
          <w:rFonts w:ascii="Times New Roman" w:hAnsi="Times New Roman" w:cs="Times New Roman"/>
          <w:color w:val="000000" w:themeColor="text1"/>
          <w:sz w:val="24"/>
          <w:szCs w:val="24"/>
        </w:rPr>
        <w:t xml:space="preserve">. Semakin tinggi </w:t>
      </w:r>
      <w:r>
        <w:rPr>
          <w:rFonts w:ascii="Times New Roman" w:hAnsi="Times New Roman" w:cs="Times New Roman"/>
          <w:i/>
          <w:color w:val="000000" w:themeColor="text1"/>
          <w:sz w:val="24"/>
          <w:szCs w:val="24"/>
        </w:rPr>
        <w:t>fear of m</w:t>
      </w:r>
      <w:r w:rsidRPr="00287CCA">
        <w:rPr>
          <w:rFonts w:ascii="Times New Roman" w:hAnsi="Times New Roman" w:cs="Times New Roman"/>
          <w:i/>
          <w:color w:val="000000" w:themeColor="text1"/>
          <w:sz w:val="24"/>
          <w:szCs w:val="24"/>
        </w:rPr>
        <w:t xml:space="preserve">issing out </w:t>
      </w:r>
      <w:r w:rsidRPr="00BA2F50">
        <w:rPr>
          <w:rFonts w:ascii="Times New Roman" w:hAnsi="Times New Roman" w:cs="Times New Roman"/>
          <w:color w:val="000000" w:themeColor="text1"/>
          <w:sz w:val="24"/>
          <w:szCs w:val="24"/>
        </w:rPr>
        <w:t>(FoMO)</w:t>
      </w:r>
      <w:r>
        <w:rPr>
          <w:rFonts w:ascii="Times New Roman" w:hAnsi="Times New Roman" w:cs="Times New Roman"/>
          <w:color w:val="000000" w:themeColor="text1"/>
          <w:sz w:val="24"/>
          <w:szCs w:val="24"/>
        </w:rPr>
        <w:t xml:space="preserve"> maka akan semakin tinggi kecenderungan kecanduan internet pada </w:t>
      </w:r>
      <w:r w:rsidRPr="00C4387E">
        <w:rPr>
          <w:rFonts w:ascii="Times New Roman" w:hAnsi="Times New Roman" w:cs="Times New Roman"/>
          <w:i/>
          <w:color w:val="000000" w:themeColor="text1"/>
          <w:sz w:val="24"/>
          <w:szCs w:val="24"/>
        </w:rPr>
        <w:t>emerging adulthood</w:t>
      </w:r>
      <w:r>
        <w:rPr>
          <w:rFonts w:ascii="Times New Roman" w:hAnsi="Times New Roman" w:cs="Times New Roman"/>
          <w:color w:val="000000" w:themeColor="text1"/>
          <w:sz w:val="24"/>
          <w:szCs w:val="24"/>
        </w:rPr>
        <w:t xml:space="preserve"> dan sebaliknya.</w:t>
      </w:r>
    </w:p>
    <w:p w:rsidR="00572D7D" w:rsidRDefault="00572D7D" w:rsidP="00572D7D">
      <w:pPr>
        <w:pStyle w:val="ListParagraph"/>
        <w:spacing w:line="240" w:lineRule="auto"/>
        <w:ind w:left="0"/>
        <w:rPr>
          <w:rFonts w:ascii="Times New Roman" w:hAnsi="Times New Roman" w:cs="Times New Roman"/>
          <w:color w:val="000000" w:themeColor="text1"/>
          <w:sz w:val="24"/>
          <w:szCs w:val="24"/>
        </w:rPr>
      </w:pPr>
    </w:p>
    <w:p w:rsidR="00572D7D" w:rsidRDefault="00572D7D" w:rsidP="00572D7D">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METODE</w:t>
      </w:r>
    </w:p>
    <w:p w:rsidR="00572D7D" w:rsidRDefault="00572D7D" w:rsidP="00572D7D">
      <w:pPr>
        <w:pStyle w:val="ListParagraph"/>
        <w:spacing w:line="240" w:lineRule="auto"/>
        <w:ind w:left="0"/>
        <w:rPr>
          <w:rFonts w:ascii="Times New Roman" w:hAnsi="Times New Roman"/>
          <w:sz w:val="24"/>
          <w:szCs w:val="24"/>
        </w:rPr>
      </w:pPr>
      <w:r>
        <w:rPr>
          <w:rFonts w:ascii="Times New Roman" w:hAnsi="Times New Roman" w:cs="Times New Roman"/>
          <w:sz w:val="24"/>
          <w:szCs w:val="24"/>
        </w:rPr>
        <w:tab/>
        <w:t xml:space="preserve">Teknik pengambilan sampel dari populasi akan menggunakan teknik </w:t>
      </w:r>
      <w:r>
        <w:rPr>
          <w:rFonts w:ascii="Times New Roman" w:hAnsi="Times New Roman" w:cs="Times New Roman"/>
          <w:i/>
          <w:sz w:val="24"/>
          <w:szCs w:val="24"/>
        </w:rPr>
        <w:t>insidental,</w:t>
      </w:r>
      <w:r>
        <w:rPr>
          <w:rFonts w:ascii="Times New Roman" w:hAnsi="Times New Roman" w:cs="Times New Roman"/>
          <w:sz w:val="24"/>
          <w:szCs w:val="24"/>
        </w:rPr>
        <w:t xml:space="preserve"> ini merupakan salah satu bentuk sampling nonprobabilitas tidak menggunakan sampling acak. Karakteristik subjek meliputi </w:t>
      </w:r>
      <w:r w:rsidRPr="00572D7D">
        <w:rPr>
          <w:rFonts w:ascii="Times New Roman" w:hAnsi="Times New Roman" w:cs="Times New Roman"/>
          <w:i/>
          <w:sz w:val="24"/>
          <w:szCs w:val="24"/>
        </w:rPr>
        <w:t>emerging adulthood</w:t>
      </w:r>
      <w:r>
        <w:rPr>
          <w:rFonts w:ascii="Times New Roman" w:hAnsi="Times New Roman" w:cs="Times New Roman"/>
          <w:i/>
          <w:sz w:val="24"/>
          <w:szCs w:val="24"/>
        </w:rPr>
        <w:t xml:space="preserve"> </w:t>
      </w:r>
      <w:r>
        <w:rPr>
          <w:rFonts w:ascii="Times New Roman" w:hAnsi="Times New Roman" w:cs="Times New Roman"/>
          <w:sz w:val="24"/>
          <w:szCs w:val="24"/>
        </w:rPr>
        <w:t xml:space="preserve">berusia 18 sampai 25 tahun, pengguna internet aktif yang telah menggunakan internet minimal 6 bulan, berstatus mahasiswa atau bekerja. </w:t>
      </w:r>
      <w:r>
        <w:rPr>
          <w:rFonts w:ascii="Times New Roman" w:hAnsi="Times New Roman"/>
          <w:sz w:val="24"/>
          <w:szCs w:val="24"/>
        </w:rPr>
        <w:t xml:space="preserve">Metode pengumpulan data yang digunakan dalam penelitian ini adalah metode kuantitatif dengan menggunakan skala psikologi. Skala yang digunakan dalam penelitian adalah skala Likert yang </w:t>
      </w:r>
      <w:r>
        <w:rPr>
          <w:rFonts w:ascii="Times New Roman" w:hAnsi="Times New Roman" w:cs="Times New Roman"/>
          <w:color w:val="000000" w:themeColor="text1"/>
          <w:sz w:val="24"/>
          <w:szCs w:val="24"/>
        </w:rPr>
        <w:t>digunakan untuk mengukur sikap, pendapat dan persepsi seseorang atau kelompok orang tentang fenomena atau gejala sosial yang terjadi (Sugiyono, 2014)</w:t>
      </w:r>
      <w:r>
        <w:rPr>
          <w:rFonts w:ascii="Times New Roman" w:hAnsi="Times New Roman"/>
          <w:sz w:val="24"/>
          <w:szCs w:val="24"/>
        </w:rPr>
        <w:t xml:space="preserve">. Skala psikologis yang diajukan dibagi menjadi dua yaitu skala kecenderungan kecanduan internet dan skala </w:t>
      </w:r>
      <w:r>
        <w:rPr>
          <w:rFonts w:ascii="Times New Roman" w:hAnsi="Times New Roman"/>
          <w:i/>
          <w:sz w:val="24"/>
          <w:szCs w:val="24"/>
        </w:rPr>
        <w:t>fear of missing out</w:t>
      </w:r>
      <w:r>
        <w:rPr>
          <w:rFonts w:ascii="Times New Roman" w:hAnsi="Times New Roman"/>
          <w:sz w:val="24"/>
          <w:szCs w:val="24"/>
        </w:rPr>
        <w:t xml:space="preserve"> (FoMO).</w:t>
      </w:r>
      <w:r w:rsidRPr="00572D7D">
        <w:rPr>
          <w:rFonts w:ascii="Times New Roman" w:hAnsi="Times New Roman"/>
          <w:sz w:val="24"/>
          <w:szCs w:val="24"/>
        </w:rPr>
        <w:t xml:space="preserve"> </w:t>
      </w:r>
      <w:r>
        <w:rPr>
          <w:rFonts w:ascii="Times New Roman" w:hAnsi="Times New Roman"/>
          <w:sz w:val="24"/>
          <w:szCs w:val="24"/>
        </w:rPr>
        <w:t xml:space="preserve">Analisis data yang akan digunakan untuk mengungkap hubungan antara </w:t>
      </w:r>
      <w:r>
        <w:rPr>
          <w:rFonts w:ascii="Times New Roman" w:hAnsi="Times New Roman"/>
          <w:i/>
          <w:sz w:val="24"/>
          <w:szCs w:val="24"/>
        </w:rPr>
        <w:t>fear of missing out</w:t>
      </w:r>
      <w:r>
        <w:rPr>
          <w:rFonts w:ascii="Times New Roman" w:hAnsi="Times New Roman"/>
          <w:sz w:val="24"/>
          <w:szCs w:val="24"/>
        </w:rPr>
        <w:t xml:space="preserve"> (FoMO) dengan kecenderungan kecanduan internet pada </w:t>
      </w:r>
      <w:r>
        <w:rPr>
          <w:rFonts w:ascii="Times New Roman" w:hAnsi="Times New Roman"/>
          <w:i/>
          <w:sz w:val="24"/>
          <w:szCs w:val="24"/>
        </w:rPr>
        <w:t>emerging adulthood</w:t>
      </w:r>
      <w:r>
        <w:rPr>
          <w:rFonts w:ascii="Times New Roman" w:hAnsi="Times New Roman"/>
          <w:sz w:val="24"/>
          <w:szCs w:val="24"/>
        </w:rPr>
        <w:t xml:space="preserve"> adalah analisis statistik korelasi </w:t>
      </w:r>
      <w:r>
        <w:rPr>
          <w:rFonts w:ascii="Times New Roman" w:hAnsi="Times New Roman"/>
          <w:i/>
          <w:sz w:val="24"/>
          <w:szCs w:val="24"/>
        </w:rPr>
        <w:t>product moment</w:t>
      </w:r>
      <w:r>
        <w:rPr>
          <w:rFonts w:ascii="Times New Roman" w:hAnsi="Times New Roman"/>
          <w:sz w:val="24"/>
          <w:szCs w:val="24"/>
        </w:rPr>
        <w:t xml:space="preserve"> dari Pearson dengan menggunakan program SPSS16.</w:t>
      </w:r>
      <w:r w:rsidR="003139B4">
        <w:rPr>
          <w:rFonts w:ascii="Times New Roman" w:hAnsi="Times New Roman"/>
          <w:sz w:val="24"/>
          <w:szCs w:val="24"/>
        </w:rPr>
        <w:t xml:space="preserve"> Sebelum melakukan uji korelasi, peneliti diharuskan melakukan uji prasyarat.</w:t>
      </w:r>
    </w:p>
    <w:p w:rsidR="003139B4" w:rsidRDefault="003139B4" w:rsidP="00572D7D">
      <w:pPr>
        <w:pStyle w:val="ListParagraph"/>
        <w:spacing w:line="240" w:lineRule="auto"/>
        <w:ind w:left="0"/>
        <w:rPr>
          <w:rFonts w:ascii="Times New Roman" w:hAnsi="Times New Roman"/>
          <w:sz w:val="24"/>
          <w:szCs w:val="24"/>
        </w:rPr>
      </w:pPr>
    </w:p>
    <w:p w:rsidR="003139B4" w:rsidRDefault="003139B4" w:rsidP="00572D7D">
      <w:pPr>
        <w:pStyle w:val="ListParagraph"/>
        <w:spacing w:line="240" w:lineRule="auto"/>
        <w:ind w:left="0"/>
        <w:rPr>
          <w:rFonts w:ascii="Times New Roman" w:hAnsi="Times New Roman"/>
          <w:b/>
          <w:sz w:val="24"/>
          <w:szCs w:val="24"/>
        </w:rPr>
      </w:pPr>
      <w:r>
        <w:rPr>
          <w:rFonts w:ascii="Times New Roman" w:hAnsi="Times New Roman"/>
          <w:b/>
          <w:sz w:val="24"/>
          <w:szCs w:val="24"/>
        </w:rPr>
        <w:t>HASIL DAN PEMBAHASAN</w:t>
      </w:r>
    </w:p>
    <w:p w:rsidR="003139B4" w:rsidRPr="003139B4" w:rsidRDefault="003139B4" w:rsidP="00572D7D">
      <w:pPr>
        <w:pStyle w:val="ListParagraph"/>
        <w:spacing w:line="240" w:lineRule="auto"/>
        <w:ind w:left="0"/>
        <w:rPr>
          <w:rFonts w:ascii="Times New Roman" w:hAnsi="Times New Roman"/>
          <w:b/>
          <w:sz w:val="24"/>
          <w:szCs w:val="24"/>
        </w:rPr>
      </w:pPr>
      <w:r>
        <w:rPr>
          <w:rFonts w:ascii="Times New Roman" w:hAnsi="Times New Roman"/>
          <w:b/>
          <w:sz w:val="24"/>
          <w:szCs w:val="24"/>
        </w:rPr>
        <w:tab/>
      </w:r>
    </w:p>
    <w:p w:rsidR="00572D7D" w:rsidRDefault="003139B4" w:rsidP="003139B4">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 xml:space="preserve">Deskripsi Subjek dan Data Penelitian </w:t>
      </w:r>
    </w:p>
    <w:p w:rsidR="003139B4" w:rsidRDefault="003139B4" w:rsidP="003139B4">
      <w:pPr>
        <w:pStyle w:val="ListParagraph"/>
        <w:spacing w:line="240" w:lineRule="auto"/>
        <w:ind w:left="360"/>
        <w:jc w:val="center"/>
        <w:rPr>
          <w:rFonts w:ascii="Times New Roman" w:hAnsi="Times New Roman"/>
          <w:sz w:val="24"/>
          <w:szCs w:val="24"/>
        </w:rPr>
      </w:pPr>
    </w:p>
    <w:p w:rsidR="003139B4" w:rsidRDefault="003139B4" w:rsidP="003139B4">
      <w:pPr>
        <w:pStyle w:val="ListParagraph"/>
        <w:spacing w:line="240" w:lineRule="auto"/>
        <w:ind w:left="360"/>
        <w:jc w:val="center"/>
        <w:rPr>
          <w:rFonts w:ascii="Times New Roman" w:hAnsi="Times New Roman"/>
          <w:sz w:val="24"/>
          <w:szCs w:val="24"/>
        </w:rPr>
      </w:pPr>
      <w:r>
        <w:rPr>
          <w:rFonts w:ascii="Times New Roman" w:hAnsi="Times New Roman"/>
          <w:sz w:val="24"/>
          <w:szCs w:val="24"/>
        </w:rPr>
        <w:t>Tabel 1. Deskripsi</w:t>
      </w:r>
      <w:r w:rsidR="002C64FF">
        <w:rPr>
          <w:rFonts w:ascii="Times New Roman" w:hAnsi="Times New Roman"/>
          <w:sz w:val="24"/>
          <w:szCs w:val="24"/>
        </w:rPr>
        <w:t xml:space="preserve"> Usia</w:t>
      </w:r>
      <w:r>
        <w:rPr>
          <w:rFonts w:ascii="Times New Roman" w:hAnsi="Times New Roman"/>
          <w:sz w:val="24"/>
          <w:szCs w:val="24"/>
        </w:rPr>
        <w:t xml:space="preserve"> Subjek Penelitian </w:t>
      </w:r>
    </w:p>
    <w:tbl>
      <w:tblPr>
        <w:tblStyle w:val="LightShading1"/>
        <w:tblW w:w="0" w:type="auto"/>
        <w:shd w:val="clear" w:color="auto" w:fill="FFFFFF" w:themeFill="background1"/>
        <w:tblLook w:val="04A0"/>
      </w:tblPr>
      <w:tblGrid>
        <w:gridCol w:w="1556"/>
        <w:gridCol w:w="1530"/>
        <w:gridCol w:w="990"/>
      </w:tblGrid>
      <w:tr w:rsidR="002C64FF" w:rsidTr="003139B4">
        <w:trPr>
          <w:cnfStyle w:val="100000000000"/>
        </w:trPr>
        <w:tc>
          <w:tcPr>
            <w:cnfStyle w:val="001000000000"/>
            <w:tcW w:w="1556" w:type="dxa"/>
            <w:shd w:val="clear" w:color="auto" w:fill="FFFFFF" w:themeFill="background1"/>
            <w:hideMark/>
          </w:tcPr>
          <w:p w:rsidR="002C64FF" w:rsidRDefault="002C64FF" w:rsidP="00AC046A">
            <w:pPr>
              <w:pStyle w:val="ListParagraph"/>
              <w:ind w:left="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Aspek</w:t>
            </w:r>
          </w:p>
        </w:tc>
        <w:tc>
          <w:tcPr>
            <w:tcW w:w="1530" w:type="dxa"/>
            <w:shd w:val="clear" w:color="auto" w:fill="FFFFFF" w:themeFill="background1"/>
            <w:hideMark/>
          </w:tcPr>
          <w:p w:rsidR="002C64FF" w:rsidRPr="00C93FBB" w:rsidRDefault="002C64FF" w:rsidP="00AC046A">
            <w:pPr>
              <w:pStyle w:val="ListParagraph"/>
              <w:ind w:left="0"/>
              <w:jc w:val="center"/>
              <w:cnfStyle w:val="100000000000"/>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Kategori</w:t>
            </w:r>
          </w:p>
        </w:tc>
        <w:tc>
          <w:tcPr>
            <w:tcW w:w="990" w:type="dxa"/>
            <w:shd w:val="clear" w:color="auto" w:fill="FFFFFF" w:themeFill="background1"/>
            <w:hideMark/>
          </w:tcPr>
          <w:p w:rsidR="002C64FF" w:rsidRDefault="002C64FF" w:rsidP="00AC046A">
            <w:pPr>
              <w:pStyle w:val="ListParagraph"/>
              <w:ind w:left="0"/>
              <w:jc w:val="center"/>
              <w:cnfStyle w:val="100000000000"/>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Jumlah</w:t>
            </w:r>
          </w:p>
        </w:tc>
      </w:tr>
      <w:tr w:rsidR="002C64FF" w:rsidRPr="00B370AE" w:rsidTr="003139B4">
        <w:trPr>
          <w:cnfStyle w:val="000000100000"/>
        </w:trPr>
        <w:tc>
          <w:tcPr>
            <w:cnfStyle w:val="001000000000"/>
            <w:tcW w:w="1556" w:type="dxa"/>
            <w:shd w:val="clear" w:color="auto" w:fill="FFFFFF" w:themeFill="background1"/>
            <w:hideMark/>
          </w:tcPr>
          <w:p w:rsidR="002C64FF" w:rsidRPr="002C64FF" w:rsidRDefault="002C64FF" w:rsidP="00AC046A">
            <w:pPr>
              <w:pStyle w:val="ListParagraph"/>
              <w:ind w:left="0"/>
              <w:jc w:val="left"/>
              <w:rPr>
                <w:rFonts w:ascii="Times New Roman" w:hAnsi="Times New Roman" w:cs="Times New Roman"/>
                <w:b w:val="0"/>
                <w:sz w:val="24"/>
                <w:szCs w:val="24"/>
              </w:rPr>
            </w:pPr>
            <w:r w:rsidRPr="002C64FF">
              <w:rPr>
                <w:rFonts w:ascii="Times New Roman" w:hAnsi="Times New Roman" w:cs="Times New Roman"/>
                <w:b w:val="0"/>
                <w:sz w:val="24"/>
                <w:szCs w:val="24"/>
              </w:rPr>
              <w:t>Usia</w:t>
            </w:r>
          </w:p>
        </w:tc>
        <w:tc>
          <w:tcPr>
            <w:tcW w:w="1530" w:type="dxa"/>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Tahun</w:t>
            </w:r>
          </w:p>
        </w:tc>
        <w:tc>
          <w:tcPr>
            <w:tcW w:w="990" w:type="dxa"/>
            <w:shd w:val="clear" w:color="auto" w:fill="FFFFFF" w:themeFill="background1"/>
            <w:hideMark/>
          </w:tcPr>
          <w:p w:rsidR="002C64FF" w:rsidRPr="00B370AE" w:rsidRDefault="002C64FF" w:rsidP="00AC046A">
            <w:pPr>
              <w:jc w:val="center"/>
              <w:cnfStyle w:val="000000100000"/>
              <w:rPr>
                <w:rFonts w:ascii="Times New Roman" w:hAnsi="Times New Roman" w:cs="Times New Roman"/>
                <w:sz w:val="24"/>
                <w:szCs w:val="24"/>
              </w:rPr>
            </w:pPr>
            <w:r w:rsidRPr="00B370AE">
              <w:rPr>
                <w:rFonts w:ascii="Times New Roman" w:hAnsi="Times New Roman" w:cs="Times New Roman"/>
                <w:sz w:val="24"/>
                <w:szCs w:val="24"/>
              </w:rPr>
              <w:t>16</w:t>
            </w:r>
          </w:p>
        </w:tc>
      </w:tr>
      <w:tr w:rsidR="002C64FF" w:rsidRPr="00B370AE" w:rsidTr="003139B4">
        <w:tc>
          <w:tcPr>
            <w:cnfStyle w:val="001000000000"/>
            <w:tcW w:w="1556" w:type="dxa"/>
            <w:shd w:val="clear" w:color="auto" w:fill="FFFFFF" w:themeFill="background1"/>
            <w:hideMark/>
          </w:tcPr>
          <w:p w:rsidR="002C64FF" w:rsidRDefault="002C64FF" w:rsidP="00AC046A">
            <w:pPr>
              <w:pStyle w:val="ListParagraph"/>
              <w:ind w:left="-18"/>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Tahun</w:t>
            </w:r>
          </w:p>
        </w:tc>
        <w:tc>
          <w:tcPr>
            <w:tcW w:w="990" w:type="dxa"/>
            <w:shd w:val="clear" w:color="auto" w:fill="FFFFFF" w:themeFill="background1"/>
            <w:hideMark/>
          </w:tcPr>
          <w:p w:rsidR="002C64FF" w:rsidRPr="00B370AE" w:rsidRDefault="002C64FF" w:rsidP="00AC046A">
            <w:pPr>
              <w:jc w:val="center"/>
              <w:cnfStyle w:val="000000000000"/>
              <w:rPr>
                <w:rFonts w:ascii="Times New Roman" w:hAnsi="Times New Roman" w:cs="Times New Roman"/>
                <w:sz w:val="24"/>
                <w:szCs w:val="24"/>
              </w:rPr>
            </w:pPr>
            <w:r w:rsidRPr="00B370AE">
              <w:rPr>
                <w:rFonts w:ascii="Times New Roman" w:hAnsi="Times New Roman" w:cs="Times New Roman"/>
                <w:sz w:val="24"/>
                <w:szCs w:val="24"/>
              </w:rPr>
              <w:t>19</w:t>
            </w:r>
          </w:p>
        </w:tc>
      </w:tr>
      <w:tr w:rsidR="002C64FF" w:rsidRPr="00B370AE" w:rsidTr="003139B4">
        <w:trPr>
          <w:cnfStyle w:val="000000100000"/>
        </w:trPr>
        <w:tc>
          <w:tcPr>
            <w:cnfStyle w:val="001000000000"/>
            <w:tcW w:w="1556" w:type="dxa"/>
            <w:shd w:val="clear" w:color="auto" w:fill="FFFFFF" w:themeFill="background1"/>
            <w:hideMark/>
          </w:tcPr>
          <w:p w:rsidR="002C64FF" w:rsidRDefault="002C64FF" w:rsidP="00AC046A">
            <w:pPr>
              <w:pStyle w:val="ListParagraph"/>
              <w:ind w:left="0"/>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Tahun</w:t>
            </w:r>
          </w:p>
        </w:tc>
        <w:tc>
          <w:tcPr>
            <w:tcW w:w="990" w:type="dxa"/>
            <w:shd w:val="clear" w:color="auto" w:fill="FFFFFF" w:themeFill="background1"/>
            <w:hideMark/>
          </w:tcPr>
          <w:p w:rsidR="002C64FF" w:rsidRPr="00B370AE" w:rsidRDefault="002C64FF" w:rsidP="00AC046A">
            <w:pPr>
              <w:jc w:val="center"/>
              <w:cnfStyle w:val="000000100000"/>
              <w:rPr>
                <w:rFonts w:ascii="Times New Roman" w:hAnsi="Times New Roman" w:cs="Times New Roman"/>
                <w:sz w:val="24"/>
                <w:szCs w:val="24"/>
              </w:rPr>
            </w:pPr>
            <w:r w:rsidRPr="00B370AE">
              <w:rPr>
                <w:rFonts w:ascii="Times New Roman" w:hAnsi="Times New Roman" w:cs="Times New Roman"/>
                <w:sz w:val="24"/>
                <w:szCs w:val="24"/>
              </w:rPr>
              <w:t>20</w:t>
            </w:r>
          </w:p>
        </w:tc>
      </w:tr>
      <w:tr w:rsidR="002C64FF" w:rsidRPr="00B370AE" w:rsidTr="003139B4">
        <w:tc>
          <w:tcPr>
            <w:cnfStyle w:val="001000000000"/>
            <w:tcW w:w="1556" w:type="dxa"/>
            <w:shd w:val="clear" w:color="auto" w:fill="FFFFFF" w:themeFill="background1"/>
            <w:hideMark/>
          </w:tcPr>
          <w:p w:rsidR="002C64FF" w:rsidRDefault="002C64FF" w:rsidP="00AC046A">
            <w:pPr>
              <w:pStyle w:val="ListParagraph"/>
              <w:ind w:left="0"/>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Tahun</w:t>
            </w:r>
          </w:p>
        </w:tc>
        <w:tc>
          <w:tcPr>
            <w:tcW w:w="990" w:type="dxa"/>
            <w:shd w:val="clear" w:color="auto" w:fill="FFFFFF" w:themeFill="background1"/>
            <w:hideMark/>
          </w:tcPr>
          <w:p w:rsidR="002C64FF" w:rsidRPr="00B370AE" w:rsidRDefault="002C64FF" w:rsidP="00AC046A">
            <w:pPr>
              <w:jc w:val="center"/>
              <w:cnfStyle w:val="000000000000"/>
              <w:rPr>
                <w:rFonts w:ascii="Times New Roman" w:hAnsi="Times New Roman" w:cs="Times New Roman"/>
                <w:sz w:val="24"/>
                <w:szCs w:val="24"/>
              </w:rPr>
            </w:pPr>
            <w:r w:rsidRPr="00B370AE">
              <w:rPr>
                <w:rFonts w:ascii="Times New Roman" w:hAnsi="Times New Roman" w:cs="Times New Roman"/>
                <w:sz w:val="24"/>
                <w:szCs w:val="24"/>
              </w:rPr>
              <w:t>37</w:t>
            </w:r>
          </w:p>
        </w:tc>
      </w:tr>
      <w:tr w:rsidR="002C64FF" w:rsidRPr="00B370AE" w:rsidTr="003139B4">
        <w:trPr>
          <w:cnfStyle w:val="000000100000"/>
        </w:trPr>
        <w:tc>
          <w:tcPr>
            <w:cnfStyle w:val="001000000000"/>
            <w:tcW w:w="1556" w:type="dxa"/>
            <w:shd w:val="clear" w:color="auto" w:fill="FFFFFF" w:themeFill="background1"/>
            <w:hideMark/>
          </w:tcPr>
          <w:p w:rsidR="002C64FF" w:rsidRDefault="002C64FF" w:rsidP="00AC046A">
            <w:pPr>
              <w:pStyle w:val="ListParagraph"/>
              <w:ind w:left="-18"/>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Tahun</w:t>
            </w:r>
          </w:p>
        </w:tc>
        <w:tc>
          <w:tcPr>
            <w:tcW w:w="990" w:type="dxa"/>
            <w:shd w:val="clear" w:color="auto" w:fill="FFFFFF" w:themeFill="background1"/>
            <w:hideMark/>
          </w:tcPr>
          <w:p w:rsidR="002C64FF" w:rsidRPr="00B370AE" w:rsidRDefault="002C64FF" w:rsidP="00AC046A">
            <w:pPr>
              <w:jc w:val="center"/>
              <w:cnfStyle w:val="000000100000"/>
              <w:rPr>
                <w:rFonts w:ascii="Times New Roman" w:hAnsi="Times New Roman" w:cs="Times New Roman"/>
                <w:sz w:val="24"/>
                <w:szCs w:val="24"/>
              </w:rPr>
            </w:pPr>
            <w:r w:rsidRPr="00B370AE">
              <w:rPr>
                <w:rFonts w:ascii="Times New Roman" w:hAnsi="Times New Roman" w:cs="Times New Roman"/>
                <w:sz w:val="24"/>
                <w:szCs w:val="24"/>
              </w:rPr>
              <w:t>34</w:t>
            </w:r>
          </w:p>
        </w:tc>
      </w:tr>
      <w:tr w:rsidR="002C64FF" w:rsidRPr="00B370AE" w:rsidTr="003139B4">
        <w:tc>
          <w:tcPr>
            <w:cnfStyle w:val="001000000000"/>
            <w:tcW w:w="1556" w:type="dxa"/>
            <w:shd w:val="clear" w:color="auto" w:fill="FFFFFF" w:themeFill="background1"/>
            <w:hideMark/>
          </w:tcPr>
          <w:p w:rsidR="002C64FF" w:rsidRDefault="002C64FF" w:rsidP="00AC046A">
            <w:pPr>
              <w:pStyle w:val="ListParagraph"/>
              <w:ind w:left="0"/>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Tahun</w:t>
            </w:r>
          </w:p>
        </w:tc>
        <w:tc>
          <w:tcPr>
            <w:tcW w:w="990" w:type="dxa"/>
            <w:shd w:val="clear" w:color="auto" w:fill="FFFFFF" w:themeFill="background1"/>
            <w:hideMark/>
          </w:tcPr>
          <w:p w:rsidR="002C64FF" w:rsidRPr="00B370AE" w:rsidRDefault="002C64FF" w:rsidP="00AC046A">
            <w:pPr>
              <w:jc w:val="center"/>
              <w:cnfStyle w:val="000000000000"/>
              <w:rPr>
                <w:rFonts w:ascii="Times New Roman" w:hAnsi="Times New Roman" w:cs="Times New Roman"/>
                <w:sz w:val="24"/>
                <w:szCs w:val="24"/>
              </w:rPr>
            </w:pPr>
            <w:r w:rsidRPr="00B370AE">
              <w:rPr>
                <w:rFonts w:ascii="Times New Roman" w:hAnsi="Times New Roman" w:cs="Times New Roman"/>
                <w:sz w:val="24"/>
                <w:szCs w:val="24"/>
              </w:rPr>
              <w:t>9</w:t>
            </w:r>
          </w:p>
        </w:tc>
      </w:tr>
      <w:tr w:rsidR="002C64FF" w:rsidRPr="00B370AE" w:rsidTr="002C64FF">
        <w:trPr>
          <w:cnfStyle w:val="000000100000"/>
        </w:trPr>
        <w:tc>
          <w:tcPr>
            <w:cnfStyle w:val="001000000000"/>
            <w:tcW w:w="1556" w:type="dxa"/>
            <w:tcBorders>
              <w:bottom w:val="nil"/>
            </w:tcBorders>
            <w:shd w:val="clear" w:color="auto" w:fill="FFFFFF" w:themeFill="background1"/>
            <w:hideMark/>
          </w:tcPr>
          <w:p w:rsidR="002C64FF" w:rsidRDefault="002C64FF" w:rsidP="00AC046A">
            <w:pPr>
              <w:pStyle w:val="ListParagraph"/>
              <w:ind w:left="0"/>
              <w:jc w:val="left"/>
              <w:rPr>
                <w:rFonts w:ascii="Times New Roman" w:hAnsi="Times New Roman" w:cs="Times New Roman"/>
                <w:sz w:val="24"/>
                <w:szCs w:val="24"/>
              </w:rPr>
            </w:pPr>
          </w:p>
        </w:tc>
        <w:tc>
          <w:tcPr>
            <w:tcW w:w="1530" w:type="dxa"/>
            <w:tcBorders>
              <w:bottom w:val="nil"/>
            </w:tcBorders>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Tahun</w:t>
            </w:r>
          </w:p>
        </w:tc>
        <w:tc>
          <w:tcPr>
            <w:tcW w:w="990" w:type="dxa"/>
            <w:tcBorders>
              <w:bottom w:val="nil"/>
            </w:tcBorders>
            <w:shd w:val="clear" w:color="auto" w:fill="FFFFFF" w:themeFill="background1"/>
            <w:hideMark/>
          </w:tcPr>
          <w:p w:rsidR="002C64FF" w:rsidRPr="00B370AE" w:rsidRDefault="002C64FF" w:rsidP="00AC046A">
            <w:pPr>
              <w:jc w:val="center"/>
              <w:cnfStyle w:val="000000100000"/>
              <w:rPr>
                <w:rFonts w:ascii="Times New Roman" w:hAnsi="Times New Roman" w:cs="Times New Roman"/>
                <w:sz w:val="24"/>
                <w:szCs w:val="24"/>
              </w:rPr>
            </w:pPr>
            <w:r w:rsidRPr="00B370AE">
              <w:rPr>
                <w:rFonts w:ascii="Times New Roman" w:hAnsi="Times New Roman" w:cs="Times New Roman"/>
                <w:sz w:val="24"/>
                <w:szCs w:val="24"/>
              </w:rPr>
              <w:t>2</w:t>
            </w:r>
          </w:p>
        </w:tc>
      </w:tr>
      <w:tr w:rsidR="002C64FF" w:rsidRPr="00B370AE" w:rsidTr="002C64FF">
        <w:tc>
          <w:tcPr>
            <w:cnfStyle w:val="001000000000"/>
            <w:tcW w:w="1556" w:type="dxa"/>
            <w:tcBorders>
              <w:top w:val="nil"/>
              <w:bottom w:val="single" w:sz="4" w:space="0" w:color="auto"/>
            </w:tcBorders>
            <w:shd w:val="clear" w:color="auto" w:fill="FFFFFF" w:themeFill="background1"/>
            <w:hideMark/>
          </w:tcPr>
          <w:p w:rsidR="002C64FF" w:rsidRDefault="002C64FF" w:rsidP="00AC046A">
            <w:pPr>
              <w:jc w:val="left"/>
            </w:pPr>
          </w:p>
        </w:tc>
        <w:tc>
          <w:tcPr>
            <w:tcW w:w="1530" w:type="dxa"/>
            <w:tcBorders>
              <w:top w:val="nil"/>
              <w:bottom w:val="single" w:sz="4" w:space="0" w:color="auto"/>
            </w:tcBorders>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Tahun</w:t>
            </w:r>
          </w:p>
        </w:tc>
        <w:tc>
          <w:tcPr>
            <w:tcW w:w="990" w:type="dxa"/>
            <w:tcBorders>
              <w:top w:val="nil"/>
              <w:bottom w:val="single" w:sz="4" w:space="0" w:color="auto"/>
            </w:tcBorders>
            <w:shd w:val="clear" w:color="auto" w:fill="FFFFFF" w:themeFill="background1"/>
            <w:hideMark/>
          </w:tcPr>
          <w:p w:rsidR="002C64FF" w:rsidRPr="00B370AE" w:rsidRDefault="002C64FF" w:rsidP="00AC046A">
            <w:pPr>
              <w:jc w:val="center"/>
              <w:cnfStyle w:val="000000000000"/>
              <w:rPr>
                <w:rFonts w:ascii="Times New Roman" w:hAnsi="Times New Roman" w:cs="Times New Roman"/>
                <w:sz w:val="24"/>
                <w:szCs w:val="24"/>
              </w:rPr>
            </w:pPr>
            <w:r w:rsidRPr="00B370AE">
              <w:rPr>
                <w:rFonts w:ascii="Times New Roman" w:hAnsi="Times New Roman" w:cs="Times New Roman"/>
                <w:sz w:val="24"/>
                <w:szCs w:val="24"/>
              </w:rPr>
              <w:t>3</w:t>
            </w:r>
          </w:p>
        </w:tc>
      </w:tr>
    </w:tbl>
    <w:p w:rsidR="002C64FF" w:rsidRDefault="00F60D9E" w:rsidP="002C64FF">
      <w:pPr>
        <w:spacing w:after="0" w:line="240" w:lineRule="auto"/>
        <w:rPr>
          <w:rFonts w:ascii="Times New Roman" w:hAnsi="Times New Roman" w:cs="Times New Roman"/>
          <w:sz w:val="24"/>
          <w:szCs w:val="24"/>
        </w:rPr>
      </w:pPr>
      <w:r>
        <w:rPr>
          <w:rFonts w:ascii="Times New Roman" w:hAnsi="Times New Roman" w:cs="Times New Roman"/>
          <w:sz w:val="24"/>
          <w:szCs w:val="24"/>
        </w:rPr>
        <w:tab/>
        <w:t>Dilihat dari faktor usia, subjek penelitian paling banyak yaitu pada usia 21 tahun yaitu sejumlah 37 orang.</w:t>
      </w:r>
    </w:p>
    <w:p w:rsidR="002C64FF" w:rsidRDefault="002C64FF" w:rsidP="002C64FF">
      <w:pPr>
        <w:spacing w:after="0" w:line="240" w:lineRule="auto"/>
        <w:rPr>
          <w:rFonts w:ascii="Times New Roman" w:hAnsi="Times New Roman" w:cs="Times New Roman"/>
          <w:sz w:val="24"/>
          <w:szCs w:val="24"/>
        </w:rPr>
      </w:pPr>
    </w:p>
    <w:p w:rsidR="002C64FF" w:rsidRPr="002C64FF" w:rsidRDefault="002C64FF" w:rsidP="002C6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 Deskripsi Jenis Kelamin Subjek Penelitian</w:t>
      </w:r>
    </w:p>
    <w:tbl>
      <w:tblPr>
        <w:tblStyle w:val="LightShading1"/>
        <w:tblW w:w="0" w:type="auto"/>
        <w:shd w:val="clear" w:color="auto" w:fill="FFFFFF" w:themeFill="background1"/>
        <w:tblLook w:val="04A0"/>
      </w:tblPr>
      <w:tblGrid>
        <w:gridCol w:w="1556"/>
        <w:gridCol w:w="1530"/>
        <w:gridCol w:w="990"/>
      </w:tblGrid>
      <w:tr w:rsidR="002C64FF" w:rsidRPr="00B370AE" w:rsidTr="002C64FF">
        <w:trPr>
          <w:cnfStyle w:val="100000000000"/>
          <w:trHeight w:val="547"/>
        </w:trPr>
        <w:tc>
          <w:tcPr>
            <w:cnfStyle w:val="001000000000"/>
            <w:tcW w:w="1556" w:type="dxa"/>
            <w:tcBorders>
              <w:bottom w:val="single" w:sz="4" w:space="0" w:color="auto"/>
            </w:tcBorders>
            <w:shd w:val="clear" w:color="auto" w:fill="FFFFFF" w:themeFill="background1"/>
            <w:vAlign w:val="center"/>
            <w:hideMark/>
          </w:tcPr>
          <w:p w:rsidR="002C64FF" w:rsidRPr="002C64FF" w:rsidRDefault="002C64FF" w:rsidP="002C64FF">
            <w:pPr>
              <w:jc w:val="center"/>
              <w:rPr>
                <w:rFonts w:ascii="Times New Roman" w:hAnsi="Times New Roman" w:cs="Times New Roman"/>
                <w:sz w:val="24"/>
                <w:szCs w:val="24"/>
              </w:rPr>
            </w:pPr>
            <w:r>
              <w:rPr>
                <w:rFonts w:ascii="Times New Roman" w:hAnsi="Times New Roman" w:cs="Times New Roman"/>
                <w:sz w:val="24"/>
                <w:szCs w:val="24"/>
              </w:rPr>
              <w:t>Aspek</w:t>
            </w:r>
          </w:p>
        </w:tc>
        <w:tc>
          <w:tcPr>
            <w:tcW w:w="1530" w:type="dxa"/>
            <w:tcBorders>
              <w:bottom w:val="single" w:sz="4" w:space="0" w:color="auto"/>
            </w:tcBorders>
            <w:shd w:val="clear" w:color="auto" w:fill="FFFFFF" w:themeFill="background1"/>
            <w:vAlign w:val="center"/>
            <w:hideMark/>
          </w:tcPr>
          <w:p w:rsidR="002C64FF" w:rsidRPr="002C64FF" w:rsidRDefault="002C64FF" w:rsidP="002C64FF">
            <w:pPr>
              <w:pStyle w:val="ListParagraph"/>
              <w:ind w:left="0"/>
              <w:jc w:val="center"/>
              <w:cnfStyle w:val="1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c>
          <w:tcPr>
            <w:tcW w:w="990" w:type="dxa"/>
            <w:tcBorders>
              <w:bottom w:val="single" w:sz="4" w:space="0" w:color="auto"/>
            </w:tcBorders>
            <w:shd w:val="clear" w:color="auto" w:fill="FFFFFF" w:themeFill="background1"/>
            <w:vAlign w:val="center"/>
            <w:hideMark/>
          </w:tcPr>
          <w:p w:rsidR="002C64FF" w:rsidRPr="002C64FF" w:rsidRDefault="002C64FF" w:rsidP="002C64FF">
            <w:pPr>
              <w:jc w:val="center"/>
              <w:cnfStyle w:val="100000000000"/>
              <w:rPr>
                <w:rFonts w:ascii="Times New Roman" w:hAnsi="Times New Roman" w:cs="Times New Roman"/>
                <w:sz w:val="24"/>
                <w:szCs w:val="24"/>
              </w:rPr>
            </w:pPr>
            <w:r>
              <w:rPr>
                <w:rFonts w:ascii="Times New Roman" w:hAnsi="Times New Roman" w:cs="Times New Roman"/>
                <w:sz w:val="24"/>
                <w:szCs w:val="24"/>
              </w:rPr>
              <w:t>Jumlah</w:t>
            </w:r>
          </w:p>
        </w:tc>
      </w:tr>
      <w:tr w:rsidR="002C64FF" w:rsidRPr="00C93FBB"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Jenis Kelamin</w:t>
            </w:r>
          </w:p>
        </w:tc>
        <w:tc>
          <w:tcPr>
            <w:tcW w:w="1530" w:type="dxa"/>
            <w:tcBorders>
              <w:top w:val="single" w:sz="4" w:space="0" w:color="auto"/>
              <w:bottom w:val="nil"/>
            </w:tcBorders>
            <w:shd w:val="clear" w:color="auto" w:fill="FFFFFF" w:themeFill="background1"/>
            <w:hideMark/>
          </w:tcPr>
          <w:p w:rsidR="002C64FF" w:rsidRPr="00C93FBB"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Laki-laki</w:t>
            </w:r>
          </w:p>
        </w:tc>
        <w:tc>
          <w:tcPr>
            <w:tcW w:w="990" w:type="dxa"/>
            <w:tcBorders>
              <w:top w:val="single" w:sz="4" w:space="0" w:color="auto"/>
              <w:bottom w:val="nil"/>
            </w:tcBorders>
            <w:shd w:val="clear" w:color="auto" w:fill="FFFFFF" w:themeFill="background1"/>
            <w:hideMark/>
          </w:tcPr>
          <w:p w:rsidR="002C64FF" w:rsidRPr="00C93FBB"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2C64FF" w:rsidRPr="00C93FBB" w:rsidTr="003139B4">
        <w:tc>
          <w:tcPr>
            <w:cnfStyle w:val="001000000000"/>
            <w:tcW w:w="1556" w:type="dxa"/>
            <w:tcBorders>
              <w:top w:val="nil"/>
              <w:bottom w:val="single" w:sz="4" w:space="0" w:color="auto"/>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top w:val="nil"/>
              <w:bottom w:val="single" w:sz="4" w:space="0" w:color="auto"/>
            </w:tcBorders>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Perempuan</w:t>
            </w:r>
          </w:p>
        </w:tc>
        <w:tc>
          <w:tcPr>
            <w:tcW w:w="990" w:type="dxa"/>
            <w:tcBorders>
              <w:top w:val="nil"/>
              <w:bottom w:val="single" w:sz="4" w:space="0" w:color="auto"/>
            </w:tcBorders>
            <w:shd w:val="clear" w:color="auto" w:fill="FFFFFF" w:themeFill="background1"/>
            <w:hideMark/>
          </w:tcPr>
          <w:p w:rsidR="002C64FF" w:rsidRPr="00C93FBB"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bl>
    <w:p w:rsidR="00F60D9E" w:rsidRDefault="00F60D9E" w:rsidP="00F60D9E">
      <w:pPr>
        <w:spacing w:after="0" w:line="240" w:lineRule="auto"/>
      </w:pPr>
    </w:p>
    <w:p w:rsidR="00F60D9E" w:rsidRDefault="00F60D9E" w:rsidP="00F60D9E">
      <w:pPr>
        <w:spacing w:after="0" w:line="240" w:lineRule="auto"/>
      </w:pPr>
      <w:r>
        <w:rPr>
          <w:rFonts w:ascii="Times New Roman" w:hAnsi="Times New Roman" w:cs="Times New Roman"/>
          <w:sz w:val="24"/>
          <w:szCs w:val="24"/>
        </w:rPr>
        <w:tab/>
        <w:t>Selanjutnya, dari jenis kelamin subjek penelitian yang paling banyak adalah jenis kelamin perempuan yaitu sejumlah 102 orang,</w:t>
      </w:r>
    </w:p>
    <w:p w:rsidR="00F60D9E" w:rsidRDefault="00F60D9E" w:rsidP="002C64FF">
      <w:pPr>
        <w:spacing w:after="0" w:line="240" w:lineRule="auto"/>
        <w:jc w:val="center"/>
        <w:rPr>
          <w:rFonts w:ascii="Times New Roman" w:hAnsi="Times New Roman" w:cs="Times New Roman"/>
          <w:sz w:val="24"/>
          <w:szCs w:val="24"/>
        </w:rPr>
      </w:pPr>
    </w:p>
    <w:p w:rsidR="002C64FF" w:rsidRPr="002C64FF" w:rsidRDefault="002C64FF" w:rsidP="002C6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 Deskripsi Pekerjaan Subjek Penelitian</w:t>
      </w:r>
    </w:p>
    <w:tbl>
      <w:tblPr>
        <w:tblStyle w:val="LightShading1"/>
        <w:tblW w:w="0" w:type="auto"/>
        <w:shd w:val="clear" w:color="auto" w:fill="FFFFFF" w:themeFill="background1"/>
        <w:tblLook w:val="04A0"/>
      </w:tblPr>
      <w:tblGrid>
        <w:gridCol w:w="1556"/>
        <w:gridCol w:w="1530"/>
        <w:gridCol w:w="990"/>
      </w:tblGrid>
      <w:tr w:rsidR="002C64FF" w:rsidRPr="00C93FBB" w:rsidTr="002C64FF">
        <w:trPr>
          <w:cnfStyle w:val="100000000000"/>
        </w:trPr>
        <w:tc>
          <w:tcPr>
            <w:cnfStyle w:val="001000000000"/>
            <w:tcW w:w="1556" w:type="dxa"/>
            <w:tcBorders>
              <w:top w:val="single" w:sz="4" w:space="0" w:color="auto"/>
              <w:bottom w:val="single" w:sz="4" w:space="0" w:color="auto"/>
            </w:tcBorders>
            <w:shd w:val="clear" w:color="auto" w:fill="FFFFFF" w:themeFill="background1"/>
            <w:hideMark/>
          </w:tcPr>
          <w:p w:rsidR="002C64FF" w:rsidRPr="002C64FF" w:rsidRDefault="002C64FF" w:rsidP="002C64FF">
            <w:pPr>
              <w:jc w:val="center"/>
              <w:rPr>
                <w:rFonts w:ascii="Times New Roman" w:hAnsi="Times New Roman" w:cs="Times New Roman"/>
                <w:sz w:val="24"/>
                <w:szCs w:val="24"/>
              </w:rPr>
            </w:pPr>
            <w:r>
              <w:rPr>
                <w:rFonts w:ascii="Times New Roman" w:hAnsi="Times New Roman" w:cs="Times New Roman"/>
                <w:sz w:val="24"/>
                <w:szCs w:val="24"/>
              </w:rPr>
              <w:t>Aspek</w:t>
            </w:r>
          </w:p>
        </w:tc>
        <w:tc>
          <w:tcPr>
            <w:tcW w:w="1530" w:type="dxa"/>
            <w:tcBorders>
              <w:top w:val="single" w:sz="4" w:space="0" w:color="auto"/>
              <w:bottom w:val="single" w:sz="4" w:space="0" w:color="auto"/>
            </w:tcBorders>
            <w:shd w:val="clear" w:color="auto" w:fill="FFFFFF" w:themeFill="background1"/>
            <w:hideMark/>
          </w:tcPr>
          <w:p w:rsidR="002C64FF" w:rsidRPr="002C64FF" w:rsidRDefault="002C64FF" w:rsidP="002C64FF">
            <w:pPr>
              <w:pStyle w:val="ListParagraph"/>
              <w:ind w:left="0"/>
              <w:jc w:val="center"/>
              <w:cnfStyle w:val="1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c>
          <w:tcPr>
            <w:tcW w:w="990" w:type="dxa"/>
            <w:tcBorders>
              <w:top w:val="single" w:sz="4" w:space="0" w:color="auto"/>
              <w:bottom w:val="single" w:sz="4" w:space="0" w:color="auto"/>
            </w:tcBorders>
            <w:shd w:val="clear" w:color="auto" w:fill="FFFFFF" w:themeFill="background1"/>
            <w:hideMark/>
          </w:tcPr>
          <w:p w:rsidR="002C64FF" w:rsidRPr="002C64FF" w:rsidRDefault="002C64FF" w:rsidP="002C64FF">
            <w:pPr>
              <w:pStyle w:val="ListParagraph"/>
              <w:ind w:left="0"/>
              <w:jc w:val="center"/>
              <w:cnfStyle w:val="1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Jumlah</w:t>
            </w:r>
          </w:p>
        </w:tc>
      </w:tr>
      <w:tr w:rsidR="002C64FF" w:rsidRPr="00B00238"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Pekerjaan</w:t>
            </w:r>
          </w:p>
        </w:tc>
        <w:tc>
          <w:tcPr>
            <w:tcW w:w="1530" w:type="dxa"/>
            <w:tcBorders>
              <w:top w:val="single" w:sz="4" w:space="0" w:color="auto"/>
              <w:bottom w:val="nil"/>
            </w:tcBorders>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Pelajar</w:t>
            </w:r>
          </w:p>
        </w:tc>
        <w:tc>
          <w:tcPr>
            <w:tcW w:w="990" w:type="dxa"/>
            <w:tcBorders>
              <w:top w:val="single" w:sz="4" w:space="0" w:color="auto"/>
              <w:bottom w:val="nil"/>
            </w:tcBorders>
            <w:shd w:val="clear" w:color="auto" w:fill="FFFFFF" w:themeFill="background1"/>
            <w:hideMark/>
          </w:tcPr>
          <w:p w:rsidR="002C64FF" w:rsidRPr="00B00238" w:rsidRDefault="002C64FF" w:rsidP="00AC046A">
            <w:pPr>
              <w:jc w:val="center"/>
              <w:cnfStyle w:val="000000100000"/>
              <w:rPr>
                <w:rFonts w:ascii="Times New Roman" w:hAnsi="Times New Roman" w:cs="Times New Roman"/>
                <w:color w:val="000000"/>
                <w:sz w:val="24"/>
                <w:szCs w:val="24"/>
              </w:rPr>
            </w:pPr>
            <w:r w:rsidRPr="00B00238">
              <w:rPr>
                <w:rFonts w:ascii="Times New Roman" w:hAnsi="Times New Roman" w:cs="Times New Roman"/>
                <w:color w:val="000000"/>
                <w:sz w:val="24"/>
                <w:szCs w:val="24"/>
              </w:rPr>
              <w:t>16</w:t>
            </w:r>
          </w:p>
        </w:tc>
      </w:tr>
      <w:tr w:rsidR="002C64FF" w:rsidRPr="00B00238" w:rsidTr="003139B4">
        <w:tc>
          <w:tcPr>
            <w:cnfStyle w:val="001000000000"/>
            <w:tcW w:w="1556" w:type="dxa"/>
            <w:tcBorders>
              <w:top w:val="nil"/>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top w:val="nil"/>
            </w:tcBorders>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Mahasiswa</w:t>
            </w:r>
          </w:p>
        </w:tc>
        <w:tc>
          <w:tcPr>
            <w:tcW w:w="990" w:type="dxa"/>
            <w:tcBorders>
              <w:top w:val="nil"/>
            </w:tcBorders>
            <w:shd w:val="clear" w:color="auto" w:fill="FFFFFF" w:themeFill="background1"/>
            <w:hideMark/>
          </w:tcPr>
          <w:p w:rsidR="002C64FF" w:rsidRPr="00B00238" w:rsidRDefault="002C64FF" w:rsidP="00AC046A">
            <w:pPr>
              <w:jc w:val="center"/>
              <w:cnfStyle w:val="000000000000"/>
              <w:rPr>
                <w:rFonts w:ascii="Times New Roman" w:hAnsi="Times New Roman" w:cs="Times New Roman"/>
                <w:color w:val="000000"/>
                <w:sz w:val="24"/>
                <w:szCs w:val="24"/>
              </w:rPr>
            </w:pPr>
            <w:r w:rsidRPr="00B00238">
              <w:rPr>
                <w:rFonts w:ascii="Times New Roman" w:hAnsi="Times New Roman" w:cs="Times New Roman"/>
                <w:color w:val="000000"/>
                <w:sz w:val="24"/>
                <w:szCs w:val="24"/>
              </w:rPr>
              <w:t>96</w:t>
            </w:r>
          </w:p>
        </w:tc>
      </w:tr>
      <w:tr w:rsidR="002C64FF" w:rsidRPr="00B00238" w:rsidTr="003139B4">
        <w:trPr>
          <w:cnfStyle w:val="000000100000"/>
        </w:trPr>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Bekerja</w:t>
            </w:r>
          </w:p>
        </w:tc>
        <w:tc>
          <w:tcPr>
            <w:tcW w:w="990" w:type="dxa"/>
            <w:shd w:val="clear" w:color="auto" w:fill="FFFFFF" w:themeFill="background1"/>
            <w:hideMark/>
          </w:tcPr>
          <w:p w:rsidR="002C64FF" w:rsidRPr="00B00238" w:rsidRDefault="002C64FF" w:rsidP="00AC046A">
            <w:pPr>
              <w:jc w:val="center"/>
              <w:cnfStyle w:val="000000100000"/>
              <w:rPr>
                <w:rFonts w:ascii="Times New Roman" w:hAnsi="Times New Roman" w:cs="Times New Roman"/>
                <w:color w:val="000000"/>
                <w:sz w:val="24"/>
                <w:szCs w:val="24"/>
              </w:rPr>
            </w:pPr>
            <w:r w:rsidRPr="00B00238">
              <w:rPr>
                <w:rFonts w:ascii="Times New Roman" w:hAnsi="Times New Roman" w:cs="Times New Roman"/>
                <w:color w:val="000000"/>
                <w:sz w:val="24"/>
                <w:szCs w:val="24"/>
              </w:rPr>
              <w:t>26</w:t>
            </w:r>
          </w:p>
        </w:tc>
      </w:tr>
      <w:tr w:rsidR="002C64FF" w:rsidRPr="00B00238" w:rsidTr="003139B4">
        <w:tc>
          <w:tcPr>
            <w:cnfStyle w:val="001000000000"/>
            <w:tcW w:w="1556" w:type="dxa"/>
            <w:tcBorders>
              <w:bottom w:val="single" w:sz="4" w:space="0" w:color="auto"/>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bottom w:val="single" w:sz="4" w:space="0" w:color="auto"/>
            </w:tcBorders>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Bekerja</w:t>
            </w:r>
          </w:p>
        </w:tc>
        <w:tc>
          <w:tcPr>
            <w:tcW w:w="990" w:type="dxa"/>
            <w:tcBorders>
              <w:bottom w:val="single" w:sz="4" w:space="0" w:color="auto"/>
            </w:tcBorders>
            <w:shd w:val="clear" w:color="auto" w:fill="FFFFFF" w:themeFill="background1"/>
            <w:hideMark/>
          </w:tcPr>
          <w:p w:rsidR="002C64FF" w:rsidRPr="00B00238" w:rsidRDefault="002C64FF" w:rsidP="00AC046A">
            <w:pPr>
              <w:jc w:val="center"/>
              <w:cnfStyle w:val="000000000000"/>
              <w:rPr>
                <w:rFonts w:ascii="Times New Roman" w:hAnsi="Times New Roman" w:cs="Times New Roman"/>
                <w:color w:val="000000"/>
                <w:sz w:val="24"/>
                <w:szCs w:val="24"/>
              </w:rPr>
            </w:pPr>
            <w:r w:rsidRPr="00B00238">
              <w:rPr>
                <w:rFonts w:ascii="Times New Roman" w:hAnsi="Times New Roman" w:cs="Times New Roman"/>
                <w:color w:val="000000"/>
                <w:sz w:val="24"/>
                <w:szCs w:val="24"/>
              </w:rPr>
              <w:t>2</w:t>
            </w:r>
          </w:p>
        </w:tc>
      </w:tr>
    </w:tbl>
    <w:p w:rsidR="002C64FF" w:rsidRDefault="002C64FF" w:rsidP="00F60D9E">
      <w:pPr>
        <w:spacing w:after="0" w:line="240" w:lineRule="auto"/>
      </w:pPr>
    </w:p>
    <w:p w:rsidR="00F60D9E" w:rsidRDefault="00F60D9E" w:rsidP="00F60D9E">
      <w:pPr>
        <w:spacing w:after="0" w:line="240" w:lineRule="auto"/>
      </w:pPr>
      <w:r>
        <w:rPr>
          <w:rFonts w:ascii="Times New Roman" w:hAnsi="Times New Roman" w:cs="Times New Roman"/>
          <w:sz w:val="24"/>
          <w:szCs w:val="24"/>
        </w:rPr>
        <w:tab/>
        <w:t>Dari faktor pekerjaan, subjek penelitian yang paling banyak adalah mahasiswa yaitu sejumlah 96 orang.</w:t>
      </w:r>
    </w:p>
    <w:p w:rsidR="00F60D9E" w:rsidRDefault="00F60D9E" w:rsidP="002C64FF">
      <w:pPr>
        <w:spacing w:after="0" w:line="240" w:lineRule="auto"/>
        <w:jc w:val="center"/>
        <w:rPr>
          <w:rFonts w:ascii="Times New Roman" w:hAnsi="Times New Roman" w:cs="Times New Roman"/>
          <w:sz w:val="24"/>
          <w:szCs w:val="24"/>
        </w:rPr>
      </w:pPr>
    </w:p>
    <w:p w:rsidR="002C64FF" w:rsidRPr="002C64FF" w:rsidRDefault="002C64FF" w:rsidP="002C6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 Deskripsi Durasi Penggunaan Internet Subjek Penelitian</w:t>
      </w:r>
    </w:p>
    <w:tbl>
      <w:tblPr>
        <w:tblStyle w:val="LightShading1"/>
        <w:tblW w:w="0" w:type="auto"/>
        <w:shd w:val="clear" w:color="auto" w:fill="FFFFFF" w:themeFill="background1"/>
        <w:tblLook w:val="04A0"/>
      </w:tblPr>
      <w:tblGrid>
        <w:gridCol w:w="1556"/>
        <w:gridCol w:w="1530"/>
        <w:gridCol w:w="990"/>
      </w:tblGrid>
      <w:tr w:rsidR="002C64FF" w:rsidRPr="00B00238" w:rsidTr="002C64FF">
        <w:trPr>
          <w:cnfStyle w:val="100000000000"/>
        </w:trPr>
        <w:tc>
          <w:tcPr>
            <w:cnfStyle w:val="001000000000"/>
            <w:tcW w:w="1556" w:type="dxa"/>
            <w:tcBorders>
              <w:bottom w:val="single" w:sz="4" w:space="0" w:color="auto"/>
            </w:tcBorders>
            <w:shd w:val="clear" w:color="auto" w:fill="FFFFFF" w:themeFill="background1"/>
            <w:hideMark/>
          </w:tcPr>
          <w:p w:rsidR="002C64FF" w:rsidRDefault="002C64FF" w:rsidP="002C64FF">
            <w:pPr>
              <w:jc w:val="center"/>
              <w:rPr>
                <w:rFonts w:ascii="Times New Roman" w:hAnsi="Times New Roman" w:cs="Times New Roman"/>
                <w:sz w:val="24"/>
                <w:szCs w:val="24"/>
              </w:rPr>
            </w:pPr>
            <w:r>
              <w:rPr>
                <w:rFonts w:ascii="Times New Roman" w:hAnsi="Times New Roman" w:cs="Times New Roman"/>
                <w:sz w:val="24"/>
                <w:szCs w:val="24"/>
              </w:rPr>
              <w:t>Aspek</w:t>
            </w:r>
          </w:p>
        </w:tc>
        <w:tc>
          <w:tcPr>
            <w:tcW w:w="1530" w:type="dxa"/>
            <w:tcBorders>
              <w:bottom w:val="single" w:sz="4" w:space="0" w:color="auto"/>
            </w:tcBorders>
            <w:shd w:val="clear" w:color="auto" w:fill="FFFFFF" w:themeFill="background1"/>
            <w:hideMark/>
          </w:tcPr>
          <w:p w:rsidR="002C64FF" w:rsidRDefault="002C64FF" w:rsidP="00AC046A">
            <w:pPr>
              <w:pStyle w:val="ListParagraph"/>
              <w:ind w:left="0"/>
              <w:jc w:val="center"/>
              <w:cnfStyle w:val="1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c>
          <w:tcPr>
            <w:tcW w:w="990" w:type="dxa"/>
            <w:tcBorders>
              <w:bottom w:val="single" w:sz="4" w:space="0" w:color="auto"/>
            </w:tcBorders>
            <w:shd w:val="clear" w:color="auto" w:fill="FFFFFF" w:themeFill="background1"/>
            <w:hideMark/>
          </w:tcPr>
          <w:p w:rsidR="002C64FF" w:rsidRPr="00B00238" w:rsidRDefault="002C64FF" w:rsidP="00AC046A">
            <w:pPr>
              <w:jc w:val="center"/>
              <w:cnfStyle w:val="100000000000"/>
              <w:rPr>
                <w:rFonts w:ascii="Times New Roman" w:hAnsi="Times New Roman" w:cs="Times New Roman"/>
                <w:color w:val="000000"/>
                <w:sz w:val="24"/>
                <w:szCs w:val="24"/>
              </w:rPr>
            </w:pPr>
            <w:r>
              <w:rPr>
                <w:rFonts w:ascii="Times New Roman" w:hAnsi="Times New Roman" w:cs="Times New Roman"/>
                <w:color w:val="000000"/>
                <w:sz w:val="24"/>
                <w:szCs w:val="24"/>
              </w:rPr>
              <w:t>Jumlah</w:t>
            </w:r>
          </w:p>
        </w:tc>
      </w:tr>
      <w:tr w:rsidR="002C64FF" w:rsidRPr="00041F6F"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Durasi Penggunaan Internet</w:t>
            </w:r>
          </w:p>
        </w:tc>
        <w:tc>
          <w:tcPr>
            <w:tcW w:w="1530" w:type="dxa"/>
            <w:tcBorders>
              <w:top w:val="single" w:sz="4" w:space="0" w:color="auto"/>
              <w:bottom w:val="nil"/>
            </w:tcBorders>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1-6 Jam</w:t>
            </w:r>
          </w:p>
        </w:tc>
        <w:tc>
          <w:tcPr>
            <w:tcW w:w="990" w:type="dxa"/>
            <w:tcBorders>
              <w:top w:val="single" w:sz="4" w:space="0" w:color="auto"/>
              <w:bottom w:val="nil"/>
            </w:tcBorders>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30</w:t>
            </w:r>
          </w:p>
        </w:tc>
      </w:tr>
      <w:tr w:rsidR="002C64FF" w:rsidRPr="00041F6F" w:rsidTr="003139B4">
        <w:tc>
          <w:tcPr>
            <w:cnfStyle w:val="001000000000"/>
            <w:tcW w:w="1556" w:type="dxa"/>
            <w:tcBorders>
              <w:top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(Perhari)</w:t>
            </w:r>
          </w:p>
        </w:tc>
        <w:tc>
          <w:tcPr>
            <w:tcW w:w="1530" w:type="dxa"/>
            <w:tcBorders>
              <w:top w:val="nil"/>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7-12 Jam</w:t>
            </w:r>
          </w:p>
        </w:tc>
        <w:tc>
          <w:tcPr>
            <w:tcW w:w="990" w:type="dxa"/>
            <w:tcBorders>
              <w:top w:val="nil"/>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71</w:t>
            </w:r>
          </w:p>
        </w:tc>
      </w:tr>
      <w:tr w:rsidR="002C64FF" w:rsidRPr="00041F6F" w:rsidTr="003139B4">
        <w:trPr>
          <w:cnfStyle w:val="000000100000"/>
        </w:trPr>
        <w:tc>
          <w:tcPr>
            <w:cnfStyle w:val="001000000000"/>
            <w:tcW w:w="1556" w:type="dxa"/>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p>
        </w:tc>
        <w:tc>
          <w:tcPr>
            <w:tcW w:w="1530" w:type="dxa"/>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13-18 Jam</w:t>
            </w:r>
          </w:p>
        </w:tc>
        <w:tc>
          <w:tcPr>
            <w:tcW w:w="990" w:type="dxa"/>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23</w:t>
            </w:r>
          </w:p>
        </w:tc>
      </w:tr>
      <w:tr w:rsidR="002C64FF" w:rsidRPr="00041F6F" w:rsidTr="003139B4">
        <w:tc>
          <w:tcPr>
            <w:cnfStyle w:val="001000000000"/>
            <w:tcW w:w="1556" w:type="dxa"/>
            <w:tcBorders>
              <w:bottom w:val="single" w:sz="4" w:space="0" w:color="auto"/>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p>
        </w:tc>
        <w:tc>
          <w:tcPr>
            <w:tcW w:w="1530" w:type="dxa"/>
            <w:tcBorders>
              <w:bottom w:val="single" w:sz="4" w:space="0" w:color="auto"/>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19-24 Jam</w:t>
            </w:r>
          </w:p>
        </w:tc>
        <w:tc>
          <w:tcPr>
            <w:tcW w:w="990" w:type="dxa"/>
            <w:tcBorders>
              <w:bottom w:val="single" w:sz="4" w:space="0" w:color="auto"/>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16</w:t>
            </w:r>
          </w:p>
        </w:tc>
      </w:tr>
      <w:tr w:rsidR="002C64FF" w:rsidRPr="00041F6F"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Durasi Penggunaan Internet</w:t>
            </w:r>
          </w:p>
        </w:tc>
        <w:tc>
          <w:tcPr>
            <w:tcW w:w="1530" w:type="dxa"/>
            <w:tcBorders>
              <w:top w:val="single" w:sz="4" w:space="0" w:color="auto"/>
              <w:bottom w:val="nil"/>
            </w:tcBorders>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7-42 Jam</w:t>
            </w:r>
          </w:p>
        </w:tc>
        <w:tc>
          <w:tcPr>
            <w:tcW w:w="990" w:type="dxa"/>
            <w:tcBorders>
              <w:top w:val="single" w:sz="4" w:space="0" w:color="auto"/>
              <w:bottom w:val="nil"/>
            </w:tcBorders>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30</w:t>
            </w:r>
          </w:p>
        </w:tc>
      </w:tr>
      <w:tr w:rsidR="002C64FF" w:rsidRPr="00041F6F" w:rsidTr="003139B4">
        <w:tc>
          <w:tcPr>
            <w:cnfStyle w:val="001000000000"/>
            <w:tcW w:w="1556" w:type="dxa"/>
            <w:tcBorders>
              <w:top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(Perminggu)</w:t>
            </w:r>
          </w:p>
        </w:tc>
        <w:tc>
          <w:tcPr>
            <w:tcW w:w="1530" w:type="dxa"/>
            <w:tcBorders>
              <w:top w:val="nil"/>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43-84 Jam</w:t>
            </w:r>
          </w:p>
        </w:tc>
        <w:tc>
          <w:tcPr>
            <w:tcW w:w="990" w:type="dxa"/>
            <w:tcBorders>
              <w:top w:val="nil"/>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66</w:t>
            </w:r>
          </w:p>
        </w:tc>
      </w:tr>
      <w:tr w:rsidR="002C64FF" w:rsidRPr="00041F6F" w:rsidTr="003139B4">
        <w:trPr>
          <w:cnfStyle w:val="000000100000"/>
        </w:trPr>
        <w:tc>
          <w:tcPr>
            <w:cnfStyle w:val="001000000000"/>
            <w:tcW w:w="1556" w:type="dxa"/>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p>
        </w:tc>
        <w:tc>
          <w:tcPr>
            <w:tcW w:w="1530" w:type="dxa"/>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85-126 Jam</w:t>
            </w:r>
          </w:p>
        </w:tc>
        <w:tc>
          <w:tcPr>
            <w:tcW w:w="990" w:type="dxa"/>
            <w:shd w:val="clear" w:color="auto" w:fill="FFFFFF" w:themeFill="background1"/>
            <w:hideMark/>
          </w:tcPr>
          <w:p w:rsidR="002C64FF" w:rsidRPr="00041F6F" w:rsidRDefault="002C64FF" w:rsidP="00AC046A">
            <w:pPr>
              <w:jc w:val="center"/>
              <w:cnfStyle w:val="000000100000"/>
              <w:rPr>
                <w:rFonts w:ascii="Times New Roman" w:hAnsi="Times New Roman" w:cs="Times New Roman"/>
                <w:sz w:val="24"/>
                <w:szCs w:val="24"/>
              </w:rPr>
            </w:pPr>
            <w:r w:rsidRPr="00041F6F">
              <w:rPr>
                <w:rFonts w:ascii="Times New Roman" w:hAnsi="Times New Roman" w:cs="Times New Roman"/>
                <w:sz w:val="24"/>
                <w:szCs w:val="24"/>
              </w:rPr>
              <w:t>26</w:t>
            </w:r>
          </w:p>
        </w:tc>
      </w:tr>
      <w:tr w:rsidR="002C64FF" w:rsidRPr="00041F6F" w:rsidTr="003139B4">
        <w:tc>
          <w:tcPr>
            <w:cnfStyle w:val="001000000000"/>
            <w:tcW w:w="1556" w:type="dxa"/>
            <w:tcBorders>
              <w:bottom w:val="single" w:sz="4" w:space="0" w:color="auto"/>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bottom w:val="single" w:sz="4" w:space="0" w:color="auto"/>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127-168 Jam</w:t>
            </w:r>
          </w:p>
        </w:tc>
        <w:tc>
          <w:tcPr>
            <w:tcW w:w="990" w:type="dxa"/>
            <w:tcBorders>
              <w:bottom w:val="single" w:sz="4" w:space="0" w:color="auto"/>
            </w:tcBorders>
            <w:shd w:val="clear" w:color="auto" w:fill="FFFFFF" w:themeFill="background1"/>
            <w:hideMark/>
          </w:tcPr>
          <w:p w:rsidR="002C64FF" w:rsidRPr="00041F6F" w:rsidRDefault="002C64FF" w:rsidP="00AC046A">
            <w:pPr>
              <w:jc w:val="center"/>
              <w:cnfStyle w:val="000000000000"/>
              <w:rPr>
                <w:rFonts w:ascii="Times New Roman" w:hAnsi="Times New Roman" w:cs="Times New Roman"/>
                <w:sz w:val="24"/>
                <w:szCs w:val="24"/>
              </w:rPr>
            </w:pPr>
            <w:r w:rsidRPr="00041F6F">
              <w:rPr>
                <w:rFonts w:ascii="Times New Roman" w:hAnsi="Times New Roman" w:cs="Times New Roman"/>
                <w:sz w:val="24"/>
                <w:szCs w:val="24"/>
              </w:rPr>
              <w:t>18</w:t>
            </w:r>
          </w:p>
        </w:tc>
      </w:tr>
    </w:tbl>
    <w:p w:rsidR="002C64FF" w:rsidRDefault="00F60D9E" w:rsidP="00F60D9E">
      <w:pPr>
        <w:spacing w:after="0" w:line="240" w:lineRule="auto"/>
        <w:rPr>
          <w:rFonts w:ascii="Times New Roman" w:hAnsi="Times New Roman" w:cs="Times New Roman"/>
          <w:sz w:val="24"/>
          <w:szCs w:val="24"/>
        </w:rPr>
      </w:pPr>
      <w:r>
        <w:rPr>
          <w:rFonts w:ascii="Times New Roman" w:hAnsi="Times New Roman" w:cs="Times New Roman"/>
          <w:sz w:val="24"/>
          <w:szCs w:val="24"/>
        </w:rPr>
        <w:tab/>
        <w:t>Dari faktor total durasi penggunaan internet subjek penelitian dalam satu hari paling tinggi yaitu selama 7 sampai 12 jam, dari faktor total durasi penggunaan internet subjek penelitian dalam satu minggu paling tinggi yaitu selama 43 sampai 84 jam.</w:t>
      </w:r>
    </w:p>
    <w:p w:rsidR="00F60D9E" w:rsidRDefault="00F60D9E" w:rsidP="00F60D9E">
      <w:pPr>
        <w:spacing w:after="0" w:line="240" w:lineRule="auto"/>
      </w:pPr>
    </w:p>
    <w:p w:rsidR="002C64FF" w:rsidRPr="002C64FF" w:rsidRDefault="002C64FF" w:rsidP="002C6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5. Deskripsi Tujuan Penggunaan Internet Subjek Penelitian</w:t>
      </w:r>
    </w:p>
    <w:tbl>
      <w:tblPr>
        <w:tblStyle w:val="LightShading1"/>
        <w:tblW w:w="0" w:type="auto"/>
        <w:shd w:val="clear" w:color="auto" w:fill="FFFFFF" w:themeFill="background1"/>
        <w:tblLook w:val="04A0"/>
      </w:tblPr>
      <w:tblGrid>
        <w:gridCol w:w="1556"/>
        <w:gridCol w:w="1530"/>
        <w:gridCol w:w="990"/>
      </w:tblGrid>
      <w:tr w:rsidR="002C64FF" w:rsidRPr="00041F6F" w:rsidTr="002C64FF">
        <w:trPr>
          <w:cnfStyle w:val="100000000000"/>
        </w:trPr>
        <w:tc>
          <w:tcPr>
            <w:cnfStyle w:val="001000000000"/>
            <w:tcW w:w="1556" w:type="dxa"/>
            <w:tcBorders>
              <w:bottom w:val="single" w:sz="4" w:space="0" w:color="auto"/>
            </w:tcBorders>
            <w:shd w:val="clear" w:color="auto" w:fill="FFFFFF" w:themeFill="background1"/>
            <w:hideMark/>
          </w:tcPr>
          <w:p w:rsidR="002C64FF" w:rsidRDefault="002C64FF" w:rsidP="002C64FF">
            <w:pPr>
              <w:jc w:val="center"/>
              <w:rPr>
                <w:rFonts w:ascii="Times New Roman" w:hAnsi="Times New Roman" w:cs="Times New Roman"/>
                <w:sz w:val="24"/>
                <w:szCs w:val="24"/>
              </w:rPr>
            </w:pPr>
            <w:r>
              <w:rPr>
                <w:rFonts w:ascii="Times New Roman" w:hAnsi="Times New Roman" w:cs="Times New Roman"/>
                <w:sz w:val="24"/>
                <w:szCs w:val="24"/>
              </w:rPr>
              <w:t>Aspek</w:t>
            </w:r>
          </w:p>
        </w:tc>
        <w:tc>
          <w:tcPr>
            <w:tcW w:w="1530" w:type="dxa"/>
            <w:tcBorders>
              <w:bottom w:val="single" w:sz="4" w:space="0" w:color="auto"/>
            </w:tcBorders>
            <w:shd w:val="clear" w:color="auto" w:fill="FFFFFF" w:themeFill="background1"/>
            <w:hideMark/>
          </w:tcPr>
          <w:p w:rsidR="002C64FF" w:rsidRPr="00041F6F" w:rsidRDefault="002C64FF" w:rsidP="00AC046A">
            <w:pPr>
              <w:jc w:val="center"/>
              <w:cnfStyle w:val="100000000000"/>
              <w:rPr>
                <w:rFonts w:ascii="Times New Roman" w:hAnsi="Times New Roman" w:cs="Times New Roman"/>
                <w:sz w:val="24"/>
                <w:szCs w:val="24"/>
              </w:rPr>
            </w:pPr>
            <w:r>
              <w:rPr>
                <w:rFonts w:ascii="Times New Roman" w:hAnsi="Times New Roman" w:cs="Times New Roman"/>
                <w:sz w:val="24"/>
                <w:szCs w:val="24"/>
              </w:rPr>
              <w:t>Kategori</w:t>
            </w:r>
          </w:p>
        </w:tc>
        <w:tc>
          <w:tcPr>
            <w:tcW w:w="990" w:type="dxa"/>
            <w:tcBorders>
              <w:bottom w:val="single" w:sz="4" w:space="0" w:color="auto"/>
            </w:tcBorders>
            <w:shd w:val="clear" w:color="auto" w:fill="FFFFFF" w:themeFill="background1"/>
            <w:hideMark/>
          </w:tcPr>
          <w:p w:rsidR="002C64FF" w:rsidRPr="00041F6F" w:rsidRDefault="002C64FF" w:rsidP="00AC046A">
            <w:pPr>
              <w:jc w:val="center"/>
              <w:cnfStyle w:val="100000000000"/>
              <w:rPr>
                <w:rFonts w:ascii="Times New Roman" w:hAnsi="Times New Roman" w:cs="Times New Roman"/>
                <w:sz w:val="24"/>
                <w:szCs w:val="24"/>
              </w:rPr>
            </w:pPr>
            <w:r>
              <w:rPr>
                <w:rFonts w:ascii="Times New Roman" w:hAnsi="Times New Roman" w:cs="Times New Roman"/>
                <w:sz w:val="24"/>
                <w:szCs w:val="24"/>
              </w:rPr>
              <w:t>Jumlah</w:t>
            </w:r>
          </w:p>
        </w:tc>
      </w:tr>
      <w:tr w:rsidR="002C64FF" w:rsidRPr="00C856AC"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Tujuan Penggunaan Internet</w:t>
            </w:r>
          </w:p>
        </w:tc>
        <w:tc>
          <w:tcPr>
            <w:tcW w:w="1530" w:type="dxa"/>
            <w:tcBorders>
              <w:top w:val="single" w:sz="4" w:space="0" w:color="auto"/>
              <w:bottom w:val="nil"/>
            </w:tcBorders>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Akademik</w:t>
            </w:r>
          </w:p>
        </w:tc>
        <w:tc>
          <w:tcPr>
            <w:tcW w:w="990" w:type="dxa"/>
            <w:tcBorders>
              <w:top w:val="single" w:sz="4" w:space="0" w:color="auto"/>
              <w:bottom w:val="nil"/>
            </w:tcBorders>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99</w:t>
            </w:r>
          </w:p>
        </w:tc>
      </w:tr>
      <w:tr w:rsidR="002C64FF" w:rsidRPr="00C856AC" w:rsidTr="003139B4">
        <w:tc>
          <w:tcPr>
            <w:cnfStyle w:val="001000000000"/>
            <w:tcW w:w="1556" w:type="dxa"/>
            <w:tcBorders>
              <w:top w:val="nil"/>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top w:val="nil"/>
            </w:tcBorders>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Hiburan</w:t>
            </w:r>
          </w:p>
        </w:tc>
        <w:tc>
          <w:tcPr>
            <w:tcW w:w="990" w:type="dxa"/>
            <w:tcBorders>
              <w:top w:val="nil"/>
            </w:tcBorders>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124</w:t>
            </w:r>
          </w:p>
        </w:tc>
      </w:tr>
      <w:tr w:rsidR="002C64FF" w:rsidRPr="00C856AC" w:rsidTr="003139B4">
        <w:trPr>
          <w:cnfStyle w:val="000000100000"/>
        </w:trPr>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Komunikasi</w:t>
            </w:r>
          </w:p>
        </w:tc>
        <w:tc>
          <w:tcPr>
            <w:tcW w:w="990" w:type="dxa"/>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128</w:t>
            </w:r>
          </w:p>
        </w:tc>
      </w:tr>
      <w:tr w:rsidR="002C64FF" w:rsidRPr="00C856AC" w:rsidTr="003139B4">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pStyle w:val="ListParagraph"/>
              <w:ind w:left="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Berita dan Informasi</w:t>
            </w:r>
          </w:p>
        </w:tc>
        <w:tc>
          <w:tcPr>
            <w:tcW w:w="990" w:type="dxa"/>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125</w:t>
            </w:r>
          </w:p>
        </w:tc>
      </w:tr>
      <w:tr w:rsidR="002C64FF" w:rsidRPr="00C856AC" w:rsidTr="003139B4">
        <w:trPr>
          <w:cnfStyle w:val="000000100000"/>
        </w:trPr>
        <w:tc>
          <w:tcPr>
            <w:cnfStyle w:val="001000000000"/>
            <w:tcW w:w="1556" w:type="dxa"/>
            <w:tcBorders>
              <w:bottom w:val="single" w:sz="4" w:space="0" w:color="auto"/>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bottom w:val="single" w:sz="4" w:space="0" w:color="auto"/>
            </w:tcBorders>
            <w:shd w:val="clear" w:color="auto" w:fill="FFFFFF" w:themeFill="background1"/>
            <w:hideMark/>
          </w:tcPr>
          <w:p w:rsidR="002C64FF" w:rsidRDefault="002C64FF" w:rsidP="00AC046A">
            <w:pPr>
              <w:pStyle w:val="ListParagraph"/>
              <w:ind w:left="0"/>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Pekerjaan</w:t>
            </w:r>
          </w:p>
        </w:tc>
        <w:tc>
          <w:tcPr>
            <w:tcW w:w="990" w:type="dxa"/>
            <w:tcBorders>
              <w:bottom w:val="single" w:sz="4" w:space="0" w:color="auto"/>
            </w:tcBorders>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49</w:t>
            </w:r>
          </w:p>
        </w:tc>
      </w:tr>
    </w:tbl>
    <w:p w:rsidR="002C64FF" w:rsidRDefault="002C64FF" w:rsidP="00F60D9E">
      <w:pPr>
        <w:spacing w:after="0" w:line="240" w:lineRule="auto"/>
      </w:pPr>
    </w:p>
    <w:p w:rsidR="00F60D9E" w:rsidRDefault="00F60D9E" w:rsidP="00F60D9E">
      <w:pPr>
        <w:spacing w:after="0" w:line="240" w:lineRule="auto"/>
        <w:rPr>
          <w:rFonts w:ascii="Times New Roman" w:hAnsi="Times New Roman" w:cs="Times New Roman"/>
          <w:sz w:val="24"/>
          <w:szCs w:val="24"/>
        </w:rPr>
      </w:pPr>
      <w:r>
        <w:rPr>
          <w:rFonts w:ascii="Times New Roman" w:hAnsi="Times New Roman" w:cs="Times New Roman"/>
          <w:sz w:val="24"/>
          <w:szCs w:val="24"/>
        </w:rPr>
        <w:tab/>
        <w:t>Dari faktor tujuan penggunaan internet subjek penelitian paling tinggi yaitu untuk melakukan komunikasi.</w:t>
      </w:r>
    </w:p>
    <w:p w:rsidR="00F60D9E" w:rsidRDefault="00F60D9E" w:rsidP="00F60D9E">
      <w:pPr>
        <w:spacing w:after="0" w:line="240" w:lineRule="auto"/>
      </w:pPr>
    </w:p>
    <w:p w:rsidR="002C64FF" w:rsidRPr="002C64FF" w:rsidRDefault="002C64FF" w:rsidP="002C6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6. Deskripsi Aplikasi Internet Subjek Penelitian</w:t>
      </w:r>
    </w:p>
    <w:tbl>
      <w:tblPr>
        <w:tblStyle w:val="LightShading1"/>
        <w:tblW w:w="0" w:type="auto"/>
        <w:shd w:val="clear" w:color="auto" w:fill="FFFFFF" w:themeFill="background1"/>
        <w:tblLook w:val="04A0"/>
      </w:tblPr>
      <w:tblGrid>
        <w:gridCol w:w="1556"/>
        <w:gridCol w:w="1530"/>
        <w:gridCol w:w="990"/>
      </w:tblGrid>
      <w:tr w:rsidR="002C64FF" w:rsidRPr="00C856AC" w:rsidTr="002C64FF">
        <w:trPr>
          <w:cnfStyle w:val="100000000000"/>
        </w:trPr>
        <w:tc>
          <w:tcPr>
            <w:cnfStyle w:val="001000000000"/>
            <w:tcW w:w="1556" w:type="dxa"/>
            <w:tcBorders>
              <w:bottom w:val="single" w:sz="4" w:space="0" w:color="auto"/>
            </w:tcBorders>
            <w:shd w:val="clear" w:color="auto" w:fill="FFFFFF" w:themeFill="background1"/>
            <w:hideMark/>
          </w:tcPr>
          <w:p w:rsidR="002C64FF" w:rsidRDefault="002C64FF" w:rsidP="002C64FF">
            <w:pPr>
              <w:jc w:val="center"/>
              <w:rPr>
                <w:rFonts w:ascii="Times New Roman" w:hAnsi="Times New Roman" w:cs="Times New Roman"/>
                <w:sz w:val="24"/>
                <w:szCs w:val="24"/>
              </w:rPr>
            </w:pPr>
            <w:r>
              <w:rPr>
                <w:rFonts w:ascii="Times New Roman" w:hAnsi="Times New Roman" w:cs="Times New Roman"/>
                <w:sz w:val="24"/>
                <w:szCs w:val="24"/>
              </w:rPr>
              <w:t>Aspek</w:t>
            </w:r>
          </w:p>
        </w:tc>
        <w:tc>
          <w:tcPr>
            <w:tcW w:w="1530" w:type="dxa"/>
            <w:tcBorders>
              <w:bottom w:val="single" w:sz="4" w:space="0" w:color="auto"/>
            </w:tcBorders>
            <w:shd w:val="clear" w:color="auto" w:fill="FFFFFF" w:themeFill="background1"/>
            <w:hideMark/>
          </w:tcPr>
          <w:p w:rsidR="002C64FF" w:rsidRDefault="002C64FF" w:rsidP="00AC046A">
            <w:pPr>
              <w:pStyle w:val="ListParagraph"/>
              <w:ind w:left="0"/>
              <w:jc w:val="center"/>
              <w:cnfStyle w:val="1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Kategori</w:t>
            </w:r>
          </w:p>
        </w:tc>
        <w:tc>
          <w:tcPr>
            <w:tcW w:w="990" w:type="dxa"/>
            <w:tcBorders>
              <w:bottom w:val="single" w:sz="4" w:space="0" w:color="auto"/>
            </w:tcBorders>
            <w:shd w:val="clear" w:color="auto" w:fill="FFFFFF" w:themeFill="background1"/>
            <w:hideMark/>
          </w:tcPr>
          <w:p w:rsidR="002C64FF" w:rsidRPr="00C856AC" w:rsidRDefault="002C64FF" w:rsidP="00AC046A">
            <w:pPr>
              <w:jc w:val="center"/>
              <w:cnfStyle w:val="100000000000"/>
              <w:rPr>
                <w:rFonts w:ascii="Times New Roman" w:hAnsi="Times New Roman" w:cs="Times New Roman"/>
                <w:sz w:val="24"/>
                <w:szCs w:val="24"/>
              </w:rPr>
            </w:pPr>
            <w:r>
              <w:rPr>
                <w:rFonts w:ascii="Times New Roman" w:hAnsi="Times New Roman" w:cs="Times New Roman"/>
                <w:sz w:val="24"/>
                <w:szCs w:val="24"/>
              </w:rPr>
              <w:t>Jumlah</w:t>
            </w:r>
          </w:p>
        </w:tc>
      </w:tr>
      <w:tr w:rsidR="002C64FF" w:rsidRPr="00C856AC" w:rsidTr="003139B4">
        <w:trPr>
          <w:cnfStyle w:val="000000100000"/>
        </w:trPr>
        <w:tc>
          <w:tcPr>
            <w:cnfStyle w:val="001000000000"/>
            <w:tcW w:w="1556" w:type="dxa"/>
            <w:tcBorders>
              <w:top w:val="single" w:sz="4" w:space="0" w:color="auto"/>
              <w:bottom w:val="nil"/>
            </w:tcBorders>
            <w:shd w:val="clear" w:color="auto" w:fill="FFFFFF" w:themeFill="background1"/>
            <w:hideMark/>
          </w:tcPr>
          <w:p w:rsidR="002C64FF" w:rsidRPr="002C64FF" w:rsidRDefault="002C64FF" w:rsidP="00AC046A">
            <w:pPr>
              <w:jc w:val="left"/>
              <w:rPr>
                <w:rFonts w:ascii="Times New Roman" w:hAnsi="Times New Roman" w:cs="Times New Roman"/>
                <w:b w:val="0"/>
                <w:sz w:val="24"/>
                <w:szCs w:val="24"/>
              </w:rPr>
            </w:pPr>
            <w:r w:rsidRPr="002C64FF">
              <w:rPr>
                <w:rFonts w:ascii="Times New Roman" w:hAnsi="Times New Roman" w:cs="Times New Roman"/>
                <w:b w:val="0"/>
                <w:sz w:val="24"/>
                <w:szCs w:val="24"/>
              </w:rPr>
              <w:t>Aplikasi Internet</w:t>
            </w:r>
          </w:p>
        </w:tc>
        <w:tc>
          <w:tcPr>
            <w:tcW w:w="1530" w:type="dxa"/>
            <w:tcBorders>
              <w:top w:val="single" w:sz="4" w:space="0" w:color="auto"/>
              <w:bottom w:val="nil"/>
            </w:tcBorders>
            <w:shd w:val="clear" w:color="auto" w:fill="FFFFFF" w:themeFill="background1"/>
            <w:hideMark/>
          </w:tcPr>
          <w:p w:rsidR="002C64FF" w:rsidRDefault="002C64FF" w:rsidP="00AC046A">
            <w:pPr>
              <w:pStyle w:val="ListParagraph"/>
              <w:ind w:left="0"/>
              <w:jc w:val="left"/>
              <w:cnfStyle w:val="000000100000"/>
              <w:rPr>
                <w:rFonts w:ascii="Times New Roman" w:hAnsi="Times New Roman" w:cs="Times New Roman"/>
                <w:sz w:val="24"/>
                <w:szCs w:val="24"/>
              </w:rPr>
            </w:pPr>
            <w:r>
              <w:rPr>
                <w:rFonts w:ascii="Times New Roman" w:hAnsi="Times New Roman" w:cs="Times New Roman"/>
                <w:sz w:val="24"/>
                <w:szCs w:val="24"/>
              </w:rPr>
              <w:t>Chatting</w:t>
            </w:r>
          </w:p>
        </w:tc>
        <w:tc>
          <w:tcPr>
            <w:tcW w:w="990" w:type="dxa"/>
            <w:tcBorders>
              <w:top w:val="single" w:sz="4" w:space="0" w:color="auto"/>
              <w:bottom w:val="nil"/>
            </w:tcBorders>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121</w:t>
            </w:r>
          </w:p>
        </w:tc>
      </w:tr>
      <w:tr w:rsidR="002C64FF" w:rsidRPr="00C856AC" w:rsidTr="003139B4">
        <w:tc>
          <w:tcPr>
            <w:cnfStyle w:val="001000000000"/>
            <w:tcW w:w="1556" w:type="dxa"/>
            <w:tcBorders>
              <w:top w:val="nil"/>
            </w:tcBorders>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tcBorders>
              <w:top w:val="nil"/>
            </w:tcBorders>
            <w:shd w:val="clear" w:color="auto" w:fill="FFFFFF" w:themeFill="background1"/>
            <w:hideMark/>
          </w:tcPr>
          <w:p w:rsidR="002C64FF" w:rsidRPr="00C93FBB" w:rsidRDefault="002C64FF" w:rsidP="00AC046A">
            <w:pPr>
              <w:jc w:val="left"/>
              <w:cnfStyle w:val="000000000000"/>
              <w:rPr>
                <w:rFonts w:ascii="Times New Roman" w:hAnsi="Times New Roman" w:cs="Times New Roman"/>
                <w:sz w:val="24"/>
                <w:szCs w:val="24"/>
              </w:rPr>
            </w:pPr>
            <w:r>
              <w:rPr>
                <w:rFonts w:ascii="Times New Roman" w:hAnsi="Times New Roman" w:cs="Times New Roman"/>
                <w:sz w:val="24"/>
                <w:szCs w:val="24"/>
              </w:rPr>
              <w:t>Jejaring Sosial</w:t>
            </w:r>
          </w:p>
        </w:tc>
        <w:tc>
          <w:tcPr>
            <w:tcW w:w="990" w:type="dxa"/>
            <w:tcBorders>
              <w:top w:val="nil"/>
            </w:tcBorders>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129</w:t>
            </w:r>
          </w:p>
        </w:tc>
      </w:tr>
      <w:tr w:rsidR="002C64FF" w:rsidRPr="00C856AC" w:rsidTr="003139B4">
        <w:trPr>
          <w:cnfStyle w:val="000000100000"/>
        </w:trPr>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100000"/>
              <w:rPr>
                <w:rFonts w:ascii="Times New Roman" w:hAnsi="Times New Roman" w:cs="Times New Roman"/>
                <w:sz w:val="24"/>
                <w:szCs w:val="24"/>
              </w:rPr>
            </w:pPr>
            <w:r>
              <w:rPr>
                <w:rFonts w:ascii="Times New Roman" w:hAnsi="Times New Roman" w:cs="Times New Roman"/>
                <w:sz w:val="24"/>
                <w:szCs w:val="24"/>
              </w:rPr>
              <w:t>Blog</w:t>
            </w:r>
          </w:p>
        </w:tc>
        <w:tc>
          <w:tcPr>
            <w:tcW w:w="990" w:type="dxa"/>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20</w:t>
            </w:r>
          </w:p>
        </w:tc>
      </w:tr>
      <w:tr w:rsidR="002C64FF" w:rsidRPr="00C856AC" w:rsidTr="003139B4">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000000"/>
              <w:rPr>
                <w:rFonts w:ascii="Times New Roman" w:hAnsi="Times New Roman" w:cs="Times New Roman"/>
                <w:sz w:val="24"/>
                <w:szCs w:val="24"/>
              </w:rPr>
            </w:pPr>
            <w:r>
              <w:rPr>
                <w:rFonts w:ascii="Times New Roman" w:hAnsi="Times New Roman" w:cs="Times New Roman"/>
                <w:sz w:val="24"/>
                <w:szCs w:val="24"/>
              </w:rPr>
              <w:t>E-mail</w:t>
            </w:r>
          </w:p>
        </w:tc>
        <w:tc>
          <w:tcPr>
            <w:tcW w:w="990" w:type="dxa"/>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87</w:t>
            </w:r>
          </w:p>
        </w:tc>
      </w:tr>
      <w:tr w:rsidR="002C64FF" w:rsidRPr="00C856AC" w:rsidTr="003139B4">
        <w:trPr>
          <w:cnfStyle w:val="000000100000"/>
        </w:trPr>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100000"/>
              <w:rPr>
                <w:rFonts w:ascii="Times New Roman" w:hAnsi="Times New Roman" w:cs="Times New Roman"/>
                <w:sz w:val="24"/>
                <w:szCs w:val="24"/>
              </w:rPr>
            </w:pPr>
            <w:r>
              <w:rPr>
                <w:rFonts w:ascii="Times New Roman" w:hAnsi="Times New Roman" w:cs="Times New Roman"/>
                <w:sz w:val="24"/>
                <w:szCs w:val="24"/>
              </w:rPr>
              <w:t>Youtube</w:t>
            </w:r>
          </w:p>
        </w:tc>
        <w:tc>
          <w:tcPr>
            <w:tcW w:w="990" w:type="dxa"/>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101</w:t>
            </w:r>
          </w:p>
        </w:tc>
      </w:tr>
      <w:tr w:rsidR="002C64FF" w:rsidRPr="00C856AC" w:rsidTr="003139B4">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000000"/>
              <w:rPr>
                <w:rFonts w:ascii="Times New Roman" w:hAnsi="Times New Roman" w:cs="Times New Roman"/>
                <w:sz w:val="24"/>
                <w:szCs w:val="24"/>
              </w:rPr>
            </w:pPr>
            <w:r>
              <w:rPr>
                <w:rFonts w:ascii="Times New Roman" w:hAnsi="Times New Roman" w:cs="Times New Roman"/>
                <w:sz w:val="24"/>
                <w:szCs w:val="24"/>
              </w:rPr>
              <w:t xml:space="preserve">Shopping </w:t>
            </w:r>
            <w:r>
              <w:rPr>
                <w:rFonts w:ascii="Times New Roman" w:hAnsi="Times New Roman" w:cs="Times New Roman"/>
                <w:sz w:val="24"/>
                <w:szCs w:val="24"/>
              </w:rPr>
              <w:lastRenderedPageBreak/>
              <w:t>Online</w:t>
            </w:r>
          </w:p>
        </w:tc>
        <w:tc>
          <w:tcPr>
            <w:tcW w:w="990" w:type="dxa"/>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34</w:t>
            </w:r>
          </w:p>
        </w:tc>
      </w:tr>
      <w:tr w:rsidR="002C64FF" w:rsidRPr="00C856AC" w:rsidTr="003139B4">
        <w:trPr>
          <w:cnfStyle w:val="000000100000"/>
        </w:trPr>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100000"/>
              <w:rPr>
                <w:rFonts w:ascii="Times New Roman" w:hAnsi="Times New Roman" w:cs="Times New Roman"/>
                <w:sz w:val="24"/>
                <w:szCs w:val="24"/>
              </w:rPr>
            </w:pPr>
            <w:r>
              <w:rPr>
                <w:rFonts w:ascii="Times New Roman" w:hAnsi="Times New Roman" w:cs="Times New Roman"/>
                <w:sz w:val="24"/>
                <w:szCs w:val="24"/>
              </w:rPr>
              <w:t>Game Online</w:t>
            </w:r>
          </w:p>
        </w:tc>
        <w:tc>
          <w:tcPr>
            <w:tcW w:w="990" w:type="dxa"/>
            <w:shd w:val="clear" w:color="auto" w:fill="FFFFFF" w:themeFill="background1"/>
            <w:hideMark/>
          </w:tcPr>
          <w:p w:rsidR="002C64FF" w:rsidRPr="00C856AC" w:rsidRDefault="002C64FF" w:rsidP="00AC046A">
            <w:pPr>
              <w:jc w:val="center"/>
              <w:cnfStyle w:val="000000100000"/>
              <w:rPr>
                <w:rFonts w:ascii="Times New Roman" w:hAnsi="Times New Roman" w:cs="Times New Roman"/>
                <w:sz w:val="24"/>
                <w:szCs w:val="24"/>
              </w:rPr>
            </w:pPr>
            <w:r w:rsidRPr="00C856AC">
              <w:rPr>
                <w:rFonts w:ascii="Times New Roman" w:hAnsi="Times New Roman" w:cs="Times New Roman"/>
                <w:sz w:val="24"/>
                <w:szCs w:val="24"/>
              </w:rPr>
              <w:t>26</w:t>
            </w:r>
          </w:p>
        </w:tc>
      </w:tr>
      <w:tr w:rsidR="002C64FF" w:rsidRPr="00C856AC" w:rsidTr="003139B4">
        <w:tc>
          <w:tcPr>
            <w:cnfStyle w:val="001000000000"/>
            <w:tcW w:w="1556" w:type="dxa"/>
            <w:shd w:val="clear" w:color="auto" w:fill="FFFFFF" w:themeFill="background1"/>
            <w:hideMark/>
          </w:tcPr>
          <w:p w:rsidR="002C64FF" w:rsidRDefault="002C64FF" w:rsidP="00AC046A">
            <w:pPr>
              <w:jc w:val="left"/>
              <w:rPr>
                <w:rFonts w:ascii="Times New Roman" w:hAnsi="Times New Roman" w:cs="Times New Roman"/>
                <w:sz w:val="24"/>
                <w:szCs w:val="24"/>
              </w:rPr>
            </w:pPr>
          </w:p>
        </w:tc>
        <w:tc>
          <w:tcPr>
            <w:tcW w:w="1530" w:type="dxa"/>
            <w:shd w:val="clear" w:color="auto" w:fill="FFFFFF" w:themeFill="background1"/>
            <w:hideMark/>
          </w:tcPr>
          <w:p w:rsidR="002C64FF" w:rsidRDefault="002C64FF" w:rsidP="00AC046A">
            <w:pPr>
              <w:jc w:val="left"/>
              <w:cnfStyle w:val="000000000000"/>
              <w:rPr>
                <w:rFonts w:ascii="Times New Roman" w:hAnsi="Times New Roman" w:cs="Times New Roman"/>
                <w:sz w:val="24"/>
                <w:szCs w:val="24"/>
              </w:rPr>
            </w:pPr>
            <w:r>
              <w:rPr>
                <w:rFonts w:ascii="Times New Roman" w:hAnsi="Times New Roman" w:cs="Times New Roman"/>
                <w:sz w:val="24"/>
                <w:szCs w:val="24"/>
              </w:rPr>
              <w:t>Lain-lain</w:t>
            </w:r>
          </w:p>
        </w:tc>
        <w:tc>
          <w:tcPr>
            <w:tcW w:w="990" w:type="dxa"/>
            <w:shd w:val="clear" w:color="auto" w:fill="FFFFFF" w:themeFill="background1"/>
            <w:hideMark/>
          </w:tcPr>
          <w:p w:rsidR="002C64FF" w:rsidRPr="00C856AC" w:rsidRDefault="002C64FF" w:rsidP="00AC046A">
            <w:pPr>
              <w:jc w:val="center"/>
              <w:cnfStyle w:val="000000000000"/>
              <w:rPr>
                <w:rFonts w:ascii="Times New Roman" w:hAnsi="Times New Roman" w:cs="Times New Roman"/>
                <w:sz w:val="24"/>
                <w:szCs w:val="24"/>
              </w:rPr>
            </w:pPr>
            <w:r w:rsidRPr="00C856AC">
              <w:rPr>
                <w:rFonts w:ascii="Times New Roman" w:hAnsi="Times New Roman" w:cs="Times New Roman"/>
                <w:sz w:val="24"/>
                <w:szCs w:val="24"/>
              </w:rPr>
              <w:t>20</w:t>
            </w:r>
          </w:p>
        </w:tc>
      </w:tr>
    </w:tbl>
    <w:p w:rsidR="003139B4" w:rsidRDefault="003139B4" w:rsidP="003139B4">
      <w:pPr>
        <w:pStyle w:val="ListParagraph"/>
        <w:spacing w:line="240" w:lineRule="auto"/>
        <w:ind w:left="360"/>
        <w:rPr>
          <w:rFonts w:ascii="Times New Roman" w:hAnsi="Times New Roman"/>
          <w:sz w:val="24"/>
          <w:szCs w:val="24"/>
        </w:rPr>
        <w:sectPr w:rsidR="003139B4" w:rsidSect="00EE6605">
          <w:type w:val="continuous"/>
          <w:pgSz w:w="11907" w:h="16839" w:code="9"/>
          <w:pgMar w:top="1440" w:right="1440" w:bottom="1440" w:left="1440" w:header="720" w:footer="720" w:gutter="0"/>
          <w:cols w:num="2" w:space="720"/>
          <w:docGrid w:linePitch="360"/>
        </w:sectPr>
      </w:pPr>
    </w:p>
    <w:p w:rsidR="003139B4" w:rsidRDefault="003139B4" w:rsidP="003139B4">
      <w:pPr>
        <w:pStyle w:val="ListParagraph"/>
        <w:spacing w:line="240" w:lineRule="auto"/>
        <w:ind w:left="360"/>
        <w:rPr>
          <w:rFonts w:ascii="Times New Roman" w:hAnsi="Times New Roman"/>
          <w:sz w:val="24"/>
          <w:szCs w:val="24"/>
        </w:rPr>
      </w:pPr>
    </w:p>
    <w:p w:rsidR="00F60D9E" w:rsidRDefault="00F60D9E" w:rsidP="00F60D9E">
      <w:pPr>
        <w:pStyle w:val="ListParagraph"/>
        <w:spacing w:after="0" w:line="240" w:lineRule="auto"/>
        <w:ind w:left="0"/>
        <w:rPr>
          <w:rFonts w:ascii="Times New Roman" w:hAnsi="Times New Roman"/>
          <w:sz w:val="24"/>
          <w:szCs w:val="24"/>
        </w:rPr>
      </w:pPr>
      <w:r>
        <w:rPr>
          <w:rFonts w:ascii="Times New Roman" w:hAnsi="Times New Roman" w:cs="Times New Roman"/>
          <w:sz w:val="24"/>
          <w:szCs w:val="24"/>
        </w:rPr>
        <w:tab/>
        <w:t>Dari faktor aplikasi internet yang digunakan oleh subjek penelitian paling tinggi yaitu jejaring sosial.</w:t>
      </w:r>
    </w:p>
    <w:p w:rsidR="00572D7D" w:rsidRDefault="00572D7D" w:rsidP="00572D7D">
      <w:pPr>
        <w:pStyle w:val="ListParagraph"/>
        <w:spacing w:line="240" w:lineRule="auto"/>
        <w:ind w:left="0"/>
        <w:rPr>
          <w:rFonts w:ascii="Times New Roman" w:hAnsi="Times New Roman" w:cs="Times New Roman"/>
          <w:sz w:val="24"/>
          <w:szCs w:val="24"/>
        </w:rPr>
      </w:pPr>
    </w:p>
    <w:p w:rsidR="00F60D9E" w:rsidRDefault="00F60D9E" w:rsidP="00F60D9E">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Kategorisasi</w:t>
      </w:r>
    </w:p>
    <w:p w:rsidR="00F60D9E" w:rsidRDefault="00F60D9E" w:rsidP="00F60D9E">
      <w:pPr>
        <w:pStyle w:val="ListParagraph"/>
        <w:spacing w:line="240" w:lineRule="auto"/>
        <w:ind w:left="0"/>
        <w:rPr>
          <w:rFonts w:ascii="Times New Roman" w:hAnsi="Times New Roman" w:cs="Times New Roman"/>
          <w:sz w:val="24"/>
          <w:szCs w:val="24"/>
        </w:rPr>
      </w:pPr>
    </w:p>
    <w:p w:rsidR="00F60D9E" w:rsidRDefault="00F60D9E" w:rsidP="00F60D9E">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7. Kategorisasi Kecenderungan Kecanduan Internet pada </w:t>
      </w:r>
      <w:r w:rsidRPr="00F60D9E">
        <w:rPr>
          <w:rFonts w:ascii="Times New Roman" w:hAnsi="Times New Roman" w:cs="Times New Roman"/>
          <w:i/>
          <w:sz w:val="24"/>
          <w:szCs w:val="24"/>
        </w:rPr>
        <w:t>Emerging Adulthood</w:t>
      </w:r>
    </w:p>
    <w:tbl>
      <w:tblPr>
        <w:tblStyle w:val="LightShading1"/>
        <w:tblW w:w="0" w:type="auto"/>
        <w:tblLook w:val="04A0"/>
      </w:tblPr>
      <w:tblGrid>
        <w:gridCol w:w="1344"/>
        <w:gridCol w:w="1218"/>
        <w:gridCol w:w="498"/>
        <w:gridCol w:w="1309"/>
      </w:tblGrid>
      <w:tr w:rsidR="00F60D9E" w:rsidTr="00F60D9E">
        <w:trPr>
          <w:cnfStyle w:val="100000000000"/>
        </w:trPr>
        <w:tc>
          <w:tcPr>
            <w:cnfStyle w:val="001000000000"/>
            <w:tcW w:w="2034" w:type="dxa"/>
            <w:shd w:val="clear" w:color="auto" w:fill="FFFFFF" w:themeFill="background1"/>
          </w:tcPr>
          <w:p w:rsidR="00F60D9E" w:rsidRPr="00C26CFE" w:rsidRDefault="00F60D9E" w:rsidP="00F60D9E">
            <w:pPr>
              <w:pStyle w:val="ListParagraph"/>
              <w:spacing w:after="0"/>
              <w:ind w:left="0"/>
              <w:jc w:val="center"/>
              <w:rPr>
                <w:rFonts w:ascii="Times New Roman" w:hAnsi="Times New Roman" w:cs="Times New Roman"/>
                <w:sz w:val="24"/>
                <w:szCs w:val="24"/>
              </w:rPr>
            </w:pPr>
            <w:r w:rsidRPr="00C26CFE">
              <w:rPr>
                <w:rFonts w:ascii="Times New Roman" w:hAnsi="Times New Roman" w:cs="Times New Roman"/>
                <w:sz w:val="24"/>
                <w:szCs w:val="24"/>
              </w:rPr>
              <w:t>Kategori</w:t>
            </w:r>
          </w:p>
        </w:tc>
        <w:tc>
          <w:tcPr>
            <w:tcW w:w="1764"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sidRPr="00C26CFE">
              <w:rPr>
                <w:rFonts w:ascii="Times New Roman" w:hAnsi="Times New Roman" w:cs="Times New Roman"/>
                <w:sz w:val="24"/>
                <w:szCs w:val="24"/>
              </w:rPr>
              <w:t xml:space="preserve">Interval </w:t>
            </w:r>
          </w:p>
        </w:tc>
        <w:tc>
          <w:tcPr>
            <w:tcW w:w="630"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Pr>
                <w:rFonts w:ascii="Times New Roman" w:hAnsi="Times New Roman" w:cs="Times New Roman"/>
                <w:sz w:val="24"/>
                <w:szCs w:val="24"/>
              </w:rPr>
              <w:t>F</w:t>
            </w:r>
          </w:p>
        </w:tc>
        <w:tc>
          <w:tcPr>
            <w:tcW w:w="1170"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Pr>
                <w:rFonts w:ascii="Times New Roman" w:hAnsi="Times New Roman" w:cs="Times New Roman"/>
                <w:sz w:val="24"/>
                <w:szCs w:val="24"/>
              </w:rPr>
              <w:t>Presentase</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Sangat Rendah</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X &lt; 35,2</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9</w:t>
            </w:r>
          </w:p>
        </w:tc>
        <w:tc>
          <w:tcPr>
            <w:tcW w:w="1170" w:type="dxa"/>
            <w:shd w:val="clear" w:color="auto" w:fill="FFFFFF" w:themeFill="background1"/>
            <w:vAlign w:val="bottom"/>
          </w:tcPr>
          <w:p w:rsidR="00F60D9E" w:rsidRPr="009B1A74" w:rsidRDefault="00F60D9E" w:rsidP="00F60D9E">
            <w:pPr>
              <w:spacing w:after="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6,4 </w:t>
            </w:r>
            <w:r w:rsidRPr="009B1A74">
              <w:rPr>
                <w:rFonts w:ascii="Times New Roman" w:hAnsi="Times New Roman" w:cs="Times New Roman"/>
                <w:sz w:val="24"/>
                <w:szCs w:val="24"/>
              </w:rPr>
              <w:t>%</w:t>
            </w:r>
          </w:p>
        </w:tc>
      </w:tr>
      <w:tr w:rsidR="00F60D9E" w:rsidTr="00F60D9E">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Rendah</w:t>
            </w:r>
          </w:p>
        </w:tc>
        <w:tc>
          <w:tcPr>
            <w:tcW w:w="1764"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35,2  X &lt; 48,4</w:t>
            </w:r>
          </w:p>
        </w:tc>
        <w:tc>
          <w:tcPr>
            <w:tcW w:w="63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33</w:t>
            </w:r>
          </w:p>
        </w:tc>
        <w:tc>
          <w:tcPr>
            <w:tcW w:w="1170" w:type="dxa"/>
            <w:shd w:val="clear" w:color="auto" w:fill="FFFFFF" w:themeFill="background1"/>
            <w:vAlign w:val="bottom"/>
          </w:tcPr>
          <w:p w:rsidR="00F60D9E" w:rsidRPr="009B1A74" w:rsidRDefault="00F60D9E" w:rsidP="00F60D9E">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23,6 </w:t>
            </w:r>
            <w:r w:rsidRPr="009B1A74">
              <w:rPr>
                <w:rFonts w:ascii="Times New Roman" w:hAnsi="Times New Roman" w:cs="Times New Roman"/>
                <w:sz w:val="24"/>
                <w:szCs w:val="24"/>
              </w:rPr>
              <w:t>%</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Sedang</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48,4 &lt; X &lt; 61,6 </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67</w:t>
            </w:r>
          </w:p>
        </w:tc>
        <w:tc>
          <w:tcPr>
            <w:tcW w:w="1170" w:type="dxa"/>
            <w:shd w:val="clear" w:color="auto" w:fill="FFFFFF" w:themeFill="background1"/>
            <w:vAlign w:val="bottom"/>
          </w:tcPr>
          <w:p w:rsidR="00F60D9E" w:rsidRPr="009B1A74" w:rsidRDefault="00F60D9E" w:rsidP="00F60D9E">
            <w:pPr>
              <w:spacing w:after="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47,9 </w:t>
            </w:r>
            <w:r w:rsidRPr="009B1A74">
              <w:rPr>
                <w:rFonts w:ascii="Times New Roman" w:hAnsi="Times New Roman" w:cs="Times New Roman"/>
                <w:sz w:val="24"/>
                <w:szCs w:val="24"/>
              </w:rPr>
              <w:t>%</w:t>
            </w:r>
          </w:p>
        </w:tc>
      </w:tr>
      <w:tr w:rsidR="00F60D9E" w:rsidTr="00F60D9E">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 xml:space="preserve">Tinggi </w:t>
            </w:r>
          </w:p>
        </w:tc>
        <w:tc>
          <w:tcPr>
            <w:tcW w:w="1764"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61,6 &lt; X &lt; 74,8</w:t>
            </w:r>
          </w:p>
        </w:tc>
        <w:tc>
          <w:tcPr>
            <w:tcW w:w="63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27</w:t>
            </w:r>
          </w:p>
        </w:tc>
        <w:tc>
          <w:tcPr>
            <w:tcW w:w="1170" w:type="dxa"/>
            <w:shd w:val="clear" w:color="auto" w:fill="FFFFFF" w:themeFill="background1"/>
            <w:vAlign w:val="bottom"/>
          </w:tcPr>
          <w:p w:rsidR="00F60D9E" w:rsidRPr="009B1A74" w:rsidRDefault="00F60D9E" w:rsidP="00F60D9E">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19,3 </w:t>
            </w:r>
            <w:r w:rsidRPr="009B1A74">
              <w:rPr>
                <w:rFonts w:ascii="Times New Roman" w:hAnsi="Times New Roman" w:cs="Times New Roman"/>
                <w:sz w:val="24"/>
                <w:szCs w:val="24"/>
              </w:rPr>
              <w:t>%</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Sangat Tinggi</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74,8 &lt; X</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170" w:type="dxa"/>
            <w:shd w:val="clear" w:color="auto" w:fill="FFFFFF" w:themeFill="background1"/>
            <w:vAlign w:val="bottom"/>
          </w:tcPr>
          <w:p w:rsidR="00F60D9E" w:rsidRPr="009B1A74" w:rsidRDefault="00F60D9E" w:rsidP="00F60D9E">
            <w:pPr>
              <w:spacing w:after="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2,9 </w:t>
            </w:r>
            <w:r w:rsidRPr="009B1A74">
              <w:rPr>
                <w:rFonts w:ascii="Times New Roman" w:hAnsi="Times New Roman" w:cs="Times New Roman"/>
                <w:sz w:val="24"/>
                <w:szCs w:val="24"/>
              </w:rPr>
              <w:t>%</w:t>
            </w:r>
          </w:p>
        </w:tc>
      </w:tr>
    </w:tbl>
    <w:p w:rsidR="00F60D9E" w:rsidRPr="00572D7D" w:rsidRDefault="00F60D9E" w:rsidP="00F60D9E">
      <w:pPr>
        <w:pStyle w:val="ListParagraph"/>
        <w:spacing w:after="0" w:line="240" w:lineRule="auto"/>
        <w:ind w:left="0"/>
        <w:rPr>
          <w:rFonts w:ascii="Times New Roman" w:hAnsi="Times New Roman" w:cs="Times New Roman"/>
          <w:sz w:val="24"/>
          <w:szCs w:val="24"/>
        </w:rPr>
      </w:pPr>
    </w:p>
    <w:p w:rsidR="00CD1CFC" w:rsidRDefault="00F60D9E" w:rsidP="00F60D9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Tabel 8. Kategorisasi </w:t>
      </w:r>
      <w:r w:rsidRPr="00F60D9E">
        <w:rPr>
          <w:rFonts w:ascii="Times New Roman" w:hAnsi="Times New Roman" w:cs="Times New Roman"/>
          <w:i/>
          <w:sz w:val="24"/>
          <w:szCs w:val="24"/>
        </w:rPr>
        <w:t>Fear of Missing Out</w:t>
      </w:r>
      <w:r>
        <w:rPr>
          <w:rFonts w:ascii="Times New Roman" w:hAnsi="Times New Roman" w:cs="Times New Roman"/>
          <w:sz w:val="24"/>
          <w:szCs w:val="24"/>
        </w:rPr>
        <w:t xml:space="preserve"> (FoMO)</w:t>
      </w:r>
    </w:p>
    <w:tbl>
      <w:tblPr>
        <w:tblStyle w:val="LightShading1"/>
        <w:tblW w:w="0" w:type="auto"/>
        <w:tblLook w:val="04A0"/>
      </w:tblPr>
      <w:tblGrid>
        <w:gridCol w:w="1339"/>
        <w:gridCol w:w="1214"/>
        <w:gridCol w:w="497"/>
        <w:gridCol w:w="1319"/>
      </w:tblGrid>
      <w:tr w:rsidR="00F60D9E" w:rsidTr="00F60D9E">
        <w:trPr>
          <w:cnfStyle w:val="100000000000"/>
        </w:trPr>
        <w:tc>
          <w:tcPr>
            <w:cnfStyle w:val="001000000000"/>
            <w:tcW w:w="2034" w:type="dxa"/>
            <w:shd w:val="clear" w:color="auto" w:fill="FFFFFF" w:themeFill="background1"/>
          </w:tcPr>
          <w:p w:rsidR="00F60D9E" w:rsidRPr="00C26CFE" w:rsidRDefault="00F60D9E" w:rsidP="00F60D9E">
            <w:pPr>
              <w:pStyle w:val="ListParagraph"/>
              <w:spacing w:after="0"/>
              <w:ind w:left="0"/>
              <w:jc w:val="center"/>
              <w:rPr>
                <w:rFonts w:ascii="Times New Roman" w:hAnsi="Times New Roman" w:cs="Times New Roman"/>
                <w:sz w:val="24"/>
                <w:szCs w:val="24"/>
              </w:rPr>
            </w:pPr>
            <w:r w:rsidRPr="00C26CFE">
              <w:rPr>
                <w:rFonts w:ascii="Times New Roman" w:hAnsi="Times New Roman" w:cs="Times New Roman"/>
                <w:sz w:val="24"/>
                <w:szCs w:val="24"/>
              </w:rPr>
              <w:t>Kategori</w:t>
            </w:r>
          </w:p>
        </w:tc>
        <w:tc>
          <w:tcPr>
            <w:tcW w:w="1764"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sidRPr="00C26CFE">
              <w:rPr>
                <w:rFonts w:ascii="Times New Roman" w:hAnsi="Times New Roman" w:cs="Times New Roman"/>
                <w:sz w:val="24"/>
                <w:szCs w:val="24"/>
              </w:rPr>
              <w:t>Interval</w:t>
            </w:r>
          </w:p>
        </w:tc>
        <w:tc>
          <w:tcPr>
            <w:tcW w:w="630"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Pr>
                <w:rFonts w:ascii="Times New Roman" w:hAnsi="Times New Roman" w:cs="Times New Roman"/>
                <w:sz w:val="24"/>
                <w:szCs w:val="24"/>
              </w:rPr>
              <w:t>F</w:t>
            </w:r>
          </w:p>
        </w:tc>
        <w:tc>
          <w:tcPr>
            <w:tcW w:w="1350" w:type="dxa"/>
            <w:shd w:val="clear" w:color="auto" w:fill="FFFFFF" w:themeFill="background1"/>
          </w:tcPr>
          <w:p w:rsidR="00F60D9E" w:rsidRPr="00C26CFE" w:rsidRDefault="00F60D9E" w:rsidP="00F60D9E">
            <w:pPr>
              <w:pStyle w:val="ListParagraph"/>
              <w:spacing w:after="0"/>
              <w:ind w:left="0"/>
              <w:jc w:val="center"/>
              <w:cnfStyle w:val="100000000000"/>
              <w:rPr>
                <w:rFonts w:ascii="Times New Roman" w:hAnsi="Times New Roman" w:cs="Times New Roman"/>
                <w:sz w:val="24"/>
                <w:szCs w:val="24"/>
              </w:rPr>
            </w:pPr>
            <w:r>
              <w:rPr>
                <w:rFonts w:ascii="Times New Roman" w:hAnsi="Times New Roman" w:cs="Times New Roman"/>
                <w:sz w:val="24"/>
                <w:szCs w:val="24"/>
              </w:rPr>
              <w:t>Presentase</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Sangat Rendah</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X &lt; 17,6</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35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1,4 %</w:t>
            </w:r>
          </w:p>
        </w:tc>
      </w:tr>
      <w:tr w:rsidR="00F60D9E" w:rsidTr="00F60D9E">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Rendah</w:t>
            </w:r>
          </w:p>
        </w:tc>
        <w:tc>
          <w:tcPr>
            <w:tcW w:w="1764"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17,6  X &lt; 24,2</w:t>
            </w:r>
          </w:p>
        </w:tc>
        <w:tc>
          <w:tcPr>
            <w:tcW w:w="63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30</w:t>
            </w:r>
          </w:p>
        </w:tc>
        <w:tc>
          <w:tcPr>
            <w:tcW w:w="135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21,4 %</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Sedang</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24,2 &lt; X &lt; 30,8</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71</w:t>
            </w:r>
          </w:p>
        </w:tc>
        <w:tc>
          <w:tcPr>
            <w:tcW w:w="135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50,7 %</w:t>
            </w:r>
          </w:p>
        </w:tc>
      </w:tr>
      <w:tr w:rsidR="00F60D9E" w:rsidTr="00F60D9E">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 xml:space="preserve">Tinggi </w:t>
            </w:r>
          </w:p>
        </w:tc>
        <w:tc>
          <w:tcPr>
            <w:tcW w:w="1764"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30,8 &lt; X &lt; 37,4</w:t>
            </w:r>
          </w:p>
        </w:tc>
        <w:tc>
          <w:tcPr>
            <w:tcW w:w="63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34</w:t>
            </w:r>
          </w:p>
        </w:tc>
        <w:tc>
          <w:tcPr>
            <w:tcW w:w="1350" w:type="dxa"/>
            <w:shd w:val="clear" w:color="auto" w:fill="FFFFFF" w:themeFill="background1"/>
          </w:tcPr>
          <w:p w:rsidR="00F60D9E" w:rsidRDefault="00F60D9E" w:rsidP="00F60D9E">
            <w:pPr>
              <w:pStyle w:val="ListParagraph"/>
              <w:spacing w:after="0"/>
              <w:ind w:left="0"/>
              <w:jc w:val="center"/>
              <w:cnfStyle w:val="000000000000"/>
              <w:rPr>
                <w:rFonts w:ascii="Times New Roman" w:hAnsi="Times New Roman" w:cs="Times New Roman"/>
                <w:sz w:val="24"/>
                <w:szCs w:val="24"/>
              </w:rPr>
            </w:pPr>
            <w:r>
              <w:rPr>
                <w:rFonts w:ascii="Times New Roman" w:hAnsi="Times New Roman" w:cs="Times New Roman"/>
                <w:sz w:val="24"/>
                <w:szCs w:val="24"/>
              </w:rPr>
              <w:t>24,3 %</w:t>
            </w:r>
          </w:p>
        </w:tc>
      </w:tr>
      <w:tr w:rsidR="00F60D9E" w:rsidTr="00F60D9E">
        <w:trPr>
          <w:cnfStyle w:val="000000100000"/>
        </w:trPr>
        <w:tc>
          <w:tcPr>
            <w:cnfStyle w:val="001000000000"/>
            <w:tcW w:w="2034" w:type="dxa"/>
            <w:shd w:val="clear" w:color="auto" w:fill="FFFFFF" w:themeFill="background1"/>
          </w:tcPr>
          <w:p w:rsidR="00F60D9E" w:rsidRPr="00F60D9E" w:rsidRDefault="00F60D9E" w:rsidP="00F60D9E">
            <w:pPr>
              <w:pStyle w:val="ListParagraph"/>
              <w:spacing w:after="0"/>
              <w:ind w:left="0"/>
              <w:jc w:val="center"/>
              <w:rPr>
                <w:rFonts w:ascii="Times New Roman" w:hAnsi="Times New Roman" w:cs="Times New Roman"/>
                <w:b w:val="0"/>
                <w:sz w:val="24"/>
                <w:szCs w:val="24"/>
              </w:rPr>
            </w:pPr>
            <w:r w:rsidRPr="00F60D9E">
              <w:rPr>
                <w:rFonts w:ascii="Times New Roman" w:hAnsi="Times New Roman" w:cs="Times New Roman"/>
                <w:b w:val="0"/>
                <w:sz w:val="24"/>
                <w:szCs w:val="24"/>
              </w:rPr>
              <w:t>Sangat Tinggi</w:t>
            </w:r>
          </w:p>
        </w:tc>
        <w:tc>
          <w:tcPr>
            <w:tcW w:w="1764"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37,4 &lt; X</w:t>
            </w:r>
          </w:p>
        </w:tc>
        <w:tc>
          <w:tcPr>
            <w:tcW w:w="63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1350" w:type="dxa"/>
            <w:shd w:val="clear" w:color="auto" w:fill="FFFFFF" w:themeFill="background1"/>
          </w:tcPr>
          <w:p w:rsidR="00F60D9E" w:rsidRDefault="00F60D9E" w:rsidP="00F60D9E">
            <w:pPr>
              <w:pStyle w:val="ListParagraph"/>
              <w:spacing w:after="0"/>
              <w:ind w:left="0"/>
              <w:jc w:val="center"/>
              <w:cnfStyle w:val="000000100000"/>
              <w:rPr>
                <w:rFonts w:ascii="Times New Roman" w:hAnsi="Times New Roman" w:cs="Times New Roman"/>
                <w:sz w:val="24"/>
                <w:szCs w:val="24"/>
              </w:rPr>
            </w:pPr>
            <w:r>
              <w:rPr>
                <w:rFonts w:ascii="Times New Roman" w:hAnsi="Times New Roman" w:cs="Times New Roman"/>
                <w:sz w:val="24"/>
                <w:szCs w:val="24"/>
              </w:rPr>
              <w:t>2,1 %</w:t>
            </w:r>
          </w:p>
        </w:tc>
      </w:tr>
    </w:tbl>
    <w:p w:rsidR="00F60D9E" w:rsidRDefault="00F60D9E" w:rsidP="00F60D9E">
      <w:pPr>
        <w:spacing w:after="0" w:line="276" w:lineRule="auto"/>
        <w:rPr>
          <w:rFonts w:ascii="Times New Roman" w:hAnsi="Times New Roman" w:cs="Times New Roman"/>
          <w:sz w:val="24"/>
          <w:szCs w:val="24"/>
        </w:rPr>
      </w:pPr>
    </w:p>
    <w:p w:rsidR="00F60D9E" w:rsidRDefault="00F60D9E" w:rsidP="00F60D9E">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Tabel tersebut menunjukkan bahwa </w:t>
      </w:r>
      <w:r w:rsidR="00F656BA">
        <w:rPr>
          <w:rFonts w:ascii="Times New Roman" w:hAnsi="Times New Roman" w:cs="Times New Roman"/>
          <w:sz w:val="24"/>
          <w:szCs w:val="24"/>
        </w:rPr>
        <w:t xml:space="preserve">mayoritas subjek penelitian memiliki tingkat kecenderungan kecanduan internet dalam kategori sedang dengan jumlah 67 orang (47,9 %), dan mayoritas subjek </w:t>
      </w:r>
      <w:r w:rsidR="00F656BA">
        <w:rPr>
          <w:rFonts w:ascii="Times New Roman" w:hAnsi="Times New Roman" w:cs="Times New Roman"/>
          <w:sz w:val="24"/>
          <w:szCs w:val="24"/>
        </w:rPr>
        <w:lastRenderedPageBreak/>
        <w:t xml:space="preserve">penelitian memiliki tingkat </w:t>
      </w:r>
      <w:r w:rsidR="00F656BA" w:rsidRPr="00880209">
        <w:rPr>
          <w:rFonts w:ascii="Times New Roman" w:hAnsi="Times New Roman" w:cs="Times New Roman"/>
          <w:i/>
          <w:sz w:val="24"/>
          <w:szCs w:val="24"/>
        </w:rPr>
        <w:t>fear of missing out</w:t>
      </w:r>
      <w:r w:rsidR="00F656BA">
        <w:rPr>
          <w:rFonts w:ascii="Times New Roman" w:hAnsi="Times New Roman" w:cs="Times New Roman"/>
          <w:sz w:val="24"/>
          <w:szCs w:val="24"/>
        </w:rPr>
        <w:t xml:space="preserve"> (FoMO) juga dalam kategori sedang dengan jumlah 71 orang (50,7 %).</w:t>
      </w:r>
    </w:p>
    <w:p w:rsidR="00F656BA" w:rsidRDefault="00F656BA" w:rsidP="00F60D9E">
      <w:pPr>
        <w:spacing w:after="0" w:line="276" w:lineRule="auto"/>
        <w:rPr>
          <w:rFonts w:ascii="Times New Roman" w:hAnsi="Times New Roman" w:cs="Times New Roman"/>
          <w:sz w:val="24"/>
          <w:szCs w:val="24"/>
        </w:rPr>
      </w:pPr>
    </w:p>
    <w:p w:rsidR="00F656BA" w:rsidRDefault="00F656BA" w:rsidP="00F656BA">
      <w:pPr>
        <w:pStyle w:val="ListParagraph"/>
        <w:numPr>
          <w:ilvl w:val="0"/>
          <w:numId w:val="1"/>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Hasil Uji Asumsi</w:t>
      </w:r>
    </w:p>
    <w:p w:rsidR="00F656BA" w:rsidRDefault="00F656BA" w:rsidP="00F656BA">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Uji Normalitas</w:t>
      </w:r>
    </w:p>
    <w:p w:rsidR="00F656BA" w:rsidRDefault="00F656BA" w:rsidP="00F656BA">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Tabel 9. Hasil Uji Normalitas</w:t>
      </w:r>
    </w:p>
    <w:tbl>
      <w:tblPr>
        <w:tblStyle w:val="LightShading"/>
        <w:tblW w:w="4878" w:type="dxa"/>
        <w:shd w:val="clear" w:color="auto" w:fill="FFFFFF" w:themeFill="background1"/>
        <w:tblLook w:val="04A0"/>
      </w:tblPr>
      <w:tblGrid>
        <w:gridCol w:w="1110"/>
        <w:gridCol w:w="1068"/>
        <w:gridCol w:w="810"/>
        <w:gridCol w:w="1890"/>
      </w:tblGrid>
      <w:tr w:rsidR="00F656BA" w:rsidTr="00F656BA">
        <w:trPr>
          <w:cnfStyle w:val="100000000000"/>
          <w:trHeight w:val="531"/>
        </w:trPr>
        <w:tc>
          <w:tcPr>
            <w:cnfStyle w:val="001000000000"/>
            <w:tcW w:w="1110" w:type="dxa"/>
            <w:shd w:val="clear" w:color="auto" w:fill="FFFFFF" w:themeFill="background1"/>
            <w:vAlign w:val="center"/>
          </w:tcPr>
          <w:p w:rsidR="00F656BA" w:rsidRPr="007B5E68" w:rsidRDefault="00F656BA" w:rsidP="00AC046A">
            <w:pPr>
              <w:pStyle w:val="ListParagraph"/>
              <w:ind w:left="0"/>
              <w:jc w:val="center"/>
              <w:rPr>
                <w:rFonts w:ascii="Times New Roman" w:hAnsi="Times New Roman" w:cs="Times New Roman"/>
                <w:sz w:val="24"/>
                <w:szCs w:val="24"/>
              </w:rPr>
            </w:pPr>
            <w:r w:rsidRPr="007B5E68">
              <w:rPr>
                <w:rFonts w:ascii="Times New Roman" w:hAnsi="Times New Roman" w:cs="Times New Roman"/>
                <w:sz w:val="24"/>
                <w:szCs w:val="24"/>
              </w:rPr>
              <w:t>Variabel</w:t>
            </w:r>
          </w:p>
        </w:tc>
        <w:tc>
          <w:tcPr>
            <w:tcW w:w="1068" w:type="dxa"/>
            <w:shd w:val="clear" w:color="auto" w:fill="FFFFFF" w:themeFill="background1"/>
            <w:vAlign w:val="center"/>
          </w:tcPr>
          <w:p w:rsidR="00F656BA" w:rsidRDefault="00F656BA" w:rsidP="00AC046A">
            <w:pPr>
              <w:pStyle w:val="ListParagraph"/>
              <w:ind w:left="0"/>
              <w:jc w:val="center"/>
              <w:cnfStyle w:val="100000000000"/>
              <w:rPr>
                <w:rFonts w:ascii="Times New Roman" w:hAnsi="Times New Roman" w:cs="Times New Roman"/>
                <w:sz w:val="24"/>
                <w:szCs w:val="24"/>
              </w:rPr>
            </w:pPr>
            <w:r>
              <w:rPr>
                <w:rFonts w:ascii="Times New Roman" w:hAnsi="Times New Roman" w:cs="Times New Roman"/>
                <w:sz w:val="24"/>
                <w:szCs w:val="24"/>
              </w:rPr>
              <w:t>Nilai</w:t>
            </w:r>
          </w:p>
          <w:p w:rsidR="00F656BA" w:rsidRPr="007B5E68" w:rsidRDefault="00F656BA" w:rsidP="00AC046A">
            <w:pPr>
              <w:pStyle w:val="ListParagraph"/>
              <w:ind w:left="0"/>
              <w:jc w:val="center"/>
              <w:cnfStyle w:val="100000000000"/>
              <w:rPr>
                <w:rFonts w:ascii="Times New Roman" w:hAnsi="Times New Roman" w:cs="Times New Roman"/>
                <w:sz w:val="24"/>
                <w:szCs w:val="24"/>
              </w:rPr>
            </w:pPr>
            <w:r w:rsidRPr="007B5E68">
              <w:rPr>
                <w:rFonts w:ascii="Times New Roman" w:hAnsi="Times New Roman" w:cs="Times New Roman"/>
                <w:sz w:val="24"/>
                <w:szCs w:val="24"/>
              </w:rPr>
              <w:t>K-S Z</w:t>
            </w:r>
          </w:p>
        </w:tc>
        <w:tc>
          <w:tcPr>
            <w:tcW w:w="810" w:type="dxa"/>
            <w:shd w:val="clear" w:color="auto" w:fill="FFFFFF" w:themeFill="background1"/>
            <w:vAlign w:val="center"/>
          </w:tcPr>
          <w:p w:rsidR="00F656BA" w:rsidRPr="007B5E68" w:rsidRDefault="00F656BA" w:rsidP="00AC046A">
            <w:pPr>
              <w:pStyle w:val="ListParagraph"/>
              <w:ind w:left="0"/>
              <w:jc w:val="center"/>
              <w:cnfStyle w:val="100000000000"/>
              <w:rPr>
                <w:rFonts w:ascii="Times New Roman" w:hAnsi="Times New Roman" w:cs="Times New Roman"/>
                <w:sz w:val="24"/>
                <w:szCs w:val="24"/>
              </w:rPr>
            </w:pPr>
            <w:r w:rsidRPr="007B5E68">
              <w:rPr>
                <w:rFonts w:ascii="Times New Roman" w:hAnsi="Times New Roman" w:cs="Times New Roman"/>
                <w:sz w:val="24"/>
                <w:szCs w:val="24"/>
              </w:rPr>
              <w:t>P</w:t>
            </w:r>
          </w:p>
        </w:tc>
        <w:tc>
          <w:tcPr>
            <w:tcW w:w="1890" w:type="dxa"/>
            <w:shd w:val="clear" w:color="auto" w:fill="FFFFFF" w:themeFill="background1"/>
            <w:vAlign w:val="center"/>
          </w:tcPr>
          <w:p w:rsidR="00F656BA" w:rsidRPr="007B5E68" w:rsidRDefault="00F656BA" w:rsidP="00AC046A">
            <w:pPr>
              <w:pStyle w:val="ListParagraph"/>
              <w:ind w:left="0"/>
              <w:jc w:val="center"/>
              <w:cnfStyle w:val="100000000000"/>
              <w:rPr>
                <w:rFonts w:ascii="Times New Roman" w:hAnsi="Times New Roman" w:cs="Times New Roman"/>
                <w:sz w:val="24"/>
                <w:szCs w:val="24"/>
              </w:rPr>
            </w:pPr>
            <w:r w:rsidRPr="007B5E68">
              <w:rPr>
                <w:rFonts w:ascii="Times New Roman" w:hAnsi="Times New Roman" w:cs="Times New Roman"/>
                <w:sz w:val="24"/>
                <w:szCs w:val="24"/>
              </w:rPr>
              <w:t>Kesimpulan</w:t>
            </w:r>
          </w:p>
        </w:tc>
      </w:tr>
      <w:tr w:rsidR="00F656BA" w:rsidTr="00F656BA">
        <w:trPr>
          <w:cnfStyle w:val="000000100000"/>
        </w:trPr>
        <w:tc>
          <w:tcPr>
            <w:cnfStyle w:val="001000000000"/>
            <w:tcW w:w="1110" w:type="dxa"/>
            <w:shd w:val="clear" w:color="auto" w:fill="FFFFFF" w:themeFill="background1"/>
          </w:tcPr>
          <w:p w:rsidR="00F656BA" w:rsidRDefault="00F656BA" w:rsidP="00AC046A">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FoMO</w:t>
            </w:r>
          </w:p>
        </w:tc>
        <w:tc>
          <w:tcPr>
            <w:tcW w:w="1068" w:type="dxa"/>
            <w:shd w:val="clear" w:color="auto" w:fill="FFFFFF" w:themeFill="background1"/>
          </w:tcPr>
          <w:p w:rsidR="00F656BA" w:rsidRPr="000D4336" w:rsidRDefault="00F656BA" w:rsidP="00AC046A">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0.072</w:t>
            </w:r>
          </w:p>
        </w:tc>
        <w:tc>
          <w:tcPr>
            <w:tcW w:w="810" w:type="dxa"/>
            <w:shd w:val="clear" w:color="auto" w:fill="FFFFFF" w:themeFill="background1"/>
          </w:tcPr>
          <w:p w:rsidR="00F656BA" w:rsidRPr="000D4336" w:rsidRDefault="00F656BA" w:rsidP="00AC046A">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0.074</w:t>
            </w:r>
          </w:p>
        </w:tc>
        <w:tc>
          <w:tcPr>
            <w:tcW w:w="1890" w:type="dxa"/>
            <w:shd w:val="clear" w:color="auto" w:fill="FFFFFF" w:themeFill="background1"/>
          </w:tcPr>
          <w:p w:rsidR="00F656BA" w:rsidRPr="000D4336" w:rsidRDefault="00F656BA" w:rsidP="00F656BA">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p &gt; 0.050 </w:t>
            </w:r>
          </w:p>
        </w:tc>
      </w:tr>
      <w:tr w:rsidR="00F656BA" w:rsidTr="00F656BA">
        <w:tc>
          <w:tcPr>
            <w:cnfStyle w:val="001000000000"/>
            <w:tcW w:w="1110" w:type="dxa"/>
            <w:shd w:val="clear" w:color="auto" w:fill="FFFFFF" w:themeFill="background1"/>
          </w:tcPr>
          <w:p w:rsidR="00F656BA" w:rsidRDefault="00F656BA" w:rsidP="00AC046A">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IA</w:t>
            </w:r>
          </w:p>
        </w:tc>
        <w:tc>
          <w:tcPr>
            <w:tcW w:w="1068" w:type="dxa"/>
            <w:shd w:val="clear" w:color="auto" w:fill="FFFFFF" w:themeFill="background1"/>
          </w:tcPr>
          <w:p w:rsidR="00F656BA" w:rsidRPr="000D4336" w:rsidRDefault="00F656BA" w:rsidP="00AC046A">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0.068</w:t>
            </w:r>
          </w:p>
        </w:tc>
        <w:tc>
          <w:tcPr>
            <w:tcW w:w="810" w:type="dxa"/>
            <w:shd w:val="clear" w:color="auto" w:fill="FFFFFF" w:themeFill="background1"/>
          </w:tcPr>
          <w:p w:rsidR="00F656BA" w:rsidRPr="000D4336" w:rsidRDefault="00F656BA" w:rsidP="00AC046A">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0.200</w:t>
            </w:r>
          </w:p>
        </w:tc>
        <w:tc>
          <w:tcPr>
            <w:tcW w:w="1890" w:type="dxa"/>
            <w:shd w:val="clear" w:color="auto" w:fill="FFFFFF" w:themeFill="background1"/>
          </w:tcPr>
          <w:p w:rsidR="00F656BA" w:rsidRPr="000D4336" w:rsidRDefault="00F656BA" w:rsidP="00F656BA">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p &gt; 0.050 </w:t>
            </w:r>
          </w:p>
        </w:tc>
      </w:tr>
    </w:tbl>
    <w:p w:rsidR="00F656BA" w:rsidRDefault="00F656BA" w:rsidP="00F656BA">
      <w:pPr>
        <w:spacing w:after="0"/>
        <w:ind w:firstLine="567"/>
        <w:rPr>
          <w:rFonts w:ascii="Times New Roman" w:hAnsi="Times New Roman" w:cs="Times New Roman"/>
          <w:sz w:val="24"/>
          <w:szCs w:val="24"/>
        </w:rPr>
      </w:pPr>
    </w:p>
    <w:p w:rsidR="00F656BA" w:rsidRDefault="00F656BA" w:rsidP="00F656BA">
      <w:pPr>
        <w:spacing w:after="0" w:line="276" w:lineRule="auto"/>
        <w:rPr>
          <w:rFonts w:ascii="Times New Roman" w:hAnsi="Times New Roman"/>
          <w:szCs w:val="24"/>
        </w:rPr>
      </w:pPr>
      <w:r>
        <w:rPr>
          <w:rFonts w:ascii="Times New Roman" w:hAnsi="Times New Roman" w:cs="Times New Roman"/>
          <w:sz w:val="24"/>
          <w:szCs w:val="24"/>
        </w:rPr>
        <w:tab/>
      </w:r>
      <w:r w:rsidRPr="00A93D45">
        <w:rPr>
          <w:rFonts w:ascii="Times New Roman" w:hAnsi="Times New Roman"/>
          <w:szCs w:val="24"/>
        </w:rPr>
        <w:t>Berdasarkan hasil analisis tersebut, maka dapat di</w:t>
      </w:r>
      <w:r>
        <w:rPr>
          <w:rFonts w:ascii="Times New Roman" w:hAnsi="Times New Roman"/>
          <w:szCs w:val="24"/>
        </w:rPr>
        <w:t xml:space="preserve">simpulkan bahwa variabel </w:t>
      </w:r>
      <w:r w:rsidRPr="00F656BA">
        <w:rPr>
          <w:rFonts w:ascii="Times New Roman" w:hAnsi="Times New Roman"/>
          <w:i/>
          <w:szCs w:val="24"/>
        </w:rPr>
        <w:t>fear of missing out</w:t>
      </w:r>
      <w:r>
        <w:rPr>
          <w:rFonts w:ascii="Times New Roman" w:hAnsi="Times New Roman"/>
          <w:szCs w:val="24"/>
        </w:rPr>
        <w:t xml:space="preserve"> (FoMO)</w:t>
      </w:r>
      <w:r w:rsidRPr="00A93D45">
        <w:rPr>
          <w:rFonts w:ascii="Times New Roman" w:hAnsi="Times New Roman"/>
          <w:szCs w:val="24"/>
        </w:rPr>
        <w:t xml:space="preserve"> memilik</w:t>
      </w:r>
      <w:r>
        <w:rPr>
          <w:rFonts w:ascii="Times New Roman" w:hAnsi="Times New Roman"/>
          <w:szCs w:val="24"/>
        </w:rPr>
        <w:t>i sebaran data yang normal</w:t>
      </w:r>
      <w:r w:rsidRPr="00A93D45">
        <w:rPr>
          <w:rFonts w:ascii="Times New Roman" w:hAnsi="Times New Roman"/>
          <w:szCs w:val="24"/>
        </w:rPr>
        <w:t xml:space="preserve">. Sedangkan variabel </w:t>
      </w:r>
      <w:r>
        <w:rPr>
          <w:rFonts w:ascii="Times New Roman" w:hAnsi="Times New Roman"/>
          <w:szCs w:val="24"/>
        </w:rPr>
        <w:t xml:space="preserve">kecanduan internet </w:t>
      </w:r>
      <w:r w:rsidRPr="00A93D45">
        <w:rPr>
          <w:rFonts w:ascii="Times New Roman" w:hAnsi="Times New Roman"/>
          <w:szCs w:val="24"/>
        </w:rPr>
        <w:t>memiliki sebaran data yang normal.</w:t>
      </w:r>
    </w:p>
    <w:p w:rsidR="00F656BA" w:rsidRDefault="00F656BA" w:rsidP="00F656BA">
      <w:pPr>
        <w:spacing w:after="0" w:line="276" w:lineRule="auto"/>
        <w:rPr>
          <w:rFonts w:ascii="Times New Roman" w:hAnsi="Times New Roman"/>
          <w:szCs w:val="24"/>
        </w:rPr>
      </w:pPr>
    </w:p>
    <w:p w:rsidR="00F656BA" w:rsidRPr="00F656BA" w:rsidRDefault="00F656BA" w:rsidP="00F656BA">
      <w:pPr>
        <w:pStyle w:val="ListParagraph"/>
        <w:numPr>
          <w:ilvl w:val="0"/>
          <w:numId w:val="2"/>
        </w:numPr>
        <w:spacing w:after="0" w:line="276" w:lineRule="auto"/>
        <w:rPr>
          <w:rFonts w:ascii="Times New Roman" w:hAnsi="Times New Roman"/>
          <w:szCs w:val="24"/>
        </w:rPr>
      </w:pPr>
      <w:r>
        <w:rPr>
          <w:rFonts w:ascii="Times New Roman" w:hAnsi="Times New Roman"/>
          <w:szCs w:val="24"/>
        </w:rPr>
        <w:t>Uji Linieritas</w:t>
      </w:r>
    </w:p>
    <w:p w:rsidR="00F656BA" w:rsidRDefault="00F656BA" w:rsidP="00F656BA">
      <w:pPr>
        <w:spacing w:after="0" w:line="276" w:lineRule="auto"/>
        <w:jc w:val="center"/>
        <w:rPr>
          <w:rFonts w:ascii="Times New Roman" w:hAnsi="Times New Roman"/>
          <w:szCs w:val="24"/>
        </w:rPr>
      </w:pPr>
      <w:r>
        <w:rPr>
          <w:rFonts w:ascii="Times New Roman" w:hAnsi="Times New Roman"/>
          <w:szCs w:val="24"/>
        </w:rPr>
        <w:t>Tabel 10. Hasil Uji Linieritas</w:t>
      </w:r>
    </w:p>
    <w:tbl>
      <w:tblPr>
        <w:tblStyle w:val="LightShading1"/>
        <w:tblW w:w="0" w:type="auto"/>
        <w:shd w:val="clear" w:color="auto" w:fill="FFFFFF" w:themeFill="background1"/>
        <w:tblLayout w:type="fixed"/>
        <w:tblLook w:val="04A0"/>
      </w:tblPr>
      <w:tblGrid>
        <w:gridCol w:w="1188"/>
        <w:gridCol w:w="1080"/>
        <w:gridCol w:w="810"/>
        <w:gridCol w:w="1800"/>
      </w:tblGrid>
      <w:tr w:rsidR="00F656BA" w:rsidTr="00F656BA">
        <w:trPr>
          <w:cnfStyle w:val="100000000000"/>
        </w:trPr>
        <w:tc>
          <w:tcPr>
            <w:cnfStyle w:val="001000000000"/>
            <w:tcW w:w="1188" w:type="dxa"/>
            <w:shd w:val="clear" w:color="auto" w:fill="FFFFFF" w:themeFill="background1"/>
          </w:tcPr>
          <w:p w:rsidR="00F656BA" w:rsidRPr="00F656BA" w:rsidRDefault="00F656BA" w:rsidP="00AC046A">
            <w:pPr>
              <w:pStyle w:val="ListParagraph"/>
              <w:ind w:left="0"/>
              <w:jc w:val="center"/>
              <w:rPr>
                <w:rFonts w:ascii="Times New Roman" w:hAnsi="Times New Roman" w:cs="Times New Roman"/>
                <w:sz w:val="24"/>
                <w:szCs w:val="24"/>
              </w:rPr>
            </w:pPr>
            <w:r w:rsidRPr="00F656BA">
              <w:rPr>
                <w:rFonts w:ascii="Times New Roman" w:hAnsi="Times New Roman" w:cs="Times New Roman"/>
                <w:sz w:val="24"/>
                <w:szCs w:val="24"/>
              </w:rPr>
              <w:t>Variabel</w:t>
            </w:r>
          </w:p>
        </w:tc>
        <w:tc>
          <w:tcPr>
            <w:tcW w:w="1080" w:type="dxa"/>
            <w:shd w:val="clear" w:color="auto" w:fill="FFFFFF" w:themeFill="background1"/>
          </w:tcPr>
          <w:p w:rsidR="00F656BA" w:rsidRPr="00F656BA" w:rsidRDefault="00F656BA" w:rsidP="00AC046A">
            <w:pPr>
              <w:pStyle w:val="ListParagraph"/>
              <w:ind w:left="0"/>
              <w:jc w:val="center"/>
              <w:cnfStyle w:val="100000000000"/>
              <w:rPr>
                <w:rFonts w:ascii="Times New Roman" w:hAnsi="Times New Roman" w:cs="Times New Roman"/>
                <w:sz w:val="24"/>
                <w:szCs w:val="24"/>
              </w:rPr>
            </w:pPr>
            <w:r w:rsidRPr="00F656BA">
              <w:rPr>
                <w:rFonts w:ascii="Times New Roman" w:hAnsi="Times New Roman" w:cs="Times New Roman"/>
                <w:sz w:val="24"/>
                <w:szCs w:val="24"/>
              </w:rPr>
              <w:t>F</w:t>
            </w:r>
          </w:p>
        </w:tc>
        <w:tc>
          <w:tcPr>
            <w:tcW w:w="810" w:type="dxa"/>
            <w:shd w:val="clear" w:color="auto" w:fill="FFFFFF" w:themeFill="background1"/>
          </w:tcPr>
          <w:p w:rsidR="00F656BA" w:rsidRPr="00F656BA" w:rsidRDefault="00F656BA" w:rsidP="00AC046A">
            <w:pPr>
              <w:pStyle w:val="ListParagraph"/>
              <w:ind w:left="0"/>
              <w:jc w:val="center"/>
              <w:cnfStyle w:val="100000000000"/>
              <w:rPr>
                <w:rFonts w:ascii="Times New Roman" w:hAnsi="Times New Roman" w:cs="Times New Roman"/>
                <w:sz w:val="24"/>
                <w:szCs w:val="24"/>
              </w:rPr>
            </w:pPr>
            <w:r w:rsidRPr="00F656BA">
              <w:rPr>
                <w:rFonts w:ascii="Times New Roman" w:hAnsi="Times New Roman" w:cs="Times New Roman"/>
                <w:sz w:val="24"/>
                <w:szCs w:val="24"/>
              </w:rPr>
              <w:t>Sig</w:t>
            </w:r>
          </w:p>
        </w:tc>
        <w:tc>
          <w:tcPr>
            <w:tcW w:w="1800" w:type="dxa"/>
            <w:shd w:val="clear" w:color="auto" w:fill="FFFFFF" w:themeFill="background1"/>
          </w:tcPr>
          <w:p w:rsidR="00F656BA" w:rsidRPr="00F656BA" w:rsidRDefault="00F656BA" w:rsidP="00AC046A">
            <w:pPr>
              <w:pStyle w:val="ListParagraph"/>
              <w:ind w:left="0"/>
              <w:jc w:val="center"/>
              <w:cnfStyle w:val="100000000000"/>
              <w:rPr>
                <w:rFonts w:ascii="Times New Roman" w:hAnsi="Times New Roman" w:cs="Times New Roman"/>
                <w:sz w:val="24"/>
                <w:szCs w:val="24"/>
              </w:rPr>
            </w:pPr>
            <w:r w:rsidRPr="00F656BA">
              <w:rPr>
                <w:rFonts w:ascii="Times New Roman" w:hAnsi="Times New Roman" w:cs="Times New Roman"/>
                <w:sz w:val="24"/>
                <w:szCs w:val="24"/>
              </w:rPr>
              <w:t>Kesimpulan</w:t>
            </w:r>
          </w:p>
        </w:tc>
      </w:tr>
      <w:tr w:rsidR="00F656BA" w:rsidTr="00F656BA">
        <w:trPr>
          <w:cnfStyle w:val="000000100000"/>
        </w:trPr>
        <w:tc>
          <w:tcPr>
            <w:cnfStyle w:val="001000000000"/>
            <w:tcW w:w="1188" w:type="dxa"/>
            <w:shd w:val="clear" w:color="auto" w:fill="FFFFFF" w:themeFill="background1"/>
          </w:tcPr>
          <w:p w:rsidR="00F656BA" w:rsidRDefault="00F656BA" w:rsidP="00AC046A">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IA* (FoMO)</w:t>
            </w:r>
          </w:p>
        </w:tc>
        <w:tc>
          <w:tcPr>
            <w:tcW w:w="1080" w:type="dxa"/>
            <w:shd w:val="clear" w:color="auto" w:fill="FFFFFF" w:themeFill="background1"/>
            <w:vAlign w:val="center"/>
          </w:tcPr>
          <w:p w:rsidR="00F656BA" w:rsidRPr="00003AE4" w:rsidRDefault="00F656BA" w:rsidP="00AC046A">
            <w:pPr>
              <w:pStyle w:val="ListParagraph"/>
              <w:ind w:left="0"/>
              <w:jc w:val="center"/>
              <w:cnfStyle w:val="000000100000"/>
              <w:rPr>
                <w:rFonts w:ascii="Times New Roman" w:hAnsi="Times New Roman" w:cs="Times New Roman"/>
                <w:sz w:val="24"/>
                <w:szCs w:val="24"/>
              </w:rPr>
            </w:pPr>
            <w:r w:rsidRPr="00003AE4">
              <w:rPr>
                <w:rFonts w:ascii="Times New Roman" w:hAnsi="Times New Roman" w:cs="Times New Roman"/>
                <w:sz w:val="24"/>
                <w:szCs w:val="24"/>
              </w:rPr>
              <w:t>115.190</w:t>
            </w:r>
          </w:p>
        </w:tc>
        <w:tc>
          <w:tcPr>
            <w:tcW w:w="810" w:type="dxa"/>
            <w:shd w:val="clear" w:color="auto" w:fill="FFFFFF" w:themeFill="background1"/>
            <w:vAlign w:val="center"/>
          </w:tcPr>
          <w:p w:rsidR="00F656BA" w:rsidRPr="00003AE4" w:rsidRDefault="00F656BA" w:rsidP="00AC046A">
            <w:pPr>
              <w:pStyle w:val="ListParagraph"/>
              <w:ind w:left="0"/>
              <w:jc w:val="center"/>
              <w:cnfStyle w:val="000000100000"/>
              <w:rPr>
                <w:rFonts w:ascii="Times New Roman" w:hAnsi="Times New Roman" w:cs="Times New Roman"/>
                <w:sz w:val="24"/>
                <w:szCs w:val="24"/>
              </w:rPr>
            </w:pPr>
            <w:r w:rsidRPr="00003AE4">
              <w:rPr>
                <w:rFonts w:ascii="Times New Roman" w:hAnsi="Times New Roman" w:cs="Times New Roman"/>
                <w:sz w:val="24"/>
                <w:szCs w:val="24"/>
              </w:rPr>
              <w:t>0.000</w:t>
            </w:r>
          </w:p>
        </w:tc>
        <w:tc>
          <w:tcPr>
            <w:tcW w:w="1800" w:type="dxa"/>
            <w:shd w:val="clear" w:color="auto" w:fill="FFFFFF" w:themeFill="background1"/>
            <w:vAlign w:val="center"/>
          </w:tcPr>
          <w:p w:rsidR="00F656BA" w:rsidRPr="00003AE4" w:rsidRDefault="00F656BA" w:rsidP="00AC046A">
            <w:pPr>
              <w:pStyle w:val="ListParagraph"/>
              <w:ind w:left="0"/>
              <w:jc w:val="center"/>
              <w:cnfStyle w:val="000000100000"/>
              <w:rPr>
                <w:rFonts w:ascii="Times New Roman" w:hAnsi="Times New Roman" w:cs="Times New Roman"/>
                <w:sz w:val="24"/>
                <w:szCs w:val="24"/>
              </w:rPr>
            </w:pPr>
            <w:r w:rsidRPr="00003AE4">
              <w:rPr>
                <w:rFonts w:ascii="Times New Roman" w:hAnsi="Times New Roman" w:cs="Times New Roman"/>
                <w:sz w:val="24"/>
                <w:szCs w:val="24"/>
              </w:rPr>
              <w:t>Linier</w:t>
            </w:r>
          </w:p>
        </w:tc>
      </w:tr>
    </w:tbl>
    <w:p w:rsidR="00F656BA" w:rsidRDefault="00F656BA" w:rsidP="00F656BA">
      <w:pPr>
        <w:spacing w:after="0" w:line="276" w:lineRule="auto"/>
        <w:rPr>
          <w:rFonts w:ascii="Times New Roman" w:hAnsi="Times New Roman"/>
          <w:szCs w:val="24"/>
        </w:rPr>
      </w:pPr>
    </w:p>
    <w:p w:rsidR="00F656BA" w:rsidRDefault="00F656BA" w:rsidP="00F656BA">
      <w:pPr>
        <w:spacing w:after="0" w:line="276" w:lineRule="auto"/>
        <w:rPr>
          <w:rFonts w:ascii="Times New Roman" w:hAnsi="Times New Roman"/>
          <w:szCs w:val="24"/>
        </w:rPr>
      </w:pPr>
      <w:r>
        <w:rPr>
          <w:rFonts w:ascii="Times New Roman" w:hAnsi="Times New Roman"/>
          <w:szCs w:val="24"/>
        </w:rPr>
        <w:tab/>
      </w:r>
      <w:r w:rsidRPr="00A93D45">
        <w:rPr>
          <w:rFonts w:ascii="Times New Roman" w:hAnsi="Times New Roman"/>
          <w:szCs w:val="24"/>
        </w:rPr>
        <w:t xml:space="preserve">Berdasarkan hasil pengujian linieritas diperoleh nilai F </w:t>
      </w:r>
      <w:r w:rsidRPr="00A93D45">
        <w:rPr>
          <w:rFonts w:ascii="Times New Roman" w:hAnsi="Times New Roman"/>
          <w:i/>
          <w:szCs w:val="24"/>
        </w:rPr>
        <w:t>linier</w:t>
      </w:r>
      <w:r>
        <w:rPr>
          <w:rFonts w:ascii="Times New Roman" w:hAnsi="Times New Roman"/>
          <w:szCs w:val="24"/>
        </w:rPr>
        <w:t xml:space="preserve"> sebesar 115.190</w:t>
      </w:r>
      <w:r w:rsidRPr="00A93D45">
        <w:rPr>
          <w:rFonts w:ascii="Times New Roman" w:hAnsi="Times New Roman"/>
          <w:szCs w:val="24"/>
        </w:rPr>
        <w:t xml:space="preserve"> dengan p </w:t>
      </w:r>
      <w:r w:rsidRPr="00A93D45">
        <w:rPr>
          <w:rFonts w:ascii="Times New Roman" w:hAnsi="Times New Roman"/>
          <w:i/>
          <w:szCs w:val="24"/>
        </w:rPr>
        <w:t>sig</w:t>
      </w:r>
      <w:r w:rsidRPr="00A93D45">
        <w:rPr>
          <w:rFonts w:ascii="Times New Roman" w:hAnsi="Times New Roman"/>
          <w:szCs w:val="24"/>
        </w:rPr>
        <w:t xml:space="preserve"> sebesar 0.000 (p&lt;0.050). Dengan demikian, dapat disimpulkan bahwa terdapat hubungan yan</w:t>
      </w:r>
      <w:r>
        <w:rPr>
          <w:rFonts w:ascii="Times New Roman" w:hAnsi="Times New Roman"/>
          <w:szCs w:val="24"/>
        </w:rPr>
        <w:t>g linier antara variabel kecanduan internet</w:t>
      </w:r>
      <w:r w:rsidRPr="00A93D45">
        <w:rPr>
          <w:rFonts w:ascii="Times New Roman" w:hAnsi="Times New Roman"/>
          <w:szCs w:val="24"/>
        </w:rPr>
        <w:t xml:space="preserve"> deng</w:t>
      </w:r>
      <w:r>
        <w:rPr>
          <w:rFonts w:ascii="Times New Roman" w:hAnsi="Times New Roman"/>
          <w:szCs w:val="24"/>
        </w:rPr>
        <w:t xml:space="preserve">an variabel </w:t>
      </w:r>
      <w:r w:rsidRPr="00F656BA">
        <w:rPr>
          <w:rFonts w:ascii="Times New Roman" w:hAnsi="Times New Roman"/>
          <w:i/>
          <w:szCs w:val="24"/>
        </w:rPr>
        <w:t>fear of missing out</w:t>
      </w:r>
      <w:r>
        <w:rPr>
          <w:rFonts w:ascii="Times New Roman" w:hAnsi="Times New Roman"/>
          <w:szCs w:val="24"/>
        </w:rPr>
        <w:t xml:space="preserve"> (FoMO)</w:t>
      </w:r>
      <w:r w:rsidRPr="00A93D45">
        <w:rPr>
          <w:rFonts w:ascii="Times New Roman" w:hAnsi="Times New Roman"/>
          <w:szCs w:val="24"/>
        </w:rPr>
        <w:t>. Asumsi linieritas terpenuhi dan analisis data dapat diteruskan pada tahap uji hipotesis.</w:t>
      </w:r>
    </w:p>
    <w:p w:rsidR="00583EAA" w:rsidRDefault="00583EAA" w:rsidP="00F656BA">
      <w:pPr>
        <w:spacing w:after="0" w:line="276" w:lineRule="auto"/>
        <w:rPr>
          <w:rFonts w:ascii="Times New Roman" w:hAnsi="Times New Roman"/>
          <w:szCs w:val="24"/>
        </w:rPr>
      </w:pPr>
    </w:p>
    <w:p w:rsidR="00583EAA" w:rsidRDefault="00583EAA" w:rsidP="00583EAA">
      <w:pPr>
        <w:pStyle w:val="ListParagraph"/>
        <w:numPr>
          <w:ilvl w:val="0"/>
          <w:numId w:val="2"/>
        </w:numPr>
        <w:spacing w:after="0" w:line="276" w:lineRule="auto"/>
        <w:rPr>
          <w:rFonts w:ascii="Times New Roman" w:hAnsi="Times New Roman"/>
          <w:szCs w:val="24"/>
        </w:rPr>
      </w:pPr>
      <w:r>
        <w:rPr>
          <w:rFonts w:ascii="Times New Roman" w:hAnsi="Times New Roman"/>
          <w:szCs w:val="24"/>
        </w:rPr>
        <w:t>Hasil Uji Hipotesis</w:t>
      </w:r>
    </w:p>
    <w:p w:rsidR="00583EAA" w:rsidRDefault="00583EAA" w:rsidP="00583EAA">
      <w:pPr>
        <w:pStyle w:val="ListParagraph"/>
        <w:spacing w:before="240" w:after="240" w:line="276" w:lineRule="auto"/>
        <w:ind w:left="0"/>
        <w:rPr>
          <w:rFonts w:ascii="Times New Roman" w:hAnsi="Times New Roman" w:cs="Times New Roman"/>
          <w:sz w:val="24"/>
          <w:szCs w:val="24"/>
        </w:rPr>
      </w:pPr>
      <w:r>
        <w:rPr>
          <w:rFonts w:ascii="Times New Roman" w:hAnsi="Times New Roman"/>
          <w:szCs w:val="24"/>
        </w:rPr>
        <w:tab/>
      </w:r>
      <w:r>
        <w:rPr>
          <w:rFonts w:ascii="Times New Roman" w:hAnsi="Times New Roman" w:cs="Times New Roman"/>
          <w:sz w:val="24"/>
          <w:szCs w:val="24"/>
        </w:rPr>
        <w:t xml:space="preserve">Korelasi antara </w:t>
      </w:r>
      <w:r w:rsidRPr="00A9567D">
        <w:rPr>
          <w:rFonts w:ascii="Times New Roman" w:hAnsi="Times New Roman" w:cs="Times New Roman"/>
          <w:i/>
          <w:sz w:val="24"/>
          <w:szCs w:val="24"/>
        </w:rPr>
        <w:t>fear of missing out</w:t>
      </w:r>
      <w:r>
        <w:rPr>
          <w:rFonts w:ascii="Times New Roman" w:hAnsi="Times New Roman" w:cs="Times New Roman"/>
          <w:sz w:val="24"/>
          <w:szCs w:val="24"/>
        </w:rPr>
        <w:t xml:space="preserve"> dengan kecenderungan kecanduan internet </w:t>
      </w:r>
      <w:r>
        <w:rPr>
          <w:rFonts w:ascii="Times New Roman" w:hAnsi="Times New Roman" w:cs="Times New Roman"/>
          <w:sz w:val="24"/>
          <w:szCs w:val="24"/>
        </w:rPr>
        <w:lastRenderedPageBreak/>
        <w:t xml:space="preserve">pada </w:t>
      </w:r>
      <w:r w:rsidRPr="00A9567D">
        <w:rPr>
          <w:rFonts w:ascii="Times New Roman" w:hAnsi="Times New Roman" w:cs="Times New Roman"/>
          <w:i/>
          <w:sz w:val="24"/>
          <w:szCs w:val="24"/>
        </w:rPr>
        <w:t>emerging adulthood</w:t>
      </w:r>
      <w:r>
        <w:rPr>
          <w:rFonts w:ascii="Times New Roman" w:hAnsi="Times New Roman" w:cs="Times New Roman"/>
          <w:sz w:val="24"/>
          <w:szCs w:val="24"/>
        </w:rPr>
        <w:t xml:space="preserve">  dengan (r</w:t>
      </w:r>
      <w:r w:rsidRPr="0057275A">
        <w:rPr>
          <w:rFonts w:ascii="Times New Roman" w:hAnsi="Times New Roman" w:cs="Times New Roman"/>
          <w:sz w:val="24"/>
          <w:szCs w:val="24"/>
          <w:vertAlign w:val="subscript"/>
        </w:rPr>
        <w:t>xy</w:t>
      </w:r>
      <w:r>
        <w:rPr>
          <w:rFonts w:ascii="Times New Roman" w:hAnsi="Times New Roman" w:cs="Times New Roman"/>
          <w:szCs w:val="24"/>
        </w:rPr>
        <w:t>)</w:t>
      </w:r>
      <w:r>
        <w:rPr>
          <w:rFonts w:ascii="Times New Roman" w:hAnsi="Times New Roman" w:cs="Times New Roman"/>
          <w:sz w:val="24"/>
          <w:szCs w:val="24"/>
        </w:rPr>
        <w:t xml:space="preserve"> = 0,681 dan taraf signifikansi sebesar 0,000 (p &lt; 0,01) berarti ada korelasi yang positif antara </w:t>
      </w:r>
      <w:r w:rsidRPr="00A9567D">
        <w:rPr>
          <w:rFonts w:ascii="Times New Roman" w:hAnsi="Times New Roman" w:cs="Times New Roman"/>
          <w:i/>
          <w:sz w:val="24"/>
          <w:szCs w:val="24"/>
        </w:rPr>
        <w:t>fear of missing out</w:t>
      </w:r>
      <w:r>
        <w:rPr>
          <w:rFonts w:ascii="Times New Roman" w:hAnsi="Times New Roman" w:cs="Times New Roman"/>
          <w:sz w:val="24"/>
          <w:szCs w:val="24"/>
        </w:rPr>
        <w:t xml:space="preserve"> dengan kecenderungan kecanduan internet pada </w:t>
      </w:r>
      <w:r w:rsidRPr="00A9567D">
        <w:rPr>
          <w:rFonts w:ascii="Times New Roman" w:hAnsi="Times New Roman" w:cs="Times New Roman"/>
          <w:i/>
          <w:sz w:val="24"/>
          <w:szCs w:val="24"/>
        </w:rPr>
        <w:t>emerging adulthood</w:t>
      </w:r>
      <w:r>
        <w:rPr>
          <w:rFonts w:ascii="Times New Roman" w:hAnsi="Times New Roman" w:cs="Times New Roman"/>
          <w:sz w:val="24"/>
          <w:szCs w:val="24"/>
        </w:rPr>
        <w:t xml:space="preserve">, sehingga hipotesis yang diajukan dalam penelitian diterima. Artinya semakin tinggi </w:t>
      </w:r>
      <w:r w:rsidRPr="00A9567D">
        <w:rPr>
          <w:rFonts w:ascii="Times New Roman" w:hAnsi="Times New Roman" w:cs="Times New Roman"/>
          <w:i/>
          <w:sz w:val="24"/>
          <w:szCs w:val="24"/>
        </w:rPr>
        <w:t>fear of missing out</w:t>
      </w:r>
      <w:r>
        <w:rPr>
          <w:rFonts w:ascii="Times New Roman" w:hAnsi="Times New Roman" w:cs="Times New Roman"/>
          <w:sz w:val="24"/>
          <w:szCs w:val="24"/>
        </w:rPr>
        <w:t xml:space="preserve"> (FoMO) maka akan semakin tinggi kecenderungan kecanduan internet pada </w:t>
      </w:r>
      <w:r w:rsidRPr="00A9567D">
        <w:rPr>
          <w:rFonts w:ascii="Times New Roman" w:hAnsi="Times New Roman" w:cs="Times New Roman"/>
          <w:i/>
          <w:sz w:val="24"/>
          <w:szCs w:val="24"/>
        </w:rPr>
        <w:t>emerging adulthood</w:t>
      </w:r>
      <w:r>
        <w:rPr>
          <w:rFonts w:ascii="Times New Roman" w:hAnsi="Times New Roman" w:cs="Times New Roman"/>
          <w:sz w:val="24"/>
          <w:szCs w:val="24"/>
        </w:rPr>
        <w:t xml:space="preserve">. Sebaliknya semakin rendah </w:t>
      </w:r>
      <w:r w:rsidRPr="00A9567D">
        <w:rPr>
          <w:rFonts w:ascii="Times New Roman" w:hAnsi="Times New Roman" w:cs="Times New Roman"/>
          <w:i/>
          <w:sz w:val="24"/>
          <w:szCs w:val="24"/>
        </w:rPr>
        <w:t>fear of missing out</w:t>
      </w:r>
      <w:r>
        <w:rPr>
          <w:rFonts w:ascii="Times New Roman" w:hAnsi="Times New Roman" w:cs="Times New Roman"/>
          <w:sz w:val="24"/>
          <w:szCs w:val="24"/>
        </w:rPr>
        <w:t xml:space="preserve"> (FoMO) makan akan semakin rendah kecenderungan kecanduan internet pada </w:t>
      </w:r>
      <w:r w:rsidRPr="00A9567D">
        <w:rPr>
          <w:rFonts w:ascii="Times New Roman" w:hAnsi="Times New Roman" w:cs="Times New Roman"/>
          <w:i/>
          <w:sz w:val="24"/>
          <w:szCs w:val="24"/>
        </w:rPr>
        <w:t>emerging adulthood</w:t>
      </w:r>
      <w:r>
        <w:rPr>
          <w:rFonts w:ascii="Times New Roman" w:hAnsi="Times New Roman" w:cs="Times New Roman"/>
          <w:sz w:val="24"/>
          <w:szCs w:val="24"/>
        </w:rPr>
        <w:t>.</w:t>
      </w:r>
    </w:p>
    <w:p w:rsidR="00583EAA" w:rsidRDefault="00583EAA" w:rsidP="00583EAA">
      <w:pPr>
        <w:pStyle w:val="ListParagraph"/>
        <w:spacing w:before="240" w:after="240" w:line="276" w:lineRule="auto"/>
        <w:ind w:left="0"/>
        <w:rPr>
          <w:rFonts w:ascii="Times New Roman" w:hAnsi="Times New Roman" w:cs="Times New Roman"/>
          <w:sz w:val="24"/>
          <w:szCs w:val="24"/>
        </w:rPr>
      </w:pPr>
      <w:r>
        <w:rPr>
          <w:rFonts w:ascii="Times New Roman" w:hAnsi="Times New Roman" w:cs="Times New Roman"/>
          <w:sz w:val="24"/>
          <w:szCs w:val="24"/>
        </w:rPr>
        <w:tab/>
        <w:t>Diterimanya hipotesis dalam penelitian ini menunjukkan bahwa</w:t>
      </w:r>
      <w:r w:rsidRPr="0075690C">
        <w:rPr>
          <w:rFonts w:ascii="Times New Roman" w:hAnsi="Times New Roman" w:cs="Times New Roman"/>
          <w:i/>
          <w:sz w:val="24"/>
          <w:szCs w:val="24"/>
        </w:rPr>
        <w:t xml:space="preserve"> fear of missing out</w:t>
      </w:r>
      <w:r>
        <w:rPr>
          <w:rFonts w:ascii="Times New Roman" w:hAnsi="Times New Roman" w:cs="Times New Roman"/>
          <w:sz w:val="24"/>
          <w:szCs w:val="24"/>
        </w:rPr>
        <w:t xml:space="preserve"> (FoMO) merupakan salah satu faktor yang mempengaruhi kecenderungan kecanduan internet pada </w:t>
      </w:r>
      <w:r w:rsidRPr="0075690C">
        <w:rPr>
          <w:rFonts w:ascii="Times New Roman" w:hAnsi="Times New Roman" w:cs="Times New Roman"/>
          <w:i/>
          <w:sz w:val="24"/>
          <w:szCs w:val="24"/>
        </w:rPr>
        <w:t>emerging adulthood</w:t>
      </w:r>
      <w:r>
        <w:rPr>
          <w:rFonts w:ascii="Times New Roman" w:hAnsi="Times New Roman" w:cs="Times New Roman"/>
          <w:sz w:val="24"/>
          <w:szCs w:val="24"/>
        </w:rPr>
        <w:t xml:space="preserve">. Hal ini sesuai dengan penelitian Weiser (dalam Eijnden, Meerkerk, Vermulst, Spijkerman dan Engels, 2008) yang menyebutkan bahwa tujuan individu menggunakan internet terbagi menjadi dua yaitu yang pertama </w:t>
      </w:r>
      <w:r w:rsidRPr="00835D36">
        <w:rPr>
          <w:rFonts w:ascii="Times New Roman" w:hAnsi="Times New Roman" w:cs="Times New Roman"/>
          <w:i/>
          <w:sz w:val="24"/>
          <w:szCs w:val="24"/>
        </w:rPr>
        <w:t>afeksi</w:t>
      </w:r>
      <w:r>
        <w:rPr>
          <w:rFonts w:ascii="Times New Roman" w:hAnsi="Times New Roman" w:cs="Times New Roman"/>
          <w:sz w:val="24"/>
          <w:szCs w:val="24"/>
        </w:rPr>
        <w:t xml:space="preserve"> terhadap sosial, hal ini ditandai dengan keinginan untuk bertemu dengan orang lain atau orang baru melalui internet, serta yang kedua kemudahan dalam memperoleh informasi dimana ditandai dengan individu yang memiliki keinginan untuk terus menggunakan internet guna memperoleh informasi.</w:t>
      </w:r>
    </w:p>
    <w:p w:rsidR="00583EAA" w:rsidRPr="00583EAA" w:rsidRDefault="00583EAA" w:rsidP="00583EAA">
      <w:pPr>
        <w:pStyle w:val="ListParagraph"/>
        <w:spacing w:line="276" w:lineRule="auto"/>
        <w:ind w:left="0"/>
        <w:rPr>
          <w:rFonts w:ascii="Times New Roman" w:hAnsi="Times New Roman"/>
          <w:szCs w:val="24"/>
        </w:rPr>
      </w:pPr>
      <w:r>
        <w:rPr>
          <w:rFonts w:ascii="Times New Roman" w:hAnsi="Times New Roman"/>
          <w:szCs w:val="24"/>
        </w:rPr>
        <w:tab/>
      </w:r>
      <w:r>
        <w:rPr>
          <w:rFonts w:ascii="Times New Roman" w:hAnsi="Times New Roman" w:cs="Times New Roman"/>
          <w:sz w:val="24"/>
          <w:szCs w:val="24"/>
        </w:rPr>
        <w:t xml:space="preserve">Hal tersebut semakin diperkuat dari penelitian yang dilakukan oleh Arnett (2013) yang menjelaskan bahwa pengguna internet pada masa </w:t>
      </w:r>
      <w:r w:rsidRPr="00835D36">
        <w:rPr>
          <w:rFonts w:ascii="Times New Roman" w:hAnsi="Times New Roman" w:cs="Times New Roman"/>
          <w:i/>
          <w:sz w:val="24"/>
          <w:szCs w:val="24"/>
        </w:rPr>
        <w:t>emerging adulthood</w:t>
      </w:r>
      <w:r>
        <w:rPr>
          <w:rFonts w:ascii="Times New Roman" w:hAnsi="Times New Roman" w:cs="Times New Roman"/>
          <w:sz w:val="24"/>
          <w:szCs w:val="24"/>
        </w:rPr>
        <w:t xml:space="preserve"> memiliki kecenderungan untuk menggunakan internet secara berlebih, dimana dalam penggunaan internet pada masa </w:t>
      </w:r>
      <w:r w:rsidRPr="00835D36">
        <w:rPr>
          <w:rFonts w:ascii="Times New Roman" w:hAnsi="Times New Roman" w:cs="Times New Roman"/>
          <w:i/>
          <w:sz w:val="24"/>
          <w:szCs w:val="24"/>
        </w:rPr>
        <w:t>emerging adulthood</w:t>
      </w:r>
      <w:r>
        <w:rPr>
          <w:rFonts w:ascii="Times New Roman" w:hAnsi="Times New Roman" w:cs="Times New Roman"/>
          <w:sz w:val="24"/>
          <w:szCs w:val="24"/>
        </w:rPr>
        <w:t xml:space="preserve"> individu akan melakukan eksplorasi diri serta melakukan eksperimen dimana hal ini merupakan </w:t>
      </w:r>
      <w:r>
        <w:rPr>
          <w:rFonts w:ascii="Times New Roman" w:hAnsi="Times New Roman" w:cs="Times New Roman"/>
          <w:sz w:val="24"/>
          <w:szCs w:val="24"/>
        </w:rPr>
        <w:lastRenderedPageBreak/>
        <w:t xml:space="preserve">karakteristik dari masa </w:t>
      </w:r>
      <w:r w:rsidRPr="00835D36">
        <w:rPr>
          <w:rFonts w:ascii="Times New Roman" w:hAnsi="Times New Roman" w:cs="Times New Roman"/>
          <w:i/>
          <w:sz w:val="24"/>
          <w:szCs w:val="24"/>
        </w:rPr>
        <w:t>emerging adulthood</w:t>
      </w:r>
      <w:r>
        <w:rPr>
          <w:rFonts w:ascii="Times New Roman" w:hAnsi="Times New Roman" w:cs="Times New Roman"/>
          <w:sz w:val="24"/>
          <w:szCs w:val="24"/>
        </w:rPr>
        <w:t xml:space="preserve">, yaitu dengan mencoba berbagai hal-hal baru atau pengalaman baru untuk memperluas pengalaman pribadi dengan ikut serta menggunakan internet sebagai media untuk berkomunikasi dan mencari berbagai informasi. Hal tersebut sejalan dengan penelitian yang dilakukan oleh Dossey (2014) yang menyebutkan bahwa di saat bangun tidur, sebelum tidur, makan bahkan ketika berkendara individu tetap menggunakan ponsel atau </w:t>
      </w:r>
      <w:r w:rsidRPr="00835D36">
        <w:rPr>
          <w:rFonts w:ascii="Times New Roman" w:hAnsi="Times New Roman" w:cs="Times New Roman"/>
          <w:i/>
          <w:sz w:val="24"/>
          <w:szCs w:val="24"/>
        </w:rPr>
        <w:t>smartphone</w:t>
      </w:r>
      <w:r>
        <w:rPr>
          <w:rFonts w:ascii="Times New Roman" w:hAnsi="Times New Roman" w:cs="Times New Roman"/>
          <w:sz w:val="24"/>
          <w:szCs w:val="24"/>
        </w:rPr>
        <w:t xml:space="preserve"> nya untuk menjelajahi internet agar tidak merasa tertinggal informasi.</w:t>
      </w:r>
    </w:p>
    <w:p w:rsidR="00583EAA" w:rsidRDefault="00583EAA" w:rsidP="00583EAA">
      <w:pPr>
        <w:pStyle w:val="ListParagraph"/>
        <w:spacing w:after="240" w:line="276"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penelitian-penelitian sebelumnya, menunjukkan bahwa </w:t>
      </w:r>
      <w:r w:rsidRPr="00FA175B">
        <w:rPr>
          <w:rFonts w:ascii="Times New Roman" w:hAnsi="Times New Roman" w:cs="Times New Roman"/>
          <w:i/>
          <w:sz w:val="24"/>
          <w:szCs w:val="24"/>
        </w:rPr>
        <w:t>fear of missing out</w:t>
      </w:r>
      <w:r>
        <w:rPr>
          <w:rFonts w:ascii="Times New Roman" w:hAnsi="Times New Roman" w:cs="Times New Roman"/>
          <w:sz w:val="24"/>
          <w:szCs w:val="24"/>
        </w:rPr>
        <w:t xml:space="preserve"> (FoMO) merupakan salah satu faktor dalam kecanduan internet pada </w:t>
      </w:r>
      <w:r w:rsidRPr="00FA175B">
        <w:rPr>
          <w:rFonts w:ascii="Times New Roman" w:hAnsi="Times New Roman" w:cs="Times New Roman"/>
          <w:i/>
          <w:sz w:val="24"/>
          <w:szCs w:val="24"/>
        </w:rPr>
        <w:t>emerging adulthood</w:t>
      </w:r>
      <w:r>
        <w:rPr>
          <w:rFonts w:ascii="Times New Roman" w:hAnsi="Times New Roman" w:cs="Times New Roman"/>
          <w:sz w:val="24"/>
          <w:szCs w:val="24"/>
        </w:rPr>
        <w:t xml:space="preserve"> yaitu faktor tujuan dan waktu penggunaan internet, dimana internet menawarkan kemudahan dalam memperoleh informasi dan kemudahan dalam melakukan komunikasi sehingga dapat memenuhi kebutuhan individu khususnya pada </w:t>
      </w:r>
      <w:r w:rsidRPr="00FA175B">
        <w:rPr>
          <w:rFonts w:ascii="Times New Roman" w:hAnsi="Times New Roman" w:cs="Times New Roman"/>
          <w:i/>
          <w:sz w:val="24"/>
          <w:szCs w:val="24"/>
        </w:rPr>
        <w:t>emerging adulthood</w:t>
      </w:r>
      <w:r>
        <w:rPr>
          <w:rFonts w:ascii="Times New Roman" w:hAnsi="Times New Roman" w:cs="Times New Roman"/>
          <w:sz w:val="24"/>
          <w:szCs w:val="24"/>
        </w:rPr>
        <w:t xml:space="preserve"> untuk mendapatkan informasi dengan cepat dan kemudahan untuk berhubungan dengan orang lain, dimana hal tersebut menjadi tujuan individu dalam menggunakan internet sehingga menimbulkan peningkatan waktu dalam menggunakan internet.</w:t>
      </w:r>
    </w:p>
    <w:p w:rsidR="00F656BA" w:rsidRDefault="00583EAA" w:rsidP="00F656BA">
      <w:pPr>
        <w:pStyle w:val="ListParagraph"/>
        <w:spacing w:after="0" w:line="276"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Kecenderungan individu terhadap </w:t>
      </w:r>
      <w:r w:rsidRPr="00B018A3">
        <w:rPr>
          <w:rFonts w:ascii="Times New Roman" w:hAnsi="Times New Roman" w:cs="Times New Roman"/>
          <w:i/>
          <w:sz w:val="24"/>
          <w:szCs w:val="24"/>
        </w:rPr>
        <w:t>fear of missing out</w:t>
      </w:r>
      <w:r>
        <w:rPr>
          <w:rFonts w:ascii="Times New Roman" w:hAnsi="Times New Roman" w:cs="Times New Roman"/>
          <w:sz w:val="24"/>
          <w:szCs w:val="24"/>
        </w:rPr>
        <w:t xml:space="preserve"> (FoMO) ditunjukkan dengan seringnya mengakses internet untuk memperoleh informasi maupun berhubungan dengan orang lain sehingga akan menghasilkan pengalaman yang menyenangkan (Young, Yue &amp; Ying dalam Santika, 2015). Menurut Santika (2015) individu yang mengalami </w:t>
      </w:r>
      <w:r w:rsidRPr="00F44A25">
        <w:rPr>
          <w:rFonts w:ascii="Times New Roman" w:hAnsi="Times New Roman" w:cs="Times New Roman"/>
          <w:i/>
          <w:sz w:val="24"/>
          <w:szCs w:val="24"/>
        </w:rPr>
        <w:t>fear of missing out</w:t>
      </w:r>
      <w:r>
        <w:rPr>
          <w:rFonts w:ascii="Times New Roman" w:hAnsi="Times New Roman" w:cs="Times New Roman"/>
          <w:sz w:val="24"/>
          <w:szCs w:val="24"/>
        </w:rPr>
        <w:t xml:space="preserve"> (FoMO) akan meningkatkan penggunaan internet, sebagai contoh ketika </w:t>
      </w:r>
      <w:r>
        <w:rPr>
          <w:rFonts w:ascii="Times New Roman" w:hAnsi="Times New Roman" w:cs="Times New Roman"/>
          <w:sz w:val="24"/>
          <w:szCs w:val="24"/>
        </w:rPr>
        <w:lastRenderedPageBreak/>
        <w:t>individu mengetahui apa yang dilakukan oleh teman sebayanya melalui internet maka individu tersebut akan terus menerus melakukan hal tersebut dan menjadikan aktivitas internetnya semakin meningkat. Aktivitas tersebut nantinya akan meningkatkan durasi waktu dalam penggunaan internet dan dapat menimbulkan efek perasaan cemas dan emosi ketika tidak terpenuhinya durasi dalam menggunakan internet atau tidak dapat terhubung dengan internet (</w:t>
      </w:r>
      <w:r w:rsidRPr="00F44A25">
        <w:rPr>
          <w:rFonts w:ascii="Times New Roman" w:hAnsi="Times New Roman" w:cs="Times New Roman"/>
          <w:i/>
          <w:sz w:val="24"/>
          <w:szCs w:val="24"/>
        </w:rPr>
        <w:t>online</w:t>
      </w:r>
      <w:r>
        <w:rPr>
          <w:rFonts w:ascii="Times New Roman" w:hAnsi="Times New Roman" w:cs="Times New Roman"/>
          <w:sz w:val="24"/>
          <w:szCs w:val="24"/>
        </w:rPr>
        <w:t>).</w:t>
      </w:r>
    </w:p>
    <w:p w:rsidR="00583EAA" w:rsidRDefault="00583EAA" w:rsidP="00583EAA">
      <w:pPr>
        <w:pStyle w:val="ListParagraph"/>
        <w:spacing w:after="240" w:line="276" w:lineRule="auto"/>
        <w:ind w:left="0"/>
        <w:rPr>
          <w:rFonts w:ascii="Times New Roman" w:hAnsi="Times New Roman" w:cs="Times New Roman"/>
          <w:sz w:val="24"/>
          <w:szCs w:val="24"/>
        </w:rPr>
      </w:pPr>
      <w:r>
        <w:rPr>
          <w:rFonts w:ascii="Times New Roman" w:hAnsi="Times New Roman" w:cs="Times New Roman"/>
          <w:sz w:val="24"/>
          <w:szCs w:val="24"/>
        </w:rPr>
        <w:tab/>
        <w:t xml:space="preserve">Hasil analisis korelasi menginformasikan bobot sumbangan variabel </w:t>
      </w:r>
      <w:r w:rsidRPr="00A60144">
        <w:rPr>
          <w:rFonts w:ascii="Times New Roman" w:hAnsi="Times New Roman" w:cs="Times New Roman"/>
          <w:i/>
          <w:sz w:val="24"/>
          <w:szCs w:val="24"/>
        </w:rPr>
        <w:t>fear of missing out</w:t>
      </w:r>
      <w:r>
        <w:rPr>
          <w:rFonts w:ascii="Times New Roman" w:hAnsi="Times New Roman" w:cs="Times New Roman"/>
          <w:sz w:val="24"/>
          <w:szCs w:val="24"/>
        </w:rPr>
        <w:t xml:space="preserve"> (FoMO) dengan kecenderungan kecanduan internet pada </w:t>
      </w:r>
      <w:r w:rsidRPr="00A60144">
        <w:rPr>
          <w:rFonts w:ascii="Times New Roman" w:hAnsi="Times New Roman" w:cs="Times New Roman"/>
          <w:i/>
          <w:sz w:val="24"/>
          <w:szCs w:val="24"/>
        </w:rPr>
        <w:t>emerging adulthood</w:t>
      </w:r>
      <w:r>
        <w:rPr>
          <w:rFonts w:ascii="Times New Roman" w:hAnsi="Times New Roman" w:cs="Times New Roman"/>
          <w:sz w:val="24"/>
          <w:szCs w:val="24"/>
        </w:rPr>
        <w:t xml:space="preserve"> sebesar 46,4%. Hal tersebut memberikan penjelasan bahwa sumbangan variabel </w:t>
      </w:r>
      <w:r w:rsidRPr="00A60144">
        <w:rPr>
          <w:rFonts w:ascii="Times New Roman" w:hAnsi="Times New Roman" w:cs="Times New Roman"/>
          <w:i/>
          <w:sz w:val="24"/>
          <w:szCs w:val="24"/>
        </w:rPr>
        <w:t>fear of missing out</w:t>
      </w:r>
      <w:r>
        <w:rPr>
          <w:rFonts w:ascii="Times New Roman" w:hAnsi="Times New Roman" w:cs="Times New Roman"/>
          <w:sz w:val="24"/>
          <w:szCs w:val="24"/>
        </w:rPr>
        <w:t xml:space="preserve"> (FoMO) berpengaruh terhadap kecenderungan kecanduan internet pada </w:t>
      </w:r>
      <w:r w:rsidRPr="00A60144">
        <w:rPr>
          <w:rFonts w:ascii="Times New Roman" w:hAnsi="Times New Roman" w:cs="Times New Roman"/>
          <w:i/>
          <w:sz w:val="24"/>
          <w:szCs w:val="24"/>
        </w:rPr>
        <w:t>emerging adulthood</w:t>
      </w:r>
      <w:r>
        <w:rPr>
          <w:rFonts w:ascii="Times New Roman" w:hAnsi="Times New Roman" w:cs="Times New Roman"/>
          <w:sz w:val="24"/>
          <w:szCs w:val="24"/>
        </w:rPr>
        <w:t>.</w:t>
      </w:r>
      <w:r w:rsidRPr="00583EAA">
        <w:rPr>
          <w:rFonts w:ascii="Times New Roman" w:hAnsi="Times New Roman" w:cs="Times New Roman"/>
          <w:sz w:val="24"/>
          <w:szCs w:val="24"/>
        </w:rPr>
        <w:t xml:space="preserve"> </w:t>
      </w:r>
      <w:r>
        <w:rPr>
          <w:rFonts w:ascii="Times New Roman" w:hAnsi="Times New Roman" w:cs="Times New Roman"/>
          <w:sz w:val="24"/>
          <w:szCs w:val="24"/>
        </w:rPr>
        <w:t>Sumbangan sebesar 46,4 % dan memberikan penjelasan bahwa masih terdapat 53,6 % faktor lain yang turut mempengaruhi kecanduan internet. Faktor-faktor lain yang turut mempengaruhi kecanduan internet menurut Young (2010) adalah gender, kondisi psikologis dan kondisi sosial ekonomi.</w:t>
      </w:r>
    </w:p>
    <w:p w:rsidR="00583EAA" w:rsidRDefault="00583EAA" w:rsidP="00F656BA">
      <w:pPr>
        <w:pStyle w:val="ListParagraph"/>
        <w:spacing w:after="0" w:line="276"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penelitian dapat diambil kesimpulan bahwa terdapat hubungan positif antara </w:t>
      </w:r>
      <w:r w:rsidRPr="005B7832">
        <w:rPr>
          <w:rFonts w:ascii="Times New Roman" w:hAnsi="Times New Roman" w:cs="Times New Roman"/>
          <w:i/>
          <w:sz w:val="24"/>
          <w:szCs w:val="24"/>
        </w:rPr>
        <w:t>fear of missing out</w:t>
      </w:r>
      <w:r>
        <w:rPr>
          <w:rFonts w:ascii="Times New Roman" w:hAnsi="Times New Roman" w:cs="Times New Roman"/>
          <w:sz w:val="24"/>
          <w:szCs w:val="24"/>
        </w:rPr>
        <w:t xml:space="preserve"> (FoMO) dengan kecenderungan kecanduan internet pada </w:t>
      </w:r>
      <w:r w:rsidRPr="005B7832">
        <w:rPr>
          <w:rFonts w:ascii="Times New Roman" w:hAnsi="Times New Roman" w:cs="Times New Roman"/>
          <w:i/>
          <w:sz w:val="24"/>
          <w:szCs w:val="24"/>
        </w:rPr>
        <w:t>emerging adulthood</w:t>
      </w:r>
      <w:r>
        <w:rPr>
          <w:rFonts w:ascii="Times New Roman" w:hAnsi="Times New Roman" w:cs="Times New Roman"/>
          <w:sz w:val="24"/>
          <w:szCs w:val="24"/>
        </w:rPr>
        <w:t xml:space="preserve">. Hal tersebut menunjukkan bahwa semakin tinggi tingkat </w:t>
      </w:r>
      <w:r w:rsidRPr="005B7832">
        <w:rPr>
          <w:rFonts w:ascii="Times New Roman" w:hAnsi="Times New Roman" w:cs="Times New Roman"/>
          <w:i/>
          <w:sz w:val="24"/>
          <w:szCs w:val="24"/>
        </w:rPr>
        <w:t>fear of missing out</w:t>
      </w:r>
      <w:r>
        <w:rPr>
          <w:rFonts w:ascii="Times New Roman" w:hAnsi="Times New Roman" w:cs="Times New Roman"/>
          <w:sz w:val="24"/>
          <w:szCs w:val="24"/>
        </w:rPr>
        <w:t xml:space="preserve"> (FoMO) maka semakin tinggi tingkat kecenderungan kecanduan internet pada </w:t>
      </w:r>
      <w:r w:rsidRPr="005B7832">
        <w:rPr>
          <w:rFonts w:ascii="Times New Roman" w:hAnsi="Times New Roman" w:cs="Times New Roman"/>
          <w:i/>
          <w:sz w:val="24"/>
          <w:szCs w:val="24"/>
        </w:rPr>
        <w:t>emerging adulthood</w:t>
      </w:r>
      <w:r>
        <w:rPr>
          <w:rFonts w:ascii="Times New Roman" w:hAnsi="Times New Roman" w:cs="Times New Roman"/>
          <w:sz w:val="24"/>
          <w:szCs w:val="24"/>
        </w:rPr>
        <w:t xml:space="preserve">, sebaliknya semakin rendah tingkat </w:t>
      </w:r>
      <w:r w:rsidRPr="005B7832">
        <w:rPr>
          <w:rFonts w:ascii="Times New Roman" w:hAnsi="Times New Roman" w:cs="Times New Roman"/>
          <w:i/>
          <w:sz w:val="24"/>
          <w:szCs w:val="24"/>
        </w:rPr>
        <w:t>fear of missing out</w:t>
      </w:r>
      <w:r>
        <w:rPr>
          <w:rFonts w:ascii="Times New Roman" w:hAnsi="Times New Roman" w:cs="Times New Roman"/>
          <w:sz w:val="24"/>
          <w:szCs w:val="24"/>
        </w:rPr>
        <w:t xml:space="preserve"> (FoMO) maka semakin rendah tingkat kecenderungan kecanduan internet pada </w:t>
      </w:r>
      <w:r w:rsidRPr="005B7832">
        <w:rPr>
          <w:rFonts w:ascii="Times New Roman" w:hAnsi="Times New Roman" w:cs="Times New Roman"/>
          <w:i/>
          <w:sz w:val="24"/>
          <w:szCs w:val="24"/>
        </w:rPr>
        <w:t>emerging adulthood</w:t>
      </w:r>
      <w:r>
        <w:rPr>
          <w:rFonts w:ascii="Times New Roman" w:hAnsi="Times New Roman" w:cs="Times New Roman"/>
          <w:sz w:val="24"/>
          <w:szCs w:val="24"/>
        </w:rPr>
        <w:t>.</w:t>
      </w:r>
    </w:p>
    <w:p w:rsidR="00583EAA" w:rsidRDefault="00583EAA" w:rsidP="00F656BA">
      <w:pPr>
        <w:pStyle w:val="ListParagraph"/>
        <w:spacing w:after="0" w:line="276" w:lineRule="auto"/>
        <w:ind w:left="0"/>
        <w:rPr>
          <w:rFonts w:ascii="Times New Roman" w:hAnsi="Times New Roman" w:cs="Times New Roman"/>
          <w:sz w:val="24"/>
          <w:szCs w:val="24"/>
        </w:rPr>
      </w:pPr>
    </w:p>
    <w:p w:rsidR="00583EAA" w:rsidRDefault="00583EAA" w:rsidP="00F656BA">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KESIMPULAN</w:t>
      </w:r>
    </w:p>
    <w:p w:rsidR="000E50A6" w:rsidRDefault="00583EAA" w:rsidP="000E50A6">
      <w:pPr>
        <w:pStyle w:val="ListParagraph"/>
        <w:spacing w:after="0" w:line="276"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hasil perhitungan diperoleh nilai determinasi (</w:t>
      </w:r>
      <w:r w:rsidRPr="00444567">
        <w:rPr>
          <w:rFonts w:ascii="Times New Roman" w:hAnsi="Times New Roman" w:cs="Times New Roman"/>
          <w:i/>
          <w:sz w:val="24"/>
          <w:szCs w:val="24"/>
        </w:rPr>
        <w:t>R</w:t>
      </w:r>
      <w:r>
        <w:rPr>
          <w:rFonts w:ascii="Times New Roman" w:hAnsi="Times New Roman" w:cs="Times New Roman"/>
          <w:sz w:val="24"/>
          <w:szCs w:val="24"/>
        </w:rPr>
        <w:t xml:space="preserve"> </w:t>
      </w:r>
      <w:r w:rsidRPr="00444567">
        <w:rPr>
          <w:rFonts w:ascii="Times New Roman" w:hAnsi="Times New Roman" w:cs="Times New Roman"/>
          <w:i/>
          <w:sz w:val="24"/>
          <w:szCs w:val="24"/>
        </w:rPr>
        <w:t>squared</w:t>
      </w:r>
      <w:r>
        <w:rPr>
          <w:rFonts w:ascii="Times New Roman" w:hAnsi="Times New Roman" w:cs="Times New Roman"/>
          <w:sz w:val="24"/>
          <w:szCs w:val="24"/>
        </w:rPr>
        <w:t xml:space="preserve">) sebesar 0,464 yang berarti variabel </w:t>
      </w:r>
      <w:r w:rsidRPr="00444567">
        <w:rPr>
          <w:rFonts w:ascii="Times New Roman" w:hAnsi="Times New Roman" w:cs="Times New Roman"/>
          <w:i/>
          <w:sz w:val="24"/>
          <w:szCs w:val="24"/>
        </w:rPr>
        <w:t>fear of missing out</w:t>
      </w:r>
      <w:r>
        <w:rPr>
          <w:rFonts w:ascii="Times New Roman" w:hAnsi="Times New Roman" w:cs="Times New Roman"/>
          <w:sz w:val="24"/>
          <w:szCs w:val="24"/>
        </w:rPr>
        <w:t xml:space="preserve"> (FoMO) memberikan pengaruh sebesar 46,4 % terhadap kecenderungan kecanduan internet pada </w:t>
      </w:r>
      <w:r w:rsidRPr="00444567">
        <w:rPr>
          <w:rFonts w:ascii="Times New Roman" w:hAnsi="Times New Roman" w:cs="Times New Roman"/>
          <w:i/>
          <w:sz w:val="24"/>
          <w:szCs w:val="24"/>
        </w:rPr>
        <w:t>emerging adulthood</w:t>
      </w:r>
      <w:r>
        <w:rPr>
          <w:rFonts w:ascii="Times New Roman" w:hAnsi="Times New Roman" w:cs="Times New Roman"/>
          <w:sz w:val="24"/>
          <w:szCs w:val="24"/>
        </w:rPr>
        <w:t>. Berdasarkan hasil analisis korelasi diperoleh nilai  koefisien korelasi sebesar 0,681 dengan p= 0,000 (p &lt; 0,01) yang menunjukkan bahwa terdapat</w:t>
      </w:r>
      <w:r w:rsidRPr="004B4CE3">
        <w:rPr>
          <w:rFonts w:ascii="Times New Roman" w:hAnsi="Times New Roman" w:cs="Times New Roman"/>
          <w:sz w:val="24"/>
          <w:szCs w:val="24"/>
        </w:rPr>
        <w:t xml:space="preserve"> hubungan positif</w:t>
      </w:r>
      <w:r>
        <w:rPr>
          <w:rFonts w:ascii="Times New Roman" w:hAnsi="Times New Roman" w:cs="Times New Roman"/>
          <w:sz w:val="24"/>
          <w:szCs w:val="24"/>
        </w:rPr>
        <w:t xml:space="preserve"> yang sangat signifikan</w:t>
      </w:r>
      <w:r w:rsidRPr="004B4CE3">
        <w:rPr>
          <w:rFonts w:ascii="Times New Roman" w:hAnsi="Times New Roman" w:cs="Times New Roman"/>
          <w:sz w:val="24"/>
          <w:szCs w:val="24"/>
        </w:rPr>
        <w:t xml:space="preserve"> antara </w:t>
      </w:r>
      <w:r w:rsidRPr="004B4CE3">
        <w:rPr>
          <w:rFonts w:ascii="Times New Roman" w:hAnsi="Times New Roman" w:cs="Times New Roman"/>
          <w:i/>
          <w:sz w:val="24"/>
          <w:szCs w:val="24"/>
        </w:rPr>
        <w:t>fear of missing out</w:t>
      </w:r>
      <w:r w:rsidRPr="004B4CE3">
        <w:rPr>
          <w:rFonts w:ascii="Times New Roman" w:hAnsi="Times New Roman" w:cs="Times New Roman"/>
          <w:sz w:val="24"/>
          <w:szCs w:val="24"/>
        </w:rPr>
        <w:t xml:space="preserve"> (FoMO) dengan</w:t>
      </w:r>
      <w:r>
        <w:rPr>
          <w:rFonts w:ascii="Times New Roman" w:hAnsi="Times New Roman" w:cs="Times New Roman"/>
          <w:sz w:val="24"/>
          <w:szCs w:val="24"/>
        </w:rPr>
        <w:t xml:space="preserve"> kecenderungan</w:t>
      </w:r>
      <w:r w:rsidRPr="004B4CE3">
        <w:rPr>
          <w:rFonts w:ascii="Times New Roman" w:hAnsi="Times New Roman" w:cs="Times New Roman"/>
          <w:sz w:val="24"/>
          <w:szCs w:val="24"/>
        </w:rPr>
        <w:t xml:space="preserve"> kecanduan internet pada </w:t>
      </w:r>
      <w:r w:rsidRPr="004B4CE3">
        <w:rPr>
          <w:rFonts w:ascii="Times New Roman" w:hAnsi="Times New Roman" w:cs="Times New Roman"/>
          <w:i/>
          <w:sz w:val="24"/>
          <w:szCs w:val="24"/>
        </w:rPr>
        <w:t>emerging adulthood</w:t>
      </w:r>
      <w:r>
        <w:rPr>
          <w:rFonts w:ascii="Times New Roman" w:hAnsi="Times New Roman" w:cs="Times New Roman"/>
          <w:sz w:val="24"/>
          <w:szCs w:val="24"/>
        </w:rPr>
        <w:t xml:space="preserve">, artinya </w:t>
      </w:r>
      <w:r w:rsidRPr="004B4CE3">
        <w:rPr>
          <w:rFonts w:ascii="Times New Roman" w:hAnsi="Times New Roman" w:cs="Times New Roman"/>
          <w:sz w:val="24"/>
          <w:szCs w:val="24"/>
        </w:rPr>
        <w:t xml:space="preserve">semakin tinggi tingkat </w:t>
      </w:r>
      <w:r w:rsidRPr="004B4CE3">
        <w:rPr>
          <w:rFonts w:ascii="Times New Roman" w:hAnsi="Times New Roman" w:cs="Times New Roman"/>
          <w:i/>
          <w:sz w:val="24"/>
          <w:szCs w:val="24"/>
        </w:rPr>
        <w:t>fear of missing out</w:t>
      </w:r>
      <w:r w:rsidRPr="004B4CE3">
        <w:rPr>
          <w:rFonts w:ascii="Times New Roman" w:hAnsi="Times New Roman" w:cs="Times New Roman"/>
          <w:sz w:val="24"/>
          <w:szCs w:val="24"/>
        </w:rPr>
        <w:t xml:space="preserve"> (FoMO) maka cenderung semakin tinggi tingkat</w:t>
      </w:r>
      <w:r>
        <w:rPr>
          <w:rFonts w:ascii="Times New Roman" w:hAnsi="Times New Roman" w:cs="Times New Roman"/>
          <w:sz w:val="24"/>
          <w:szCs w:val="24"/>
        </w:rPr>
        <w:t xml:space="preserve"> kecenderungan</w:t>
      </w:r>
      <w:r w:rsidRPr="004B4CE3">
        <w:rPr>
          <w:rFonts w:ascii="Times New Roman" w:hAnsi="Times New Roman" w:cs="Times New Roman"/>
          <w:sz w:val="24"/>
          <w:szCs w:val="24"/>
        </w:rPr>
        <w:t xml:space="preserve"> kecanduan internet pada </w:t>
      </w:r>
      <w:r w:rsidRPr="004B4CE3">
        <w:rPr>
          <w:rFonts w:ascii="Times New Roman" w:hAnsi="Times New Roman" w:cs="Times New Roman"/>
          <w:i/>
          <w:sz w:val="24"/>
          <w:szCs w:val="24"/>
        </w:rPr>
        <w:t>emerging adulthood</w:t>
      </w:r>
      <w:r w:rsidRPr="004B4CE3">
        <w:rPr>
          <w:rFonts w:ascii="Times New Roman" w:hAnsi="Times New Roman" w:cs="Times New Roman"/>
          <w:sz w:val="24"/>
          <w:szCs w:val="24"/>
        </w:rPr>
        <w:t>, dan sebaliknya</w:t>
      </w:r>
      <w:r>
        <w:rPr>
          <w:rFonts w:ascii="Times New Roman" w:hAnsi="Times New Roman" w:cs="Times New Roman"/>
          <w:sz w:val="24"/>
          <w:szCs w:val="24"/>
        </w:rPr>
        <w:t>, sehingga hipotesis dalam penelitian ini diterima.</w:t>
      </w:r>
    </w:p>
    <w:p w:rsidR="000E50A6" w:rsidRPr="005E7F74" w:rsidRDefault="000E50A6" w:rsidP="000E50A6">
      <w:pPr>
        <w:pStyle w:val="ListParagraph"/>
        <w:spacing w:after="0" w:line="276" w:lineRule="auto"/>
        <w:ind w:left="0"/>
        <w:rPr>
          <w:rFonts w:ascii="Times New Roman" w:hAnsi="Times New Roman" w:cs="Times New Roman"/>
          <w:sz w:val="24"/>
          <w:szCs w:val="24"/>
        </w:rPr>
      </w:pPr>
      <w:r>
        <w:rPr>
          <w:rFonts w:ascii="Times New Roman" w:hAnsi="Times New Roman" w:cs="Times New Roman"/>
          <w:sz w:val="24"/>
          <w:szCs w:val="24"/>
        </w:rPr>
        <w:tab/>
      </w:r>
      <w:r w:rsidR="00583EAA" w:rsidRPr="000E50A6">
        <w:rPr>
          <w:rFonts w:ascii="Times New Roman" w:hAnsi="Times New Roman"/>
          <w:sz w:val="24"/>
          <w:szCs w:val="24"/>
        </w:rPr>
        <w:t xml:space="preserve">Berdasarkan hasil penelitian dan kesimpulan yang diperoleh selama penelitian, maka peneliti memberikan sumbangan saran yang diharapkan dapat bermanfaat bagi peneliti selanjutnya </w:t>
      </w:r>
      <w:r w:rsidRPr="000E50A6">
        <w:rPr>
          <w:rFonts w:ascii="Times New Roman" w:hAnsi="Times New Roman"/>
          <w:sz w:val="24"/>
          <w:szCs w:val="24"/>
        </w:rPr>
        <w:t xml:space="preserve">yaitu </w:t>
      </w:r>
      <w:r w:rsidRPr="000E50A6">
        <w:rPr>
          <w:rFonts w:ascii="Times New Roman" w:hAnsi="Times New Roman" w:cs="Times New Roman"/>
          <w:sz w:val="24"/>
          <w:szCs w:val="24"/>
        </w:rPr>
        <w:t>dapat melakukan penelitian dengan kategorisasi yang relatif lebih variatif  dari segi rentang usia sehingga dapat memberikan pandangan lain mengenai</w:t>
      </w:r>
      <w:r w:rsidRPr="000E50A6">
        <w:rPr>
          <w:rFonts w:ascii="Times New Roman" w:hAnsi="Times New Roman" w:cs="Times New Roman"/>
          <w:i/>
          <w:sz w:val="24"/>
          <w:szCs w:val="24"/>
        </w:rPr>
        <w:t xml:space="preserve"> </w:t>
      </w:r>
      <w:r w:rsidRPr="000E50A6">
        <w:rPr>
          <w:rFonts w:ascii="Times New Roman" w:hAnsi="Times New Roman" w:cs="Times New Roman"/>
          <w:sz w:val="24"/>
          <w:szCs w:val="24"/>
        </w:rPr>
        <w:t>fenomena</w:t>
      </w:r>
      <w:r w:rsidRPr="000E50A6">
        <w:rPr>
          <w:rFonts w:ascii="Times New Roman" w:hAnsi="Times New Roman" w:cs="Times New Roman"/>
          <w:i/>
          <w:sz w:val="24"/>
          <w:szCs w:val="24"/>
        </w:rPr>
        <w:t xml:space="preserve"> fear of missing out</w:t>
      </w:r>
      <w:r w:rsidRPr="000E50A6">
        <w:rPr>
          <w:rFonts w:ascii="Times New Roman" w:hAnsi="Times New Roman" w:cs="Times New Roman"/>
          <w:sz w:val="24"/>
          <w:szCs w:val="24"/>
        </w:rPr>
        <w:t xml:space="preserve"> (FoMO) dan kecanduan internet,</w:t>
      </w:r>
      <w:r>
        <w:rPr>
          <w:rFonts w:ascii="Times New Roman" w:hAnsi="Times New Roman" w:cs="Times New Roman"/>
          <w:sz w:val="24"/>
          <w:szCs w:val="24"/>
        </w:rPr>
        <w:t xml:space="preserve"> </w:t>
      </w:r>
      <w:r w:rsidRPr="000E50A6">
        <w:rPr>
          <w:rFonts w:ascii="Times New Roman" w:hAnsi="Times New Roman" w:cs="Times New Roman"/>
          <w:sz w:val="24"/>
          <w:szCs w:val="24"/>
        </w:rPr>
        <w:t>meningkatkan kualitas alat ukur</w:t>
      </w:r>
      <w:r>
        <w:rPr>
          <w:rFonts w:ascii="Times New Roman" w:hAnsi="Times New Roman" w:cs="Times New Roman"/>
          <w:sz w:val="24"/>
          <w:szCs w:val="24"/>
        </w:rPr>
        <w:t xml:space="preserve"> </w:t>
      </w:r>
      <w:r w:rsidRPr="000E50A6">
        <w:rPr>
          <w:rFonts w:ascii="Times New Roman" w:hAnsi="Times New Roman" w:cs="Times New Roman"/>
          <w:i/>
          <w:sz w:val="24"/>
          <w:szCs w:val="24"/>
        </w:rPr>
        <w:t>fear of missing out</w:t>
      </w:r>
      <w:r>
        <w:rPr>
          <w:rFonts w:ascii="Times New Roman" w:hAnsi="Times New Roman" w:cs="Times New Roman"/>
          <w:sz w:val="24"/>
          <w:szCs w:val="24"/>
        </w:rPr>
        <w:t xml:space="preserve"> (FoMO)</w:t>
      </w:r>
      <w:r w:rsidRPr="000E50A6">
        <w:rPr>
          <w:rFonts w:ascii="Times New Roman" w:hAnsi="Times New Roman" w:cs="Times New Roman"/>
          <w:sz w:val="24"/>
          <w:szCs w:val="24"/>
        </w:rPr>
        <w:t xml:space="preserve">, karena fenomena </w:t>
      </w:r>
      <w:r w:rsidRPr="000E50A6">
        <w:rPr>
          <w:rFonts w:ascii="Times New Roman" w:hAnsi="Times New Roman" w:cs="Times New Roman"/>
          <w:i/>
          <w:sz w:val="24"/>
          <w:szCs w:val="24"/>
        </w:rPr>
        <w:t>fear of missing out</w:t>
      </w:r>
      <w:r w:rsidRPr="000E50A6">
        <w:rPr>
          <w:rFonts w:ascii="Times New Roman" w:hAnsi="Times New Roman" w:cs="Times New Roman"/>
          <w:sz w:val="24"/>
          <w:szCs w:val="24"/>
        </w:rPr>
        <w:t xml:space="preserve"> (FoMO) merupakan fenomena baru dan baru dua kali pengujian alat ukur tersebut. Sehingga dalam penelitian selanjutnya berfokus pada peningkatan kualitas dari alat ukur serta pengaplikasiannya untuk membantu para praktisi dalam mendeteksi fenomena </w:t>
      </w:r>
      <w:r w:rsidRPr="000E50A6">
        <w:rPr>
          <w:rFonts w:ascii="Times New Roman" w:hAnsi="Times New Roman" w:cs="Times New Roman"/>
          <w:i/>
          <w:sz w:val="24"/>
          <w:szCs w:val="24"/>
        </w:rPr>
        <w:t>fear of missing out</w:t>
      </w:r>
      <w:r>
        <w:rPr>
          <w:rFonts w:ascii="Times New Roman" w:hAnsi="Times New Roman" w:cs="Times New Roman"/>
          <w:sz w:val="24"/>
          <w:szCs w:val="24"/>
        </w:rPr>
        <w:t xml:space="preserve"> (FoMO), dan disarankan dalam penelitian selanjutnya menggunakan metode kualitatif dengan </w:t>
      </w:r>
      <w:r>
        <w:rPr>
          <w:rFonts w:ascii="Times New Roman" w:hAnsi="Times New Roman" w:cs="Times New Roman"/>
          <w:sz w:val="24"/>
          <w:szCs w:val="24"/>
        </w:rPr>
        <w:lastRenderedPageBreak/>
        <w:t xml:space="preserve">alasan agar didapatkan informasi mengenai </w:t>
      </w:r>
      <w:r w:rsidRPr="0071586F">
        <w:rPr>
          <w:rFonts w:ascii="Times New Roman" w:hAnsi="Times New Roman" w:cs="Times New Roman"/>
          <w:i/>
          <w:sz w:val="24"/>
          <w:szCs w:val="24"/>
        </w:rPr>
        <w:t>fear of missing out</w:t>
      </w:r>
      <w:r>
        <w:rPr>
          <w:rFonts w:ascii="Times New Roman" w:hAnsi="Times New Roman" w:cs="Times New Roman"/>
          <w:sz w:val="24"/>
          <w:szCs w:val="24"/>
        </w:rPr>
        <w:t xml:space="preserve"> (FoMO) dan kecanduan internet pada </w:t>
      </w:r>
      <w:r w:rsidRPr="0071586F">
        <w:rPr>
          <w:rFonts w:ascii="Times New Roman" w:hAnsi="Times New Roman" w:cs="Times New Roman"/>
          <w:i/>
          <w:sz w:val="24"/>
          <w:szCs w:val="24"/>
        </w:rPr>
        <w:t>emerging adulthood</w:t>
      </w:r>
      <w:r>
        <w:rPr>
          <w:rFonts w:ascii="Times New Roman" w:hAnsi="Times New Roman" w:cs="Times New Roman"/>
          <w:sz w:val="24"/>
          <w:szCs w:val="24"/>
        </w:rPr>
        <w:t xml:space="preserve"> lebih mendalam.</w:t>
      </w:r>
    </w:p>
    <w:p w:rsidR="000E50A6" w:rsidRPr="000E50A6" w:rsidRDefault="000E50A6" w:rsidP="000E50A6">
      <w:pPr>
        <w:pStyle w:val="ListParagraph"/>
        <w:spacing w:after="0" w:line="276" w:lineRule="auto"/>
        <w:ind w:left="0"/>
        <w:rPr>
          <w:rFonts w:ascii="Times New Roman" w:hAnsi="Times New Roman" w:cs="Times New Roman"/>
          <w:sz w:val="24"/>
          <w:szCs w:val="24"/>
        </w:rPr>
      </w:pPr>
    </w:p>
    <w:p w:rsidR="00583EAA" w:rsidRDefault="000E50A6" w:rsidP="00583EAA">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DAFTAR PUSTAKA</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Abel, Jessica P., &amp; Cheryl L. Buff. (2016). </w:t>
      </w:r>
      <w:r>
        <w:rPr>
          <w:rFonts w:ascii="Times New Roman" w:hAnsi="Times New Roman" w:cs="Times New Roman"/>
          <w:color w:val="000000" w:themeColor="text1"/>
          <w:sz w:val="24"/>
          <w:szCs w:val="24"/>
          <w:shd w:val="clear" w:color="auto" w:fill="FFFFFF"/>
        </w:rPr>
        <w:tab/>
        <w:t xml:space="preserve">Social media and fear of missing </w:t>
      </w:r>
      <w:r>
        <w:rPr>
          <w:rFonts w:ascii="Times New Roman" w:hAnsi="Times New Roman" w:cs="Times New Roman"/>
          <w:color w:val="000000" w:themeColor="text1"/>
          <w:sz w:val="24"/>
          <w:szCs w:val="24"/>
          <w:shd w:val="clear" w:color="auto" w:fill="FFFFFF"/>
        </w:rPr>
        <w:tab/>
        <w:t xml:space="preserve">out: scale development and </w:t>
      </w:r>
      <w:r>
        <w:rPr>
          <w:rFonts w:ascii="Times New Roman" w:hAnsi="Times New Roman" w:cs="Times New Roman"/>
          <w:color w:val="000000" w:themeColor="text1"/>
          <w:sz w:val="24"/>
          <w:szCs w:val="24"/>
          <w:shd w:val="clear" w:color="auto" w:fill="FFFFFF"/>
        </w:rPr>
        <w:tab/>
        <w:t xml:space="preserve">assessment. </w:t>
      </w:r>
      <w:r w:rsidRPr="00F07EB8">
        <w:rPr>
          <w:rFonts w:ascii="Times New Roman" w:hAnsi="Times New Roman" w:cs="Times New Roman"/>
          <w:i/>
          <w:color w:val="000000" w:themeColor="text1"/>
          <w:sz w:val="24"/>
          <w:szCs w:val="24"/>
          <w:shd w:val="clear" w:color="auto" w:fill="FFFFFF"/>
        </w:rPr>
        <w:t>J</w:t>
      </w:r>
      <w:r>
        <w:rPr>
          <w:rFonts w:ascii="Times New Roman" w:hAnsi="Times New Roman" w:cs="Times New Roman"/>
          <w:i/>
          <w:color w:val="000000" w:themeColor="text1"/>
          <w:sz w:val="24"/>
          <w:szCs w:val="24"/>
          <w:shd w:val="clear" w:color="auto" w:fill="FFFFFF"/>
        </w:rPr>
        <w:t xml:space="preserve">ournal of Business &amp; </w:t>
      </w:r>
      <w:r>
        <w:rPr>
          <w:rFonts w:ascii="Times New Roman" w:hAnsi="Times New Roman" w:cs="Times New Roman"/>
          <w:i/>
          <w:color w:val="000000" w:themeColor="text1"/>
          <w:sz w:val="24"/>
          <w:szCs w:val="24"/>
          <w:shd w:val="clear" w:color="auto" w:fill="FFFFFF"/>
        </w:rPr>
        <w:tab/>
        <w:t xml:space="preserve">Economics </w:t>
      </w:r>
      <w:r w:rsidRPr="00F07EB8">
        <w:rPr>
          <w:rFonts w:ascii="Times New Roman" w:hAnsi="Times New Roman" w:cs="Times New Roman"/>
          <w:i/>
          <w:color w:val="000000" w:themeColor="text1"/>
          <w:sz w:val="24"/>
          <w:szCs w:val="24"/>
          <w:shd w:val="clear" w:color="auto" w:fill="FFFFFF"/>
        </w:rPr>
        <w:t>Research</w:t>
      </w:r>
      <w:r>
        <w:rPr>
          <w:rFonts w:ascii="Times New Roman" w:hAnsi="Times New Roman" w:cs="Times New Roman"/>
          <w:color w:val="000000" w:themeColor="text1"/>
          <w:sz w:val="24"/>
          <w:szCs w:val="24"/>
          <w:shd w:val="clear" w:color="auto" w:fill="FFFFFF"/>
        </w:rPr>
        <w:t xml:space="preserve">, 14(1), 33-43. </w:t>
      </w:r>
      <w:r>
        <w:rPr>
          <w:rFonts w:ascii="Times New Roman" w:hAnsi="Times New Roman" w:cs="Times New Roman"/>
          <w:color w:val="000000" w:themeColor="text1"/>
          <w:sz w:val="24"/>
          <w:szCs w:val="24"/>
          <w:shd w:val="clear" w:color="auto" w:fill="FFFFFF"/>
        </w:rPr>
        <w:tab/>
        <w:t xml:space="preserve">Diunduh dari </w:t>
      </w:r>
      <w:r>
        <w:rPr>
          <w:rFonts w:ascii="Times New Roman" w:hAnsi="Times New Roman" w:cs="Times New Roman"/>
          <w:color w:val="000000" w:themeColor="text1"/>
          <w:sz w:val="24"/>
          <w:szCs w:val="24"/>
          <w:shd w:val="clear" w:color="auto" w:fill="FFFFFF"/>
        </w:rPr>
        <w:tab/>
      </w:r>
      <w:hyperlink r:id="rId17" w:history="1">
        <w:r w:rsidRPr="000E50A6">
          <w:rPr>
            <w:rStyle w:val="Hyperlink"/>
            <w:rFonts w:ascii="Times New Roman" w:hAnsi="Times New Roman" w:cs="Times New Roman"/>
            <w:color w:val="000000" w:themeColor="text1"/>
            <w:sz w:val="24"/>
            <w:szCs w:val="24"/>
            <w:u w:val="none"/>
            <w:shd w:val="clear" w:color="auto" w:fill="FFFFFF"/>
          </w:rPr>
          <w:t>http://www.cluteinstitute.com/ojs/i</w:t>
        </w:r>
        <w:r w:rsidRPr="000E50A6">
          <w:rPr>
            <w:rStyle w:val="Hyperlink"/>
            <w:rFonts w:ascii="Times New Roman" w:hAnsi="Times New Roman" w:cs="Times New Roman"/>
            <w:color w:val="000000" w:themeColor="text1"/>
            <w:sz w:val="24"/>
            <w:szCs w:val="24"/>
            <w:u w:val="none"/>
            <w:shd w:val="clear" w:color="auto" w:fill="FFFFFF"/>
          </w:rPr>
          <w:tab/>
          <w:t>ndex.php/JBER/article/view/9554</w:t>
        </w:r>
      </w:hyperlink>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Al-Menayes, Jamal. (2016). The fear of </w:t>
      </w:r>
      <w:r>
        <w:rPr>
          <w:rFonts w:ascii="Times New Roman" w:hAnsi="Times New Roman" w:cs="Times New Roman"/>
          <w:color w:val="000000" w:themeColor="text1"/>
          <w:sz w:val="24"/>
          <w:szCs w:val="24"/>
          <w:shd w:val="clear" w:color="auto" w:fill="FFFFFF"/>
        </w:rPr>
        <w:tab/>
        <w:t xml:space="preserve">missing out scale: validation of the </w:t>
      </w:r>
      <w:r>
        <w:rPr>
          <w:rFonts w:ascii="Times New Roman" w:hAnsi="Times New Roman" w:cs="Times New Roman"/>
          <w:color w:val="000000" w:themeColor="text1"/>
          <w:sz w:val="24"/>
          <w:szCs w:val="24"/>
          <w:shd w:val="clear" w:color="auto" w:fill="FFFFFF"/>
        </w:rPr>
        <w:tab/>
        <w:t xml:space="preserve">Arabic version and correlation with </w:t>
      </w:r>
      <w:r>
        <w:rPr>
          <w:rFonts w:ascii="Times New Roman" w:hAnsi="Times New Roman" w:cs="Times New Roman"/>
          <w:color w:val="000000" w:themeColor="text1"/>
          <w:sz w:val="24"/>
          <w:szCs w:val="24"/>
          <w:shd w:val="clear" w:color="auto" w:fill="FFFFFF"/>
        </w:rPr>
        <w:tab/>
        <w:t xml:space="preserve">social media addiction. </w:t>
      </w:r>
      <w:r>
        <w:rPr>
          <w:rFonts w:ascii="Times New Roman" w:hAnsi="Times New Roman" w:cs="Times New Roman"/>
          <w:color w:val="000000" w:themeColor="text1"/>
          <w:sz w:val="24"/>
          <w:szCs w:val="24"/>
          <w:shd w:val="clear" w:color="auto" w:fill="FFFFFF"/>
        </w:rPr>
        <w:tab/>
      </w:r>
      <w:r>
        <w:rPr>
          <w:rFonts w:ascii="Times New Roman" w:hAnsi="Times New Roman" w:cs="Times New Roman"/>
          <w:i/>
          <w:color w:val="000000" w:themeColor="text1"/>
          <w:sz w:val="24"/>
          <w:szCs w:val="24"/>
          <w:shd w:val="clear" w:color="auto" w:fill="FFFFFF"/>
        </w:rPr>
        <w:t xml:space="preserve">International </w:t>
      </w:r>
      <w:r>
        <w:rPr>
          <w:rFonts w:ascii="Times New Roman" w:hAnsi="Times New Roman" w:cs="Times New Roman"/>
          <w:i/>
          <w:color w:val="000000" w:themeColor="text1"/>
          <w:sz w:val="24"/>
          <w:szCs w:val="24"/>
          <w:shd w:val="clear" w:color="auto" w:fill="FFFFFF"/>
        </w:rPr>
        <w:tab/>
      </w:r>
      <w:r w:rsidRPr="00F07EB8">
        <w:rPr>
          <w:rFonts w:ascii="Times New Roman" w:hAnsi="Times New Roman" w:cs="Times New Roman"/>
          <w:i/>
          <w:color w:val="000000" w:themeColor="text1"/>
          <w:sz w:val="24"/>
          <w:szCs w:val="24"/>
          <w:shd w:val="clear" w:color="auto" w:fill="FFFFFF"/>
        </w:rPr>
        <w:t xml:space="preserve">Journal of Applied </w:t>
      </w:r>
      <w:r>
        <w:rPr>
          <w:rFonts w:ascii="Times New Roman" w:hAnsi="Times New Roman" w:cs="Times New Roman"/>
          <w:i/>
          <w:color w:val="000000" w:themeColor="text1"/>
          <w:sz w:val="24"/>
          <w:szCs w:val="24"/>
          <w:shd w:val="clear" w:color="auto" w:fill="FFFFFF"/>
        </w:rPr>
        <w:tab/>
      </w:r>
      <w:r w:rsidRPr="00F07EB8">
        <w:rPr>
          <w:rFonts w:ascii="Times New Roman" w:hAnsi="Times New Roman" w:cs="Times New Roman"/>
          <w:i/>
          <w:color w:val="000000" w:themeColor="text1"/>
          <w:sz w:val="24"/>
          <w:szCs w:val="24"/>
          <w:shd w:val="clear" w:color="auto" w:fill="FFFFFF"/>
        </w:rPr>
        <w:t>Psychology</w:t>
      </w:r>
      <w:r>
        <w:rPr>
          <w:rFonts w:ascii="Times New Roman" w:hAnsi="Times New Roman" w:cs="Times New Roman"/>
          <w:color w:val="000000" w:themeColor="text1"/>
          <w:sz w:val="24"/>
          <w:szCs w:val="24"/>
          <w:shd w:val="clear" w:color="auto" w:fill="FFFFFF"/>
        </w:rPr>
        <w:t>, 6(2), 41-46. doi: 1</w:t>
      </w:r>
      <w:r>
        <w:rPr>
          <w:rFonts w:ascii="Times New Roman" w:hAnsi="Times New Roman" w:cs="Times New Roman"/>
          <w:color w:val="000000" w:themeColor="text1"/>
          <w:sz w:val="24"/>
          <w:szCs w:val="24"/>
          <w:shd w:val="clear" w:color="auto" w:fill="FFFFFF"/>
        </w:rPr>
        <w:tab/>
        <w:t xml:space="preserve">0.5923/j.ijap.20160602.04 </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Alt, Dorit. (2015). College student’s </w:t>
      </w:r>
      <w:r>
        <w:rPr>
          <w:rFonts w:ascii="Times New Roman" w:hAnsi="Times New Roman" w:cs="Times New Roman"/>
          <w:color w:val="000000" w:themeColor="text1"/>
          <w:sz w:val="24"/>
          <w:szCs w:val="24"/>
          <w:shd w:val="clear" w:color="auto" w:fill="FFFFFF"/>
        </w:rPr>
        <w:tab/>
        <w:t xml:space="preserve">academic motivation, media </w:t>
      </w:r>
      <w:r>
        <w:rPr>
          <w:rFonts w:ascii="Times New Roman" w:hAnsi="Times New Roman" w:cs="Times New Roman"/>
          <w:color w:val="000000" w:themeColor="text1"/>
          <w:sz w:val="24"/>
          <w:szCs w:val="24"/>
          <w:shd w:val="clear" w:color="auto" w:fill="FFFFFF"/>
        </w:rPr>
        <w:tab/>
        <w:t xml:space="preserve">engagement and fear of missing </w:t>
      </w:r>
      <w:r>
        <w:rPr>
          <w:rFonts w:ascii="Times New Roman" w:hAnsi="Times New Roman" w:cs="Times New Roman"/>
          <w:color w:val="000000" w:themeColor="text1"/>
          <w:sz w:val="24"/>
          <w:szCs w:val="24"/>
          <w:shd w:val="clear" w:color="auto" w:fill="FFFFFF"/>
        </w:rPr>
        <w:tab/>
        <w:t xml:space="preserve">out. </w:t>
      </w:r>
      <w:r>
        <w:rPr>
          <w:rFonts w:ascii="Times New Roman" w:hAnsi="Times New Roman" w:cs="Times New Roman"/>
          <w:i/>
          <w:color w:val="000000" w:themeColor="text1"/>
          <w:sz w:val="24"/>
          <w:szCs w:val="24"/>
          <w:shd w:val="clear" w:color="auto" w:fill="FFFFFF"/>
        </w:rPr>
        <w:t xml:space="preserve">Computer in Human </w:t>
      </w:r>
      <w:r w:rsidRPr="00CB3E6F">
        <w:rPr>
          <w:rFonts w:ascii="Times New Roman" w:hAnsi="Times New Roman" w:cs="Times New Roman"/>
          <w:i/>
          <w:color w:val="000000" w:themeColor="text1"/>
          <w:sz w:val="24"/>
          <w:szCs w:val="24"/>
          <w:shd w:val="clear" w:color="auto" w:fill="FFFFFF"/>
        </w:rPr>
        <w:t>Behavior</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t xml:space="preserve">49, 111-119. Diunduh dari </w:t>
      </w:r>
      <w:r>
        <w:rPr>
          <w:rFonts w:ascii="Times New Roman" w:hAnsi="Times New Roman" w:cs="Times New Roman"/>
          <w:color w:val="000000" w:themeColor="text1"/>
          <w:sz w:val="24"/>
          <w:szCs w:val="24"/>
          <w:shd w:val="clear" w:color="auto" w:fill="FFFFFF"/>
        </w:rPr>
        <w:tab/>
      </w:r>
      <w:hyperlink r:id="rId18" w:history="1">
        <w:r w:rsidRPr="000E50A6">
          <w:rPr>
            <w:rStyle w:val="Hyperlink"/>
            <w:rFonts w:ascii="Times New Roman" w:hAnsi="Times New Roman" w:cs="Times New Roman"/>
            <w:color w:val="000000" w:themeColor="text1"/>
            <w:sz w:val="24"/>
            <w:szCs w:val="24"/>
            <w:u w:val="none"/>
            <w:shd w:val="clear" w:color="auto" w:fill="FFFFFF"/>
          </w:rPr>
          <w:t>http://dx.doi.org/10.1016/j.chb.201</w:t>
        </w:r>
      </w:hyperlink>
      <w:r w:rsidRPr="000E50A6">
        <w:rPr>
          <w:rFonts w:ascii="Times New Roman" w:hAnsi="Times New Roman" w:cs="Times New Roman"/>
          <w:color w:val="000000" w:themeColor="text1"/>
          <w:sz w:val="24"/>
          <w:szCs w:val="24"/>
          <w:shd w:val="clear" w:color="auto" w:fill="FFFFFF"/>
        </w:rPr>
        <w:tab/>
        <w:t>5.02.057</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sidRPr="00520C14">
        <w:rPr>
          <w:rFonts w:ascii="Times New Roman" w:hAnsi="Times New Roman" w:cs="Times New Roman"/>
          <w:color w:val="000000" w:themeColor="text1"/>
          <w:sz w:val="24"/>
          <w:szCs w:val="24"/>
          <w:shd w:val="clear" w:color="auto" w:fill="FFFFFF"/>
        </w:rPr>
        <w:t xml:space="preserve">Anna, Lusia Kus. (2016, 12 Maret). </w:t>
      </w:r>
      <w:r>
        <w:rPr>
          <w:rFonts w:ascii="Times New Roman" w:hAnsi="Times New Roman" w:cs="Times New Roman"/>
          <w:color w:val="000000" w:themeColor="text1"/>
          <w:sz w:val="24"/>
          <w:szCs w:val="24"/>
          <w:shd w:val="clear" w:color="auto" w:fill="FFFFFF"/>
        </w:rPr>
        <w:tab/>
        <w:t xml:space="preserve">Sebelum usia 12 tahun sebaiknya </w:t>
      </w:r>
      <w:r>
        <w:rPr>
          <w:rFonts w:ascii="Times New Roman" w:hAnsi="Times New Roman" w:cs="Times New Roman"/>
          <w:color w:val="000000" w:themeColor="text1"/>
          <w:sz w:val="24"/>
          <w:szCs w:val="24"/>
          <w:shd w:val="clear" w:color="auto" w:fill="FFFFFF"/>
        </w:rPr>
        <w:tab/>
        <w:t>a</w:t>
      </w:r>
      <w:r w:rsidRPr="00306B80">
        <w:rPr>
          <w:rFonts w:ascii="Times New Roman" w:hAnsi="Times New Roman" w:cs="Times New Roman"/>
          <w:color w:val="000000" w:themeColor="text1"/>
          <w:sz w:val="24"/>
          <w:szCs w:val="24"/>
          <w:shd w:val="clear" w:color="auto" w:fill="FFFFFF"/>
        </w:rPr>
        <w:t>na</w:t>
      </w:r>
      <w:r>
        <w:rPr>
          <w:rFonts w:ascii="Times New Roman" w:hAnsi="Times New Roman" w:cs="Times New Roman"/>
          <w:color w:val="000000" w:themeColor="text1"/>
          <w:sz w:val="24"/>
          <w:szCs w:val="24"/>
          <w:shd w:val="clear" w:color="auto" w:fill="FFFFFF"/>
        </w:rPr>
        <w:t>k tak p</w:t>
      </w:r>
      <w:r w:rsidRPr="00306B80">
        <w:rPr>
          <w:rFonts w:ascii="Times New Roman" w:hAnsi="Times New Roman" w:cs="Times New Roman"/>
          <w:color w:val="000000" w:themeColor="text1"/>
          <w:sz w:val="24"/>
          <w:szCs w:val="24"/>
          <w:shd w:val="clear" w:color="auto" w:fill="FFFFFF"/>
        </w:rPr>
        <w:t xml:space="preserve">unya </w:t>
      </w:r>
      <w:r>
        <w:rPr>
          <w:rFonts w:ascii="Times New Roman" w:hAnsi="Times New Roman" w:cs="Times New Roman"/>
          <w:color w:val="000000" w:themeColor="text1"/>
          <w:sz w:val="24"/>
          <w:szCs w:val="24"/>
          <w:shd w:val="clear" w:color="auto" w:fill="FFFFFF"/>
        </w:rPr>
        <w:t>akun media s</w:t>
      </w:r>
      <w:r w:rsidRPr="00306B80">
        <w:rPr>
          <w:rFonts w:ascii="Times New Roman" w:hAnsi="Times New Roman" w:cs="Times New Roman"/>
          <w:color w:val="000000" w:themeColor="text1"/>
          <w:sz w:val="24"/>
          <w:szCs w:val="24"/>
          <w:shd w:val="clear" w:color="auto" w:fill="FFFFFF"/>
        </w:rPr>
        <w:t xml:space="preserve">osial. </w:t>
      </w:r>
      <w:r>
        <w:rPr>
          <w:rFonts w:ascii="Times New Roman" w:hAnsi="Times New Roman" w:cs="Times New Roman"/>
          <w:color w:val="000000" w:themeColor="text1"/>
          <w:sz w:val="24"/>
          <w:szCs w:val="24"/>
          <w:shd w:val="clear" w:color="auto" w:fill="FFFFFF"/>
        </w:rPr>
        <w:tab/>
      </w:r>
      <w:r w:rsidRPr="00303EEF">
        <w:rPr>
          <w:rFonts w:ascii="Times New Roman" w:hAnsi="Times New Roman" w:cs="Times New Roman"/>
          <w:i/>
          <w:color w:val="000000" w:themeColor="text1"/>
          <w:sz w:val="24"/>
          <w:szCs w:val="24"/>
          <w:shd w:val="clear" w:color="auto" w:fill="FFFFFF"/>
        </w:rPr>
        <w:t>Kompas</w:t>
      </w:r>
      <w:r w:rsidRPr="00306B8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Diunduh </w:t>
      </w:r>
      <w:r w:rsidRPr="00520C14">
        <w:rPr>
          <w:rFonts w:ascii="Times New Roman" w:hAnsi="Times New Roman" w:cs="Times New Roman"/>
          <w:color w:val="000000" w:themeColor="text1"/>
          <w:sz w:val="24"/>
          <w:szCs w:val="24"/>
          <w:shd w:val="clear" w:color="auto" w:fill="FFFFFF"/>
        </w:rPr>
        <w:t xml:space="preserve">dari </w:t>
      </w:r>
      <w:r>
        <w:rPr>
          <w:rFonts w:ascii="Times New Roman" w:hAnsi="Times New Roman" w:cs="Times New Roman"/>
          <w:color w:val="000000" w:themeColor="text1"/>
          <w:sz w:val="24"/>
          <w:szCs w:val="24"/>
          <w:shd w:val="clear" w:color="auto" w:fill="FFFFFF"/>
        </w:rPr>
        <w:tab/>
      </w:r>
      <w:hyperlink r:id="rId19" w:history="1">
        <w:r w:rsidRPr="000E50A6">
          <w:rPr>
            <w:rStyle w:val="Hyperlink"/>
            <w:rFonts w:ascii="Times New Roman" w:hAnsi="Times New Roman" w:cs="Times New Roman"/>
            <w:color w:val="000000" w:themeColor="text1"/>
            <w:sz w:val="24"/>
            <w:szCs w:val="24"/>
            <w:u w:val="none"/>
            <w:shd w:val="clear" w:color="auto" w:fill="FFFFFF"/>
          </w:rPr>
          <w:t>http://health.kompas.com/read/201</w:t>
        </w:r>
        <w:r w:rsidRPr="000E50A6">
          <w:rPr>
            <w:rStyle w:val="Hyperlink"/>
            <w:rFonts w:ascii="Times New Roman" w:hAnsi="Times New Roman" w:cs="Times New Roman"/>
            <w:color w:val="000000" w:themeColor="text1"/>
            <w:sz w:val="24"/>
            <w:szCs w:val="24"/>
            <w:u w:val="none"/>
            <w:shd w:val="clear" w:color="auto" w:fill="FFFFFF"/>
          </w:rPr>
          <w:tab/>
          <w:t>6/03/12/110000723/Sebelum.Usia.</w:t>
        </w:r>
        <w:r w:rsidRPr="000E50A6">
          <w:rPr>
            <w:rStyle w:val="Hyperlink"/>
            <w:rFonts w:ascii="Times New Roman" w:hAnsi="Times New Roman" w:cs="Times New Roman"/>
            <w:color w:val="000000" w:themeColor="text1"/>
            <w:sz w:val="24"/>
            <w:szCs w:val="24"/>
            <w:u w:val="none"/>
            <w:shd w:val="clear" w:color="auto" w:fill="FFFFFF"/>
          </w:rPr>
          <w:tab/>
          <w:t>12.T</w:t>
        </w:r>
      </w:hyperlink>
      <w:r w:rsidRPr="000E50A6">
        <w:rPr>
          <w:rFonts w:ascii="Times New Roman" w:hAnsi="Times New Roman" w:cs="Times New Roman"/>
          <w:color w:val="000000" w:themeColor="text1"/>
          <w:sz w:val="24"/>
          <w:szCs w:val="24"/>
          <w:shd w:val="clear" w:color="auto" w:fill="FFFFFF"/>
        </w:rPr>
        <w:t>ahun.Sebaiknya.Anak.Tak.Pun</w:t>
      </w:r>
      <w:r w:rsidRPr="000E50A6">
        <w:rPr>
          <w:rFonts w:ascii="Times New Roman" w:hAnsi="Times New Roman" w:cs="Times New Roman"/>
          <w:color w:val="000000" w:themeColor="text1"/>
          <w:sz w:val="24"/>
          <w:szCs w:val="24"/>
          <w:shd w:val="clear" w:color="auto" w:fill="FFFFFF"/>
        </w:rPr>
        <w:tab/>
        <w:t>ya.Akun.Media.Sosial</w:t>
      </w:r>
    </w:p>
    <w:p w:rsidR="000E50A6" w:rsidRPr="00520C14"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Apriliana, Kartika. (2016). Hubungan </w:t>
      </w:r>
      <w:r>
        <w:rPr>
          <w:rFonts w:ascii="Times New Roman" w:hAnsi="Times New Roman" w:cs="Times New Roman"/>
          <w:color w:val="000000" w:themeColor="text1"/>
          <w:sz w:val="24"/>
          <w:szCs w:val="24"/>
          <w:shd w:val="clear" w:color="auto" w:fill="FFFFFF"/>
        </w:rPr>
        <w:tab/>
        <w:t xml:space="preserve">antara kecanduan internet dengan </w:t>
      </w:r>
      <w:r>
        <w:rPr>
          <w:rFonts w:ascii="Times New Roman" w:hAnsi="Times New Roman" w:cs="Times New Roman"/>
          <w:color w:val="000000" w:themeColor="text1"/>
          <w:sz w:val="24"/>
          <w:szCs w:val="24"/>
          <w:shd w:val="clear" w:color="auto" w:fill="FFFFFF"/>
        </w:rPr>
        <w:tab/>
        <w:t xml:space="preserve">motivasi belajar siswa. </w:t>
      </w:r>
      <w:r w:rsidRPr="00306B80">
        <w:rPr>
          <w:rFonts w:ascii="Times New Roman" w:hAnsi="Times New Roman" w:cs="Times New Roman"/>
          <w:i/>
          <w:color w:val="000000" w:themeColor="text1"/>
          <w:sz w:val="24"/>
          <w:szCs w:val="24"/>
          <w:shd w:val="clear" w:color="auto" w:fill="FFFFFF"/>
        </w:rPr>
        <w:t>Skripsi</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t xml:space="preserve">(tidak diterbitkan), Yogyakarta: </w:t>
      </w:r>
      <w:r>
        <w:rPr>
          <w:rFonts w:ascii="Times New Roman" w:hAnsi="Times New Roman" w:cs="Times New Roman"/>
          <w:color w:val="000000" w:themeColor="text1"/>
          <w:sz w:val="24"/>
          <w:szCs w:val="24"/>
          <w:shd w:val="clear" w:color="auto" w:fill="FFFFFF"/>
        </w:rPr>
        <w:tab/>
        <w:t xml:space="preserve">Fakultas Psikologi Universitas </w:t>
      </w:r>
      <w:r>
        <w:rPr>
          <w:rFonts w:ascii="Times New Roman" w:hAnsi="Times New Roman" w:cs="Times New Roman"/>
          <w:color w:val="000000" w:themeColor="text1"/>
          <w:sz w:val="24"/>
          <w:szCs w:val="24"/>
          <w:shd w:val="clear" w:color="auto" w:fill="FFFFFF"/>
        </w:rPr>
        <w:tab/>
        <w:t>Gadjah Mada</w:t>
      </w:r>
    </w:p>
    <w:p w:rsidR="000E50A6" w:rsidRPr="00520C14" w:rsidRDefault="000E50A6" w:rsidP="000E50A6">
      <w:pPr>
        <w:spacing w:line="240" w:lineRule="auto"/>
        <w:rPr>
          <w:rFonts w:ascii="Times New Roman" w:hAnsi="Times New Roman" w:cs="Times New Roman"/>
          <w:color w:val="000000" w:themeColor="text1"/>
          <w:sz w:val="24"/>
          <w:szCs w:val="24"/>
          <w:shd w:val="clear" w:color="auto" w:fill="FFFFFF"/>
        </w:rPr>
      </w:pPr>
      <w:r w:rsidRPr="00520C14">
        <w:rPr>
          <w:rFonts w:ascii="Times New Roman" w:hAnsi="Times New Roman" w:cs="Times New Roman"/>
          <w:color w:val="000000" w:themeColor="text1"/>
          <w:sz w:val="24"/>
          <w:szCs w:val="24"/>
          <w:shd w:val="clear" w:color="auto" w:fill="FFFFFF"/>
        </w:rPr>
        <w:t xml:space="preserve">Arnett, Jeffrey Jensen. (2013). </w:t>
      </w:r>
      <w:r>
        <w:rPr>
          <w:rFonts w:ascii="Times New Roman" w:hAnsi="Times New Roman" w:cs="Times New Roman"/>
          <w:i/>
          <w:color w:val="000000" w:themeColor="text1"/>
          <w:sz w:val="24"/>
          <w:szCs w:val="24"/>
          <w:shd w:val="clear" w:color="auto" w:fill="FFFFFF"/>
        </w:rPr>
        <w:t xml:space="preserve">Adolesence </w:t>
      </w:r>
      <w:r w:rsidR="00AC046A">
        <w:rPr>
          <w:rFonts w:ascii="Times New Roman" w:hAnsi="Times New Roman" w:cs="Times New Roman"/>
          <w:i/>
          <w:color w:val="000000" w:themeColor="text1"/>
          <w:sz w:val="24"/>
          <w:szCs w:val="24"/>
          <w:shd w:val="clear" w:color="auto" w:fill="FFFFFF"/>
        </w:rPr>
        <w:tab/>
      </w:r>
      <w:r>
        <w:rPr>
          <w:rFonts w:ascii="Times New Roman" w:hAnsi="Times New Roman" w:cs="Times New Roman"/>
          <w:i/>
          <w:color w:val="000000" w:themeColor="text1"/>
          <w:sz w:val="24"/>
          <w:szCs w:val="24"/>
          <w:shd w:val="clear" w:color="auto" w:fill="FFFFFF"/>
        </w:rPr>
        <w:t xml:space="preserve">and emerging adulthood: a </w:t>
      </w:r>
      <w:r w:rsidR="00AC046A">
        <w:rPr>
          <w:rFonts w:ascii="Times New Roman" w:hAnsi="Times New Roman" w:cs="Times New Roman"/>
          <w:i/>
          <w:color w:val="000000" w:themeColor="text1"/>
          <w:sz w:val="24"/>
          <w:szCs w:val="24"/>
          <w:shd w:val="clear" w:color="auto" w:fill="FFFFFF"/>
        </w:rPr>
        <w:tab/>
      </w:r>
      <w:r>
        <w:rPr>
          <w:rFonts w:ascii="Times New Roman" w:hAnsi="Times New Roman" w:cs="Times New Roman"/>
          <w:i/>
          <w:color w:val="000000" w:themeColor="text1"/>
          <w:sz w:val="24"/>
          <w:szCs w:val="24"/>
          <w:shd w:val="clear" w:color="auto" w:fill="FFFFFF"/>
        </w:rPr>
        <w:t>c</w:t>
      </w:r>
      <w:r w:rsidRPr="00520C14">
        <w:rPr>
          <w:rFonts w:ascii="Times New Roman" w:hAnsi="Times New Roman" w:cs="Times New Roman"/>
          <w:i/>
          <w:color w:val="000000" w:themeColor="text1"/>
          <w:sz w:val="24"/>
          <w:szCs w:val="24"/>
          <w:shd w:val="clear" w:color="auto" w:fill="FFFFFF"/>
        </w:rPr>
        <w:t xml:space="preserve">ultural </w:t>
      </w:r>
      <w:r>
        <w:rPr>
          <w:rFonts w:ascii="Times New Roman" w:hAnsi="Times New Roman" w:cs="Times New Roman"/>
          <w:i/>
          <w:color w:val="000000" w:themeColor="text1"/>
          <w:sz w:val="24"/>
          <w:szCs w:val="24"/>
          <w:shd w:val="clear" w:color="auto" w:fill="FFFFFF"/>
        </w:rPr>
        <w:t>a</w:t>
      </w:r>
      <w:r w:rsidRPr="00520C14">
        <w:rPr>
          <w:rFonts w:ascii="Times New Roman" w:hAnsi="Times New Roman" w:cs="Times New Roman"/>
          <w:i/>
          <w:color w:val="000000" w:themeColor="text1"/>
          <w:sz w:val="24"/>
          <w:szCs w:val="24"/>
          <w:shd w:val="clear" w:color="auto" w:fill="FFFFFF"/>
        </w:rPr>
        <w:t>pproach</w:t>
      </w:r>
      <w:r w:rsidRPr="00520C14">
        <w:rPr>
          <w:rFonts w:ascii="Times New Roman" w:hAnsi="Times New Roman" w:cs="Times New Roman"/>
          <w:color w:val="000000" w:themeColor="text1"/>
          <w:sz w:val="24"/>
          <w:szCs w:val="24"/>
          <w:shd w:val="clear" w:color="auto" w:fill="FFFFFF"/>
        </w:rPr>
        <w:t xml:space="preserve">. United State of </w:t>
      </w:r>
      <w:r w:rsidR="00AC046A">
        <w:rPr>
          <w:rFonts w:ascii="Times New Roman" w:hAnsi="Times New Roman" w:cs="Times New Roman"/>
          <w:color w:val="000000" w:themeColor="text1"/>
          <w:sz w:val="24"/>
          <w:szCs w:val="24"/>
          <w:shd w:val="clear" w:color="auto" w:fill="FFFFFF"/>
        </w:rPr>
        <w:lastRenderedPageBreak/>
        <w:tab/>
      </w:r>
      <w:r w:rsidRPr="00520C14">
        <w:rPr>
          <w:rFonts w:ascii="Times New Roman" w:hAnsi="Times New Roman" w:cs="Times New Roman"/>
          <w:color w:val="000000" w:themeColor="text1"/>
          <w:sz w:val="24"/>
          <w:szCs w:val="24"/>
          <w:shd w:val="clear" w:color="auto" w:fill="FFFFFF"/>
        </w:rPr>
        <w:t>Amerika: Pearson Education. 5</w:t>
      </w:r>
      <w:r w:rsidRPr="00520C14">
        <w:rPr>
          <w:rFonts w:ascii="Times New Roman" w:hAnsi="Times New Roman" w:cs="Times New Roman"/>
          <w:color w:val="000000" w:themeColor="text1"/>
          <w:sz w:val="24"/>
          <w:szCs w:val="24"/>
          <w:shd w:val="clear" w:color="auto" w:fill="FFFFFF"/>
          <w:vertAlign w:val="superscript"/>
        </w:rPr>
        <w:t>th</w:t>
      </w:r>
      <w:r w:rsidRPr="00520C14">
        <w:rPr>
          <w:rFonts w:ascii="Times New Roman" w:hAnsi="Times New Roman" w:cs="Times New Roman"/>
          <w:color w:val="000000" w:themeColor="text1"/>
          <w:sz w:val="24"/>
          <w:szCs w:val="24"/>
          <w:shd w:val="clear" w:color="auto" w:fill="FFFFFF"/>
        </w:rPr>
        <w:t xml:space="preserve"> </w:t>
      </w:r>
      <w:r w:rsidR="00AC046A">
        <w:rPr>
          <w:rFonts w:ascii="Times New Roman" w:hAnsi="Times New Roman" w:cs="Times New Roman"/>
          <w:color w:val="000000" w:themeColor="text1"/>
          <w:sz w:val="24"/>
          <w:szCs w:val="24"/>
          <w:shd w:val="clear" w:color="auto" w:fill="FFFFFF"/>
        </w:rPr>
        <w:tab/>
      </w:r>
      <w:r w:rsidRPr="00520C14">
        <w:rPr>
          <w:rFonts w:ascii="Times New Roman" w:hAnsi="Times New Roman" w:cs="Times New Roman"/>
          <w:color w:val="000000" w:themeColor="text1"/>
          <w:sz w:val="24"/>
          <w:szCs w:val="24"/>
          <w:shd w:val="clear" w:color="auto" w:fill="FFFFFF"/>
        </w:rPr>
        <w:t xml:space="preserve">Edition </w:t>
      </w:r>
    </w:p>
    <w:p w:rsidR="000E50A6" w:rsidRPr="00520C14" w:rsidRDefault="000E50A6" w:rsidP="000E50A6">
      <w:pPr>
        <w:spacing w:line="240" w:lineRule="auto"/>
        <w:rPr>
          <w:rFonts w:ascii="Times New Roman" w:hAnsi="Times New Roman" w:cs="Times New Roman"/>
          <w:color w:val="000000" w:themeColor="text1"/>
          <w:sz w:val="24"/>
          <w:szCs w:val="24"/>
          <w:shd w:val="clear" w:color="auto" w:fill="FFFFFF"/>
        </w:rPr>
      </w:pPr>
      <w:r w:rsidRPr="00520C14">
        <w:rPr>
          <w:rFonts w:ascii="Times New Roman" w:hAnsi="Times New Roman" w:cs="Times New Roman"/>
          <w:color w:val="000000" w:themeColor="text1"/>
          <w:sz w:val="24"/>
          <w:szCs w:val="24"/>
        </w:rPr>
        <w:t xml:space="preserve">Asosiasi Penyelenggara Jasa Internet </w:t>
      </w:r>
      <w:r w:rsidR="00AC046A">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 xml:space="preserve">Indonesia. (2016). </w:t>
      </w:r>
      <w:r>
        <w:rPr>
          <w:rFonts w:ascii="Times New Roman" w:hAnsi="Times New Roman" w:cs="Times New Roman"/>
          <w:color w:val="000000" w:themeColor="text1"/>
          <w:sz w:val="24"/>
          <w:szCs w:val="24"/>
        </w:rPr>
        <w:t>Survei i</w:t>
      </w:r>
      <w:r w:rsidR="00AC046A">
        <w:rPr>
          <w:rFonts w:ascii="Times New Roman" w:hAnsi="Times New Roman" w:cs="Times New Roman"/>
          <w:color w:val="000000" w:themeColor="text1"/>
          <w:sz w:val="24"/>
          <w:szCs w:val="24"/>
        </w:rPr>
        <w:t xml:space="preserve">nternet </w:t>
      </w:r>
      <w:r w:rsidR="00AC046A">
        <w:rPr>
          <w:rFonts w:ascii="Times New Roman" w:hAnsi="Times New Roman" w:cs="Times New Roman"/>
          <w:color w:val="000000" w:themeColor="text1"/>
          <w:sz w:val="24"/>
          <w:szCs w:val="24"/>
        </w:rPr>
        <w:tab/>
        <w:t xml:space="preserve">APJII </w:t>
      </w:r>
      <w:r w:rsidRPr="00303EEF">
        <w:rPr>
          <w:rFonts w:ascii="Times New Roman" w:hAnsi="Times New Roman" w:cs="Times New Roman"/>
          <w:color w:val="000000" w:themeColor="text1"/>
          <w:sz w:val="24"/>
          <w:szCs w:val="24"/>
        </w:rPr>
        <w:t>2016. APJII</w:t>
      </w:r>
      <w:r w:rsidRPr="00520C14">
        <w:rPr>
          <w:rFonts w:ascii="Times New Roman" w:hAnsi="Times New Roman" w:cs="Times New Roman"/>
          <w:color w:val="000000" w:themeColor="text1"/>
          <w:sz w:val="24"/>
          <w:szCs w:val="24"/>
        </w:rPr>
        <w:t xml:space="preserve">. Diunduh dari </w:t>
      </w:r>
      <w:r w:rsidR="00AC046A">
        <w:rPr>
          <w:rFonts w:ascii="Times New Roman" w:hAnsi="Times New Roman" w:cs="Times New Roman"/>
          <w:color w:val="000000" w:themeColor="text1"/>
          <w:sz w:val="24"/>
          <w:szCs w:val="24"/>
        </w:rPr>
        <w:tab/>
      </w:r>
      <w:hyperlink r:id="rId20" w:history="1">
        <w:r w:rsidR="00AC046A" w:rsidRPr="00AC046A">
          <w:rPr>
            <w:rStyle w:val="Hyperlink"/>
            <w:rFonts w:ascii="Times New Roman" w:hAnsi="Times New Roman" w:cs="Times New Roman"/>
            <w:color w:val="000000" w:themeColor="text1"/>
            <w:sz w:val="24"/>
            <w:szCs w:val="24"/>
            <w:u w:val="none"/>
          </w:rPr>
          <w:t>https://apjii.or.id/content/read/39/2</w:t>
        </w:r>
        <w:r w:rsidR="00AC046A" w:rsidRPr="00AC046A">
          <w:rPr>
            <w:rStyle w:val="Hyperlink"/>
            <w:rFonts w:ascii="Times New Roman" w:hAnsi="Times New Roman" w:cs="Times New Roman"/>
            <w:color w:val="000000" w:themeColor="text1"/>
            <w:sz w:val="24"/>
            <w:szCs w:val="24"/>
            <w:u w:val="none"/>
          </w:rPr>
          <w:tab/>
          <w:t>64/Survei-</w:t>
        </w:r>
      </w:hyperlink>
      <w:r w:rsidRPr="00AC046A">
        <w:rPr>
          <w:rFonts w:ascii="Times New Roman" w:hAnsi="Times New Roman" w:cs="Times New Roman"/>
          <w:color w:val="000000" w:themeColor="text1"/>
          <w:sz w:val="24"/>
          <w:szCs w:val="24"/>
        </w:rPr>
        <w:t>Internet-APJII-2016</w:t>
      </w:r>
    </w:p>
    <w:p w:rsidR="000E50A6" w:rsidRPr="00303EEF" w:rsidRDefault="000E50A6" w:rsidP="000E50A6">
      <w:pPr>
        <w:spacing w:line="240" w:lineRule="auto"/>
        <w:rPr>
          <w:rFonts w:ascii="Times New Roman" w:hAnsi="Times New Roman" w:cs="Times New Roman"/>
          <w:sz w:val="24"/>
          <w:szCs w:val="24"/>
        </w:rPr>
      </w:pPr>
      <w:r w:rsidRPr="00520C14">
        <w:rPr>
          <w:rFonts w:ascii="Times New Roman" w:hAnsi="Times New Roman" w:cs="Times New Roman"/>
          <w:color w:val="000000" w:themeColor="text1"/>
          <w:sz w:val="24"/>
          <w:szCs w:val="24"/>
          <w:shd w:val="clear" w:color="auto" w:fill="FFFFFF"/>
        </w:rPr>
        <w:t>Ayas, Tuncay</w:t>
      </w:r>
      <w:r>
        <w:rPr>
          <w:rFonts w:ascii="Times New Roman" w:hAnsi="Times New Roman" w:cs="Times New Roman"/>
          <w:color w:val="000000" w:themeColor="text1"/>
          <w:sz w:val="24"/>
          <w:szCs w:val="24"/>
          <w:shd w:val="clear" w:color="auto" w:fill="FFFFFF"/>
        </w:rPr>
        <w:t>., &amp;</w:t>
      </w:r>
      <w:r>
        <w:rPr>
          <w:rFonts w:ascii="Times New Roman" w:hAnsi="Times New Roman" w:cs="Times New Roman"/>
          <w:sz w:val="24"/>
          <w:szCs w:val="24"/>
        </w:rPr>
        <w:t xml:space="preserve"> </w:t>
      </w:r>
      <w:r w:rsidRPr="00520C14">
        <w:rPr>
          <w:rFonts w:ascii="Times New Roman" w:hAnsi="Times New Roman" w:cs="Times New Roman"/>
          <w:sz w:val="24"/>
          <w:szCs w:val="24"/>
        </w:rPr>
        <w:t>Horzum</w:t>
      </w:r>
      <w:r>
        <w:rPr>
          <w:rFonts w:ascii="Times New Roman" w:hAnsi="Times New Roman" w:cs="Times New Roman"/>
          <w:sz w:val="24"/>
          <w:szCs w:val="24"/>
        </w:rPr>
        <w:t>, M. B. (2013</w:t>
      </w:r>
      <w:r w:rsidRPr="00520C14">
        <w:rPr>
          <w:rFonts w:ascii="Times New Roman" w:hAnsi="Times New Roman" w:cs="Times New Roman"/>
          <w:sz w:val="24"/>
          <w:szCs w:val="24"/>
        </w:rPr>
        <w:t xml:space="preserve">). </w:t>
      </w:r>
      <w:r w:rsidR="00AC046A">
        <w:rPr>
          <w:rFonts w:ascii="Times New Roman" w:hAnsi="Times New Roman" w:cs="Times New Roman"/>
          <w:sz w:val="24"/>
          <w:szCs w:val="24"/>
        </w:rPr>
        <w:tab/>
      </w:r>
      <w:r w:rsidRPr="00303EEF">
        <w:rPr>
          <w:rFonts w:ascii="Times New Roman" w:hAnsi="Times New Roman" w:cs="Times New Roman"/>
          <w:sz w:val="24"/>
          <w:szCs w:val="24"/>
        </w:rPr>
        <w:t xml:space="preserve">Relation </w:t>
      </w:r>
      <w:r>
        <w:rPr>
          <w:rFonts w:ascii="Times New Roman" w:hAnsi="Times New Roman" w:cs="Times New Roman"/>
          <w:sz w:val="24"/>
          <w:szCs w:val="24"/>
        </w:rPr>
        <w:t>between d</w:t>
      </w:r>
      <w:r w:rsidRPr="00303EEF">
        <w:rPr>
          <w:rFonts w:ascii="Times New Roman" w:hAnsi="Times New Roman" w:cs="Times New Roman"/>
          <w:sz w:val="24"/>
          <w:szCs w:val="24"/>
        </w:rPr>
        <w:t xml:space="preserve">epression, </w:t>
      </w:r>
      <w:r>
        <w:rPr>
          <w:rFonts w:ascii="Times New Roman" w:hAnsi="Times New Roman" w:cs="Times New Roman"/>
          <w:sz w:val="24"/>
          <w:szCs w:val="24"/>
        </w:rPr>
        <w:tab/>
        <w:t>l</w:t>
      </w:r>
      <w:r w:rsidRPr="00303EEF">
        <w:rPr>
          <w:rFonts w:ascii="Times New Roman" w:hAnsi="Times New Roman" w:cs="Times New Roman"/>
          <w:sz w:val="24"/>
          <w:szCs w:val="24"/>
        </w:rPr>
        <w:t>oneliness,</w:t>
      </w:r>
      <w:r>
        <w:rPr>
          <w:rFonts w:ascii="Times New Roman" w:hAnsi="Times New Roman" w:cs="Times New Roman"/>
          <w:sz w:val="24"/>
          <w:szCs w:val="24"/>
        </w:rPr>
        <w:t xml:space="preserve"> self-Esteem and internet </w:t>
      </w:r>
      <w:r w:rsidR="00AC046A">
        <w:rPr>
          <w:rFonts w:ascii="Times New Roman" w:hAnsi="Times New Roman" w:cs="Times New Roman"/>
          <w:sz w:val="24"/>
          <w:szCs w:val="24"/>
        </w:rPr>
        <w:tab/>
      </w:r>
      <w:r>
        <w:rPr>
          <w:rFonts w:ascii="Times New Roman" w:hAnsi="Times New Roman" w:cs="Times New Roman"/>
          <w:sz w:val="24"/>
          <w:szCs w:val="24"/>
        </w:rPr>
        <w:t>a</w:t>
      </w:r>
      <w:r w:rsidRPr="00303EEF">
        <w:rPr>
          <w:rFonts w:ascii="Times New Roman" w:hAnsi="Times New Roman" w:cs="Times New Roman"/>
          <w:sz w:val="24"/>
          <w:szCs w:val="24"/>
        </w:rPr>
        <w:t>ddiction.</w:t>
      </w:r>
      <w:r w:rsidRPr="00520C14">
        <w:rPr>
          <w:rFonts w:ascii="Times New Roman" w:hAnsi="Times New Roman" w:cs="Times New Roman"/>
          <w:sz w:val="24"/>
          <w:szCs w:val="24"/>
        </w:rPr>
        <w:t xml:space="preserve"> </w:t>
      </w:r>
      <w:r w:rsidRPr="00303EEF">
        <w:rPr>
          <w:rFonts w:ascii="Times New Roman" w:hAnsi="Times New Roman" w:cs="Times New Roman"/>
          <w:i/>
          <w:sz w:val="24"/>
          <w:szCs w:val="24"/>
        </w:rPr>
        <w:t>Education</w:t>
      </w:r>
      <w:r>
        <w:rPr>
          <w:rFonts w:ascii="Times New Roman" w:hAnsi="Times New Roman" w:cs="Times New Roman"/>
          <w:sz w:val="24"/>
          <w:szCs w:val="24"/>
        </w:rPr>
        <w:t>, 133(3),</w:t>
      </w:r>
      <w:r w:rsidRPr="00520C14">
        <w:rPr>
          <w:rFonts w:ascii="Times New Roman" w:hAnsi="Times New Roman" w:cs="Times New Roman"/>
          <w:sz w:val="24"/>
          <w:szCs w:val="24"/>
        </w:rPr>
        <w:t xml:space="preserve"> 283-</w:t>
      </w:r>
      <w:r>
        <w:rPr>
          <w:rFonts w:ascii="Times New Roman" w:hAnsi="Times New Roman" w:cs="Times New Roman"/>
          <w:sz w:val="24"/>
          <w:szCs w:val="24"/>
        </w:rPr>
        <w:tab/>
      </w:r>
      <w:r w:rsidRPr="00520C14">
        <w:rPr>
          <w:rFonts w:ascii="Times New Roman" w:hAnsi="Times New Roman" w:cs="Times New Roman"/>
          <w:sz w:val="24"/>
          <w:szCs w:val="24"/>
        </w:rPr>
        <w:t>290</w:t>
      </w:r>
      <w:r w:rsidR="00AC046A">
        <w:rPr>
          <w:rFonts w:ascii="Times New Roman" w:hAnsi="Times New Roman" w:cs="Times New Roman"/>
          <w:sz w:val="24"/>
          <w:szCs w:val="24"/>
        </w:rPr>
        <w:t xml:space="preserve">. </w:t>
      </w:r>
      <w:r>
        <w:rPr>
          <w:rFonts w:ascii="Times New Roman" w:hAnsi="Times New Roman" w:cs="Times New Roman"/>
          <w:sz w:val="24"/>
          <w:szCs w:val="24"/>
        </w:rPr>
        <w:t xml:space="preserve">Diunduh dari </w:t>
      </w:r>
      <w:r w:rsidR="00AC046A">
        <w:rPr>
          <w:rFonts w:ascii="Times New Roman" w:hAnsi="Times New Roman" w:cs="Times New Roman"/>
          <w:sz w:val="24"/>
          <w:szCs w:val="24"/>
        </w:rPr>
        <w:tab/>
      </w:r>
      <w:hyperlink r:id="rId21" w:history="1">
        <w:r w:rsidR="00AC046A" w:rsidRPr="00AC046A">
          <w:rPr>
            <w:rStyle w:val="Hyperlink"/>
            <w:rFonts w:ascii="Times New Roman" w:hAnsi="Times New Roman" w:cs="Times New Roman"/>
            <w:color w:val="000000" w:themeColor="text1"/>
            <w:sz w:val="24"/>
            <w:szCs w:val="24"/>
            <w:u w:val="none"/>
          </w:rPr>
          <w:t>https://www.researchgate.net/publi</w:t>
        </w:r>
      </w:hyperlink>
      <w:r w:rsidR="00AC046A" w:rsidRPr="00AC046A">
        <w:rPr>
          <w:rFonts w:ascii="Times New Roman" w:hAnsi="Times New Roman" w:cs="Times New Roman"/>
          <w:color w:val="000000" w:themeColor="text1"/>
          <w:sz w:val="24"/>
          <w:szCs w:val="24"/>
        </w:rPr>
        <w:tab/>
      </w:r>
      <w:r w:rsidRPr="00AC046A">
        <w:rPr>
          <w:rFonts w:ascii="Times New Roman" w:hAnsi="Times New Roman" w:cs="Times New Roman"/>
          <w:color w:val="000000" w:themeColor="text1"/>
          <w:sz w:val="24"/>
          <w:szCs w:val="24"/>
        </w:rPr>
        <w:t>cation/237020506</w:t>
      </w:r>
    </w:p>
    <w:p w:rsidR="000E50A6" w:rsidRDefault="000E50A6" w:rsidP="000E50A6">
      <w:pPr>
        <w:spacing w:line="240" w:lineRule="auto"/>
        <w:rPr>
          <w:rFonts w:ascii="Times New Roman" w:hAnsi="Times New Roman" w:cs="Times New Roman"/>
          <w:sz w:val="24"/>
          <w:szCs w:val="24"/>
        </w:rPr>
      </w:pPr>
      <w:r>
        <w:rPr>
          <w:rFonts w:ascii="Times New Roman" w:hAnsi="Times New Roman" w:cs="Times New Roman"/>
          <w:sz w:val="24"/>
          <w:szCs w:val="24"/>
        </w:rPr>
        <w:t xml:space="preserve">Azwar, Saifuddin. (2014). </w:t>
      </w:r>
      <w:r>
        <w:rPr>
          <w:rFonts w:ascii="Times New Roman" w:hAnsi="Times New Roman" w:cs="Times New Roman"/>
          <w:i/>
          <w:sz w:val="24"/>
          <w:szCs w:val="24"/>
        </w:rPr>
        <w:t xml:space="preserve">Metode </w:t>
      </w:r>
      <w:r w:rsidR="00AC046A">
        <w:rPr>
          <w:rFonts w:ascii="Times New Roman" w:hAnsi="Times New Roman" w:cs="Times New Roman"/>
          <w:i/>
          <w:sz w:val="24"/>
          <w:szCs w:val="24"/>
        </w:rPr>
        <w:tab/>
      </w:r>
      <w:r>
        <w:rPr>
          <w:rFonts w:ascii="Times New Roman" w:hAnsi="Times New Roman" w:cs="Times New Roman"/>
          <w:i/>
          <w:sz w:val="24"/>
          <w:szCs w:val="24"/>
        </w:rPr>
        <w:t>p</w:t>
      </w:r>
      <w:r w:rsidRPr="00340A23">
        <w:rPr>
          <w:rFonts w:ascii="Times New Roman" w:hAnsi="Times New Roman" w:cs="Times New Roman"/>
          <w:i/>
          <w:sz w:val="24"/>
          <w:szCs w:val="24"/>
        </w:rPr>
        <w:t>enelitian.Yogyakarta</w:t>
      </w:r>
      <w:r w:rsidR="00AC046A">
        <w:rPr>
          <w:rFonts w:ascii="Times New Roman" w:hAnsi="Times New Roman" w:cs="Times New Roman"/>
          <w:sz w:val="24"/>
          <w:szCs w:val="24"/>
        </w:rPr>
        <w:t xml:space="preserve">: </w:t>
      </w:r>
      <w:r>
        <w:rPr>
          <w:rFonts w:ascii="Times New Roman" w:hAnsi="Times New Roman" w:cs="Times New Roman"/>
          <w:sz w:val="24"/>
          <w:szCs w:val="24"/>
        </w:rPr>
        <w:t xml:space="preserve">Pustaka </w:t>
      </w:r>
      <w:r w:rsidR="00AC046A">
        <w:rPr>
          <w:rFonts w:ascii="Times New Roman" w:hAnsi="Times New Roman" w:cs="Times New Roman"/>
          <w:sz w:val="24"/>
          <w:szCs w:val="24"/>
        </w:rPr>
        <w:tab/>
      </w:r>
      <w:r>
        <w:rPr>
          <w:rFonts w:ascii="Times New Roman" w:hAnsi="Times New Roman" w:cs="Times New Roman"/>
          <w:sz w:val="24"/>
          <w:szCs w:val="24"/>
        </w:rPr>
        <w:t>Pelajar</w:t>
      </w:r>
    </w:p>
    <w:p w:rsidR="000E50A6" w:rsidRDefault="000E50A6" w:rsidP="000E50A6">
      <w:pPr>
        <w:spacing w:line="240" w:lineRule="auto"/>
        <w:rPr>
          <w:rFonts w:ascii="Times New Roman" w:hAnsi="Times New Roman" w:cs="Times New Roman"/>
          <w:sz w:val="24"/>
          <w:szCs w:val="24"/>
        </w:rPr>
      </w:pPr>
      <w:r>
        <w:rPr>
          <w:rFonts w:ascii="Times New Roman" w:hAnsi="Times New Roman" w:cs="Times New Roman"/>
          <w:sz w:val="24"/>
          <w:szCs w:val="24"/>
        </w:rPr>
        <w:t xml:space="preserve">Azwar, Saifuddin. (2014). </w:t>
      </w:r>
      <w:r>
        <w:rPr>
          <w:rFonts w:ascii="Times New Roman" w:hAnsi="Times New Roman" w:cs="Times New Roman"/>
          <w:i/>
          <w:sz w:val="24"/>
          <w:szCs w:val="24"/>
        </w:rPr>
        <w:t xml:space="preserve">Penyusunan </w:t>
      </w:r>
      <w:r w:rsidR="00AC046A">
        <w:rPr>
          <w:rFonts w:ascii="Times New Roman" w:hAnsi="Times New Roman" w:cs="Times New Roman"/>
          <w:i/>
          <w:sz w:val="24"/>
          <w:szCs w:val="24"/>
        </w:rPr>
        <w:tab/>
      </w:r>
      <w:r>
        <w:rPr>
          <w:rFonts w:ascii="Times New Roman" w:hAnsi="Times New Roman" w:cs="Times New Roman"/>
          <w:i/>
          <w:sz w:val="24"/>
          <w:szCs w:val="24"/>
        </w:rPr>
        <w:t>skala p</w:t>
      </w:r>
      <w:r w:rsidRPr="00340A23">
        <w:rPr>
          <w:rFonts w:ascii="Times New Roman" w:hAnsi="Times New Roman" w:cs="Times New Roman"/>
          <w:i/>
          <w:sz w:val="24"/>
          <w:szCs w:val="24"/>
        </w:rPr>
        <w:t>sikologi</w:t>
      </w:r>
      <w:r w:rsidR="00AC046A">
        <w:rPr>
          <w:rFonts w:ascii="Times New Roman" w:hAnsi="Times New Roman" w:cs="Times New Roman"/>
          <w:sz w:val="24"/>
          <w:szCs w:val="24"/>
        </w:rPr>
        <w:t xml:space="preserve">. Yogyakarta: </w:t>
      </w:r>
      <w:r w:rsidR="00AC046A">
        <w:rPr>
          <w:rFonts w:ascii="Times New Roman" w:hAnsi="Times New Roman" w:cs="Times New Roman"/>
          <w:sz w:val="24"/>
          <w:szCs w:val="24"/>
        </w:rPr>
        <w:tab/>
        <w:t xml:space="preserve">Pustaka </w:t>
      </w:r>
      <w:r>
        <w:rPr>
          <w:rFonts w:ascii="Times New Roman" w:hAnsi="Times New Roman" w:cs="Times New Roman"/>
          <w:sz w:val="24"/>
          <w:szCs w:val="24"/>
        </w:rPr>
        <w:t>Pelajar. Edisi Ke 2</w:t>
      </w:r>
    </w:p>
    <w:p w:rsidR="000E50A6" w:rsidRPr="00520C14" w:rsidRDefault="000E50A6" w:rsidP="000E50A6">
      <w:pPr>
        <w:spacing w:line="240" w:lineRule="auto"/>
        <w:rPr>
          <w:rFonts w:ascii="Times New Roman" w:hAnsi="Times New Roman" w:cs="Times New Roman"/>
          <w:sz w:val="24"/>
          <w:szCs w:val="24"/>
        </w:rPr>
      </w:pPr>
      <w:r w:rsidRPr="00520C14">
        <w:rPr>
          <w:rFonts w:ascii="Times New Roman" w:hAnsi="Times New Roman" w:cs="Times New Roman"/>
          <w:sz w:val="24"/>
          <w:szCs w:val="24"/>
        </w:rPr>
        <w:t xml:space="preserve">Azwar, Saifuddin. (2014). </w:t>
      </w:r>
      <w:r w:rsidRPr="00520C14">
        <w:rPr>
          <w:rFonts w:ascii="Times New Roman" w:hAnsi="Times New Roman" w:cs="Times New Roman"/>
          <w:i/>
          <w:sz w:val="24"/>
          <w:szCs w:val="24"/>
        </w:rPr>
        <w:t>Reliabilitas</w:t>
      </w:r>
      <w:r>
        <w:rPr>
          <w:rFonts w:ascii="Times New Roman" w:hAnsi="Times New Roman" w:cs="Times New Roman"/>
          <w:i/>
          <w:sz w:val="24"/>
          <w:szCs w:val="24"/>
        </w:rPr>
        <w:t xml:space="preserve"> dan </w:t>
      </w:r>
      <w:r w:rsidR="00AC046A">
        <w:rPr>
          <w:rFonts w:ascii="Times New Roman" w:hAnsi="Times New Roman" w:cs="Times New Roman"/>
          <w:i/>
          <w:sz w:val="24"/>
          <w:szCs w:val="24"/>
        </w:rPr>
        <w:tab/>
      </w:r>
      <w:r>
        <w:rPr>
          <w:rFonts w:ascii="Times New Roman" w:hAnsi="Times New Roman" w:cs="Times New Roman"/>
          <w:i/>
          <w:sz w:val="24"/>
          <w:szCs w:val="24"/>
        </w:rPr>
        <w:t>v</w:t>
      </w:r>
      <w:r w:rsidRPr="00520C14">
        <w:rPr>
          <w:rFonts w:ascii="Times New Roman" w:hAnsi="Times New Roman" w:cs="Times New Roman"/>
          <w:i/>
          <w:sz w:val="24"/>
          <w:szCs w:val="24"/>
        </w:rPr>
        <w:t>aliditas</w:t>
      </w:r>
      <w:r w:rsidRPr="00520C14">
        <w:rPr>
          <w:rFonts w:ascii="Times New Roman" w:hAnsi="Times New Roman" w:cs="Times New Roman"/>
          <w:sz w:val="24"/>
          <w:szCs w:val="24"/>
        </w:rPr>
        <w:t xml:space="preserve">. Yogyakarta: Pustaka </w:t>
      </w:r>
      <w:r w:rsidR="00AC046A">
        <w:rPr>
          <w:rFonts w:ascii="Times New Roman" w:hAnsi="Times New Roman" w:cs="Times New Roman"/>
          <w:sz w:val="24"/>
          <w:szCs w:val="24"/>
        </w:rPr>
        <w:tab/>
      </w:r>
      <w:r w:rsidRPr="00520C14">
        <w:rPr>
          <w:rFonts w:ascii="Times New Roman" w:hAnsi="Times New Roman" w:cs="Times New Roman"/>
          <w:sz w:val="24"/>
          <w:szCs w:val="24"/>
        </w:rPr>
        <w:t>Pelajar. Edisi Ke 4</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sidRPr="00520C14">
        <w:rPr>
          <w:rFonts w:ascii="Times New Roman" w:hAnsi="Times New Roman" w:cs="Times New Roman"/>
          <w:color w:val="000000" w:themeColor="text1"/>
          <w:sz w:val="24"/>
          <w:szCs w:val="24"/>
          <w:shd w:val="clear" w:color="auto" w:fill="FFFFFF"/>
        </w:rPr>
        <w:t xml:space="preserve">Dossey, Larry. (2014). </w:t>
      </w:r>
      <w:r>
        <w:rPr>
          <w:rFonts w:ascii="Times New Roman" w:hAnsi="Times New Roman" w:cs="Times New Roman"/>
          <w:color w:val="000000" w:themeColor="text1"/>
          <w:sz w:val="24"/>
          <w:szCs w:val="24"/>
          <w:shd w:val="clear" w:color="auto" w:fill="FFFFFF"/>
        </w:rPr>
        <w:t xml:space="preserve">FOMO, digital </w:t>
      </w:r>
      <w:r w:rsidR="00AC046A">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d</w:t>
      </w:r>
      <w:r w:rsidRPr="00CB3E6F">
        <w:rPr>
          <w:rFonts w:ascii="Times New Roman" w:hAnsi="Times New Roman" w:cs="Times New Roman"/>
          <w:color w:val="000000" w:themeColor="text1"/>
          <w:sz w:val="24"/>
          <w:szCs w:val="24"/>
          <w:shd w:val="clear" w:color="auto" w:fill="FFFFFF"/>
        </w:rPr>
        <w:t>ementia</w:t>
      </w:r>
      <w:r>
        <w:rPr>
          <w:rFonts w:ascii="Times New Roman" w:hAnsi="Times New Roman" w:cs="Times New Roman"/>
          <w:color w:val="000000" w:themeColor="text1"/>
          <w:sz w:val="24"/>
          <w:szCs w:val="24"/>
          <w:shd w:val="clear" w:color="auto" w:fill="FFFFFF"/>
        </w:rPr>
        <w:t xml:space="preserve"> and our d</w:t>
      </w:r>
      <w:r w:rsidRPr="00CB3E6F">
        <w:rPr>
          <w:rFonts w:ascii="Times New Roman" w:hAnsi="Times New Roman" w:cs="Times New Roman"/>
          <w:color w:val="000000" w:themeColor="text1"/>
          <w:sz w:val="24"/>
          <w:szCs w:val="24"/>
          <w:shd w:val="clear" w:color="auto" w:fill="FFFFFF"/>
        </w:rPr>
        <w:t xml:space="preserve">angerous </w:t>
      </w:r>
      <w:r w:rsidRPr="00CB3E6F">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e</w:t>
      </w:r>
      <w:r w:rsidRPr="00CB3E6F">
        <w:rPr>
          <w:rFonts w:ascii="Times New Roman" w:hAnsi="Times New Roman" w:cs="Times New Roman"/>
          <w:color w:val="000000" w:themeColor="text1"/>
          <w:sz w:val="24"/>
          <w:szCs w:val="24"/>
          <w:shd w:val="clear" w:color="auto" w:fill="FFFFFF"/>
        </w:rPr>
        <w:t>xperiment</w:t>
      </w:r>
      <w:r w:rsidRPr="00520C14">
        <w:rPr>
          <w:rFonts w:ascii="Times New Roman" w:hAnsi="Times New Roman" w:cs="Times New Roman"/>
          <w:color w:val="000000" w:themeColor="text1"/>
          <w:sz w:val="24"/>
          <w:szCs w:val="24"/>
          <w:shd w:val="clear" w:color="auto" w:fill="FFFFFF"/>
        </w:rPr>
        <w:t xml:space="preserve">. </w:t>
      </w:r>
      <w:r w:rsidRPr="00CB3E6F">
        <w:rPr>
          <w:rFonts w:ascii="Times New Roman" w:hAnsi="Times New Roman" w:cs="Times New Roman"/>
          <w:i/>
          <w:color w:val="000000" w:themeColor="text1"/>
          <w:sz w:val="24"/>
          <w:szCs w:val="24"/>
          <w:shd w:val="clear" w:color="auto" w:fill="FFFFFF"/>
        </w:rPr>
        <w:t>Exploration</w:t>
      </w:r>
      <w:r>
        <w:rPr>
          <w:rFonts w:ascii="Times New Roman" w:hAnsi="Times New Roman" w:cs="Times New Roman"/>
          <w:color w:val="000000" w:themeColor="text1"/>
          <w:sz w:val="24"/>
          <w:szCs w:val="24"/>
          <w:shd w:val="clear" w:color="auto" w:fill="FFFFFF"/>
        </w:rPr>
        <w:t>, 10(2),</w:t>
      </w:r>
      <w:r w:rsidRPr="00520C14">
        <w:rPr>
          <w:rFonts w:ascii="Times New Roman" w:hAnsi="Times New Roman" w:cs="Times New Roman"/>
          <w:color w:val="000000" w:themeColor="text1"/>
          <w:sz w:val="24"/>
          <w:szCs w:val="24"/>
          <w:shd w:val="clear" w:color="auto" w:fill="FFFFFF"/>
        </w:rPr>
        <w:t xml:space="preserve"> 69-</w:t>
      </w:r>
      <w:r w:rsidR="00AC046A">
        <w:rPr>
          <w:rFonts w:ascii="Times New Roman" w:hAnsi="Times New Roman" w:cs="Times New Roman"/>
          <w:color w:val="000000" w:themeColor="text1"/>
          <w:sz w:val="24"/>
          <w:szCs w:val="24"/>
          <w:shd w:val="clear" w:color="auto" w:fill="FFFFFF"/>
        </w:rPr>
        <w:tab/>
      </w:r>
      <w:r w:rsidRPr="00520C14">
        <w:rPr>
          <w:rFonts w:ascii="Times New Roman" w:hAnsi="Times New Roman" w:cs="Times New Roman"/>
          <w:color w:val="000000" w:themeColor="text1"/>
          <w:sz w:val="24"/>
          <w:szCs w:val="24"/>
          <w:shd w:val="clear" w:color="auto" w:fill="FFFFFF"/>
        </w:rPr>
        <w:t>73</w:t>
      </w:r>
      <w:r>
        <w:rPr>
          <w:rFonts w:ascii="Times New Roman" w:hAnsi="Times New Roman" w:cs="Times New Roman"/>
          <w:color w:val="000000" w:themeColor="text1"/>
          <w:sz w:val="24"/>
          <w:szCs w:val="24"/>
          <w:shd w:val="clear" w:color="auto" w:fill="FFFFFF"/>
        </w:rPr>
        <w:t xml:space="preserve">. Diunduh dari </w:t>
      </w:r>
      <w:r w:rsidR="00AC046A">
        <w:rPr>
          <w:rFonts w:ascii="Times New Roman" w:hAnsi="Times New Roman" w:cs="Times New Roman"/>
          <w:color w:val="000000" w:themeColor="text1"/>
          <w:sz w:val="24"/>
          <w:szCs w:val="24"/>
          <w:shd w:val="clear" w:color="auto" w:fill="FFFFFF"/>
        </w:rPr>
        <w:t xml:space="preserve">  </w:t>
      </w:r>
      <w:r w:rsidR="00AC046A">
        <w:rPr>
          <w:rFonts w:ascii="Times New Roman" w:hAnsi="Times New Roman" w:cs="Times New Roman"/>
          <w:color w:val="000000" w:themeColor="text1"/>
          <w:sz w:val="24"/>
          <w:szCs w:val="24"/>
          <w:shd w:val="clear" w:color="auto" w:fill="FFFFFF"/>
        </w:rPr>
        <w:tab/>
      </w:r>
      <w:hyperlink r:id="rId22" w:history="1">
        <w:r w:rsidR="00AC046A" w:rsidRPr="00AC046A">
          <w:rPr>
            <w:rStyle w:val="Hyperlink"/>
            <w:rFonts w:ascii="Times New Roman" w:hAnsi="Times New Roman" w:cs="Times New Roman"/>
            <w:color w:val="000000" w:themeColor="text1"/>
            <w:sz w:val="24"/>
            <w:szCs w:val="24"/>
            <w:u w:val="none"/>
            <w:shd w:val="clear" w:color="auto" w:fill="FFFFFF"/>
          </w:rPr>
          <w:t>https://www.researchgate.net/publi</w:t>
        </w:r>
        <w:r w:rsidR="00AC046A" w:rsidRPr="00AC046A">
          <w:rPr>
            <w:rStyle w:val="Hyperlink"/>
            <w:rFonts w:ascii="Times New Roman" w:hAnsi="Times New Roman" w:cs="Times New Roman"/>
            <w:color w:val="000000" w:themeColor="text1"/>
            <w:sz w:val="24"/>
            <w:szCs w:val="24"/>
            <w:u w:val="none"/>
            <w:shd w:val="clear" w:color="auto" w:fill="FFFFFF"/>
          </w:rPr>
          <w:tab/>
          <w:t>cation/260644572_FOMO_Digital</w:t>
        </w:r>
        <w:r w:rsidR="00AC046A" w:rsidRPr="00AC046A">
          <w:rPr>
            <w:rStyle w:val="Hyperlink"/>
            <w:rFonts w:ascii="Times New Roman" w:hAnsi="Times New Roman" w:cs="Times New Roman"/>
            <w:color w:val="000000" w:themeColor="text1"/>
            <w:sz w:val="24"/>
            <w:szCs w:val="24"/>
            <w:u w:val="none"/>
            <w:shd w:val="clear" w:color="auto" w:fill="FFFFFF"/>
          </w:rPr>
          <w:tab/>
          <w:t>_Dementia_</w:t>
        </w:r>
      </w:hyperlink>
      <w:r w:rsidRPr="00AC046A">
        <w:rPr>
          <w:rFonts w:ascii="Times New Roman" w:hAnsi="Times New Roman" w:cs="Times New Roman"/>
          <w:color w:val="000000" w:themeColor="text1"/>
          <w:sz w:val="24"/>
          <w:szCs w:val="24"/>
          <w:shd w:val="clear" w:color="auto" w:fill="FFFFFF"/>
        </w:rPr>
        <w:t>and_Our_Dangerous_</w:t>
      </w:r>
      <w:r w:rsidR="00AC046A" w:rsidRPr="00AC046A">
        <w:rPr>
          <w:rFonts w:ascii="Times New Roman" w:hAnsi="Times New Roman" w:cs="Times New Roman"/>
          <w:color w:val="000000" w:themeColor="text1"/>
          <w:sz w:val="24"/>
          <w:szCs w:val="24"/>
          <w:shd w:val="clear" w:color="auto" w:fill="FFFFFF"/>
        </w:rPr>
        <w:tab/>
      </w:r>
      <w:r w:rsidRPr="00AC046A">
        <w:rPr>
          <w:rFonts w:ascii="Times New Roman" w:hAnsi="Times New Roman" w:cs="Times New Roman"/>
          <w:color w:val="000000" w:themeColor="text1"/>
          <w:sz w:val="24"/>
          <w:szCs w:val="24"/>
          <w:shd w:val="clear" w:color="auto" w:fill="FFFFFF"/>
        </w:rPr>
        <w:t>Experiment</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Eijnden, Regina. J. J. M., Gert-Jan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 xml:space="preserve">Meerkerk., Ad A. Vermulst.,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Renske Sprijkerman., &amp;</w:t>
      </w:r>
      <w:r>
        <w:rPr>
          <w:rFonts w:ascii="Times New Roman" w:hAnsi="Times New Roman" w:cs="Times New Roman"/>
          <w:color w:val="000000" w:themeColor="text1"/>
          <w:sz w:val="24"/>
          <w:szCs w:val="24"/>
          <w:shd w:val="clear" w:color="auto" w:fill="FFFFFF"/>
        </w:rPr>
        <w:tab/>
        <w:t>Rutger C. M. E</w:t>
      </w:r>
      <w:r w:rsidR="00AC046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(2008) Online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c</w:t>
      </w:r>
      <w:r w:rsidRPr="00CB3E6F">
        <w:rPr>
          <w:rFonts w:ascii="Times New Roman" w:hAnsi="Times New Roman" w:cs="Times New Roman"/>
          <w:color w:val="000000" w:themeColor="text1"/>
          <w:sz w:val="24"/>
          <w:szCs w:val="24"/>
          <w:shd w:val="clear" w:color="auto" w:fill="FFFFFF"/>
        </w:rPr>
        <w:t>ommunicati</w:t>
      </w:r>
      <w:r w:rsidR="00AC046A">
        <w:rPr>
          <w:rFonts w:ascii="Times New Roman" w:hAnsi="Times New Roman" w:cs="Times New Roman"/>
          <w:color w:val="000000" w:themeColor="text1"/>
          <w:sz w:val="24"/>
          <w:szCs w:val="24"/>
          <w:shd w:val="clear" w:color="auto" w:fill="FFFFFF"/>
        </w:rPr>
        <w:t xml:space="preserve">on, </w:t>
      </w:r>
      <w:r>
        <w:rPr>
          <w:rFonts w:ascii="Times New Roman" w:hAnsi="Times New Roman" w:cs="Times New Roman"/>
          <w:color w:val="000000" w:themeColor="text1"/>
          <w:sz w:val="24"/>
          <w:szCs w:val="24"/>
          <w:shd w:val="clear" w:color="auto" w:fill="FFFFFF"/>
        </w:rPr>
        <w:t xml:space="preserve">compulsive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internet use and psychosocial well-</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being a</w:t>
      </w:r>
      <w:r w:rsidRPr="00CB3E6F">
        <w:rPr>
          <w:rFonts w:ascii="Times New Roman" w:hAnsi="Times New Roman" w:cs="Times New Roman"/>
          <w:color w:val="000000" w:themeColor="text1"/>
          <w:sz w:val="24"/>
          <w:szCs w:val="24"/>
          <w:shd w:val="clear" w:color="auto" w:fill="FFFFFF"/>
        </w:rPr>
        <w:t xml:space="preserve">mong </w:t>
      </w:r>
      <w:r>
        <w:rPr>
          <w:rFonts w:ascii="Times New Roman" w:hAnsi="Times New Roman" w:cs="Times New Roman"/>
          <w:color w:val="000000" w:themeColor="text1"/>
          <w:sz w:val="24"/>
          <w:szCs w:val="24"/>
          <w:shd w:val="clear" w:color="auto" w:fill="FFFFFF"/>
        </w:rPr>
        <w:tab/>
        <w:t>a</w:t>
      </w:r>
      <w:r w:rsidRPr="00CB3E6F">
        <w:rPr>
          <w:rFonts w:ascii="Times New Roman" w:hAnsi="Times New Roman" w:cs="Times New Roman"/>
          <w:color w:val="000000" w:themeColor="text1"/>
          <w:sz w:val="24"/>
          <w:szCs w:val="24"/>
          <w:shd w:val="clear" w:color="auto" w:fill="FFFFFF"/>
        </w:rPr>
        <w:t xml:space="preserve">dolescents: A </w:t>
      </w:r>
      <w:r w:rsidR="00964AE5">
        <w:rPr>
          <w:rFonts w:ascii="Times New Roman" w:hAnsi="Times New Roman" w:cs="Times New Roman"/>
          <w:color w:val="000000" w:themeColor="text1"/>
          <w:sz w:val="24"/>
          <w:szCs w:val="24"/>
          <w:shd w:val="clear" w:color="auto" w:fill="FFFFFF"/>
        </w:rPr>
        <w:tab/>
      </w:r>
      <w:r w:rsidRPr="00CB3E6F">
        <w:rPr>
          <w:rFonts w:ascii="Times New Roman" w:hAnsi="Times New Roman" w:cs="Times New Roman"/>
          <w:color w:val="000000" w:themeColor="text1"/>
          <w:sz w:val="24"/>
          <w:szCs w:val="24"/>
          <w:shd w:val="clear" w:color="auto" w:fill="FFFFFF"/>
        </w:rPr>
        <w:t>Longitudinal Study.</w:t>
      </w:r>
      <w:r w:rsidR="00AC046A">
        <w:rPr>
          <w:rFonts w:ascii="Times New Roman" w:hAnsi="Times New Roman" w:cs="Times New Roman"/>
          <w:i/>
          <w:color w:val="000000" w:themeColor="text1"/>
          <w:sz w:val="24"/>
          <w:szCs w:val="24"/>
          <w:shd w:val="clear" w:color="auto" w:fill="FFFFFF"/>
        </w:rPr>
        <w:t xml:space="preserve"> </w:t>
      </w:r>
      <w:r w:rsidRPr="00A923AF">
        <w:rPr>
          <w:rFonts w:ascii="Times New Roman" w:hAnsi="Times New Roman" w:cs="Times New Roman"/>
          <w:i/>
          <w:color w:val="000000" w:themeColor="text1"/>
          <w:sz w:val="24"/>
          <w:szCs w:val="24"/>
          <w:shd w:val="clear" w:color="auto" w:fill="FFFFFF"/>
        </w:rPr>
        <w:t xml:space="preserve">Developmental </w:t>
      </w:r>
      <w:r w:rsidR="00964AE5">
        <w:rPr>
          <w:rFonts w:ascii="Times New Roman" w:hAnsi="Times New Roman" w:cs="Times New Roman"/>
          <w:i/>
          <w:color w:val="000000" w:themeColor="text1"/>
          <w:sz w:val="24"/>
          <w:szCs w:val="24"/>
          <w:shd w:val="clear" w:color="auto" w:fill="FFFFFF"/>
        </w:rPr>
        <w:tab/>
      </w:r>
      <w:r w:rsidRPr="00A923AF">
        <w:rPr>
          <w:rFonts w:ascii="Times New Roman" w:hAnsi="Times New Roman" w:cs="Times New Roman"/>
          <w:i/>
          <w:color w:val="000000" w:themeColor="text1"/>
          <w:sz w:val="24"/>
          <w:szCs w:val="24"/>
          <w:shd w:val="clear" w:color="auto" w:fill="FFFFFF"/>
        </w:rPr>
        <w:t>Psychology</w:t>
      </w:r>
      <w:r w:rsidR="00964AE5">
        <w:rPr>
          <w:rFonts w:ascii="Times New Roman" w:hAnsi="Times New Roman" w:cs="Times New Roman"/>
          <w:color w:val="000000" w:themeColor="text1"/>
          <w:sz w:val="24"/>
          <w:szCs w:val="24"/>
          <w:shd w:val="clear" w:color="auto" w:fill="FFFFFF"/>
        </w:rPr>
        <w:t xml:space="preserve">, 44(3). </w:t>
      </w:r>
      <w:r>
        <w:rPr>
          <w:rFonts w:ascii="Times New Roman" w:hAnsi="Times New Roman" w:cs="Times New Roman"/>
          <w:color w:val="000000" w:themeColor="text1"/>
          <w:sz w:val="24"/>
          <w:szCs w:val="24"/>
          <w:shd w:val="clear" w:color="auto" w:fill="FFFFFF"/>
        </w:rPr>
        <w:t xml:space="preserve">655-665. doi: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10.1037/0012-1649.44.3.655</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Hanika, Ita Musfirowati. (2015).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Fenomena ph</w:t>
      </w:r>
      <w:r w:rsidR="00964AE5">
        <w:rPr>
          <w:rFonts w:ascii="Times New Roman" w:hAnsi="Times New Roman" w:cs="Times New Roman"/>
          <w:color w:val="000000" w:themeColor="text1"/>
          <w:sz w:val="24"/>
          <w:szCs w:val="24"/>
          <w:shd w:val="clear" w:color="auto" w:fill="FFFFFF"/>
        </w:rPr>
        <w:t xml:space="preserve">ubbing di era milenia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 xml:space="preserve">(ketergantungan seseorang pada </w:t>
      </w:r>
      <w:r w:rsidR="00964AE5">
        <w:rPr>
          <w:rFonts w:ascii="Times New Roman" w:hAnsi="Times New Roman" w:cs="Times New Roman"/>
          <w:color w:val="000000" w:themeColor="text1"/>
          <w:sz w:val="24"/>
          <w:szCs w:val="24"/>
          <w:shd w:val="clear" w:color="auto" w:fill="FFFFFF"/>
        </w:rPr>
        <w:lastRenderedPageBreak/>
        <w:tab/>
      </w:r>
      <w:r>
        <w:rPr>
          <w:rFonts w:ascii="Times New Roman" w:hAnsi="Times New Roman" w:cs="Times New Roman"/>
          <w:color w:val="000000" w:themeColor="text1"/>
          <w:sz w:val="24"/>
          <w:szCs w:val="24"/>
          <w:shd w:val="clear" w:color="auto" w:fill="FFFFFF"/>
        </w:rPr>
        <w:t xml:space="preserve">smartphone terhadap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l</w:t>
      </w:r>
      <w:r w:rsidRPr="00944096">
        <w:rPr>
          <w:rFonts w:ascii="Times New Roman" w:hAnsi="Times New Roman" w:cs="Times New Roman"/>
          <w:color w:val="000000" w:themeColor="text1"/>
          <w:sz w:val="24"/>
          <w:szCs w:val="24"/>
          <w:shd w:val="clear" w:color="auto" w:fill="FFFFFF"/>
        </w:rPr>
        <w:t>ingkungannya)</w:t>
      </w:r>
      <w:r>
        <w:rPr>
          <w:rFonts w:ascii="Times New Roman" w:hAnsi="Times New Roman" w:cs="Times New Roman"/>
          <w:color w:val="000000" w:themeColor="text1"/>
          <w:sz w:val="24"/>
          <w:szCs w:val="24"/>
          <w:shd w:val="clear" w:color="auto" w:fill="FFFFFF"/>
        </w:rPr>
        <w:t xml:space="preserve">. </w:t>
      </w:r>
      <w:r w:rsidRPr="00944096">
        <w:rPr>
          <w:rFonts w:ascii="Times New Roman" w:hAnsi="Times New Roman" w:cs="Times New Roman"/>
          <w:i/>
          <w:color w:val="000000" w:themeColor="text1"/>
          <w:sz w:val="24"/>
          <w:szCs w:val="24"/>
          <w:shd w:val="clear" w:color="auto" w:fill="FFFFFF"/>
        </w:rPr>
        <w:t>Jurnal Interaksi</w:t>
      </w:r>
      <w:r w:rsidR="00964AE5">
        <w:rPr>
          <w:rFonts w:ascii="Times New Roman" w:hAnsi="Times New Roman" w:cs="Times New Roman"/>
          <w:color w:val="000000" w:themeColor="text1"/>
          <w:sz w:val="24"/>
          <w:szCs w:val="24"/>
          <w:shd w:val="clear" w:color="auto" w:fill="FFFFFF"/>
        </w:rPr>
        <w:t xml:space="preserve">, </w:t>
      </w:r>
      <w:r w:rsidR="00964AE5">
        <w:rPr>
          <w:rFonts w:ascii="Times New Roman" w:hAnsi="Times New Roman" w:cs="Times New Roman"/>
          <w:color w:val="000000" w:themeColor="text1"/>
          <w:sz w:val="24"/>
          <w:szCs w:val="24"/>
          <w:shd w:val="clear" w:color="auto" w:fill="FFFFFF"/>
        </w:rPr>
        <w:tab/>
        <w:t xml:space="preserve">4(1), 42-51. Diunduh dari </w:t>
      </w:r>
      <w:r w:rsidR="00964AE5">
        <w:rPr>
          <w:rFonts w:ascii="Times New Roman" w:hAnsi="Times New Roman" w:cs="Times New Roman"/>
          <w:color w:val="000000" w:themeColor="text1"/>
          <w:sz w:val="24"/>
          <w:szCs w:val="24"/>
          <w:shd w:val="clear" w:color="auto" w:fill="FFFFFF"/>
        </w:rPr>
        <w:tab/>
      </w:r>
      <w:hyperlink r:id="rId23" w:history="1">
        <w:r w:rsidR="00964AE5" w:rsidRPr="00964AE5">
          <w:rPr>
            <w:rStyle w:val="Hyperlink"/>
            <w:rFonts w:ascii="Times New Roman" w:hAnsi="Times New Roman" w:cs="Times New Roman"/>
            <w:color w:val="000000" w:themeColor="text1"/>
            <w:sz w:val="24"/>
            <w:szCs w:val="24"/>
            <w:u w:val="none"/>
            <w:shd w:val="clear" w:color="auto" w:fill="FFFFFF"/>
          </w:rPr>
          <w:t>http://ejournal.undip.ac.id/index.ph</w:t>
        </w:r>
      </w:hyperlink>
      <w:r w:rsidR="00964AE5" w:rsidRPr="00964AE5">
        <w:rPr>
          <w:rFonts w:ascii="Times New Roman" w:hAnsi="Times New Roman" w:cs="Times New Roman"/>
          <w:color w:val="000000" w:themeColor="text1"/>
          <w:sz w:val="24"/>
          <w:szCs w:val="24"/>
          <w:shd w:val="clear" w:color="auto" w:fill="FFFFFF"/>
        </w:rPr>
        <w:tab/>
      </w:r>
      <w:r w:rsidRPr="00964AE5">
        <w:rPr>
          <w:rFonts w:ascii="Times New Roman" w:hAnsi="Times New Roman" w:cs="Times New Roman"/>
          <w:color w:val="000000" w:themeColor="text1"/>
          <w:sz w:val="24"/>
          <w:szCs w:val="24"/>
          <w:shd w:val="clear" w:color="auto" w:fill="FFFFFF"/>
        </w:rPr>
        <w:t>p/interaksi/article/view/9734</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JWTIntelligen</w:t>
      </w:r>
      <w:r w:rsidR="00964AE5">
        <w:rPr>
          <w:rFonts w:ascii="Times New Roman" w:hAnsi="Times New Roman" w:cs="Times New Roman"/>
          <w:color w:val="000000" w:themeColor="text1"/>
          <w:sz w:val="24"/>
          <w:szCs w:val="24"/>
          <w:shd w:val="clear" w:color="auto" w:fill="FFFFFF"/>
        </w:rPr>
        <w:t xml:space="preserve">ce. (2011). Fear of missing </w:t>
      </w:r>
      <w:r w:rsidR="00964AE5">
        <w:rPr>
          <w:rFonts w:ascii="Times New Roman" w:hAnsi="Times New Roman" w:cs="Times New Roman"/>
          <w:color w:val="000000" w:themeColor="text1"/>
          <w:sz w:val="24"/>
          <w:szCs w:val="24"/>
          <w:shd w:val="clear" w:color="auto" w:fill="FFFFFF"/>
        </w:rPr>
        <w:tab/>
        <w:t xml:space="preserve">out </w:t>
      </w:r>
      <w:r>
        <w:rPr>
          <w:rFonts w:ascii="Times New Roman" w:hAnsi="Times New Roman" w:cs="Times New Roman"/>
          <w:color w:val="000000" w:themeColor="text1"/>
          <w:sz w:val="24"/>
          <w:szCs w:val="24"/>
          <w:shd w:val="clear" w:color="auto" w:fill="FFFFFF"/>
        </w:rPr>
        <w:t xml:space="preserve">(FOMO). Diunduh dari </w:t>
      </w:r>
      <w:r>
        <w:rPr>
          <w:rFonts w:ascii="Times New Roman" w:hAnsi="Times New Roman" w:cs="Times New Roman"/>
          <w:color w:val="000000" w:themeColor="text1"/>
          <w:sz w:val="24"/>
          <w:szCs w:val="24"/>
          <w:shd w:val="clear" w:color="auto" w:fill="FFFFFF"/>
        </w:rPr>
        <w:tab/>
      </w:r>
      <w:hyperlink r:id="rId24" w:history="1">
        <w:r w:rsidR="00964AE5" w:rsidRPr="00964AE5">
          <w:rPr>
            <w:rStyle w:val="Hyperlink"/>
            <w:rFonts w:ascii="Times New Roman" w:hAnsi="Times New Roman" w:cs="Times New Roman"/>
            <w:color w:val="000000" w:themeColor="text1"/>
            <w:sz w:val="24"/>
            <w:szCs w:val="24"/>
            <w:u w:val="none"/>
            <w:shd w:val="clear" w:color="auto" w:fill="FFFFFF"/>
          </w:rPr>
          <w:t>https://www.jwtintelligence.com/pr</w:t>
        </w:r>
        <w:r w:rsidR="00964AE5" w:rsidRPr="00964AE5">
          <w:rPr>
            <w:rStyle w:val="Hyperlink"/>
            <w:rFonts w:ascii="Times New Roman" w:hAnsi="Times New Roman" w:cs="Times New Roman"/>
            <w:color w:val="000000" w:themeColor="text1"/>
            <w:sz w:val="24"/>
            <w:szCs w:val="24"/>
            <w:u w:val="none"/>
            <w:shd w:val="clear" w:color="auto" w:fill="FFFFFF"/>
          </w:rPr>
          <w:tab/>
          <w:t>oduction/FOMO_JWT_TrendRepo</w:t>
        </w:r>
        <w:r w:rsidR="00964AE5" w:rsidRPr="00964AE5">
          <w:rPr>
            <w:rStyle w:val="Hyperlink"/>
            <w:rFonts w:ascii="Times New Roman" w:hAnsi="Times New Roman" w:cs="Times New Roman"/>
            <w:color w:val="000000" w:themeColor="text1"/>
            <w:sz w:val="24"/>
            <w:szCs w:val="24"/>
            <w:u w:val="none"/>
            <w:shd w:val="clear" w:color="auto" w:fill="FFFFFF"/>
          </w:rPr>
          <w:tab/>
          <w:t>rt_</w:t>
        </w:r>
      </w:hyperlink>
      <w:r w:rsidRPr="00964AE5">
        <w:rPr>
          <w:rFonts w:ascii="Times New Roman" w:hAnsi="Times New Roman" w:cs="Times New Roman"/>
          <w:color w:val="000000" w:themeColor="text1"/>
          <w:sz w:val="24"/>
          <w:szCs w:val="24"/>
          <w:shd w:val="clear" w:color="auto" w:fill="FFFFFF"/>
        </w:rPr>
        <w:t>May2011.pdf</w:t>
      </w:r>
    </w:p>
    <w:p w:rsidR="000E50A6" w:rsidRPr="009D1163"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JWTIntelligen</w:t>
      </w:r>
      <w:r w:rsidR="00964AE5">
        <w:rPr>
          <w:rFonts w:ascii="Times New Roman" w:hAnsi="Times New Roman" w:cs="Times New Roman"/>
          <w:color w:val="000000" w:themeColor="text1"/>
          <w:sz w:val="24"/>
          <w:szCs w:val="24"/>
          <w:shd w:val="clear" w:color="auto" w:fill="FFFFFF"/>
        </w:rPr>
        <w:t xml:space="preserve">ce. (2012). Fear of missing </w:t>
      </w:r>
      <w:r w:rsidR="00964AE5">
        <w:rPr>
          <w:rFonts w:ascii="Times New Roman" w:hAnsi="Times New Roman" w:cs="Times New Roman"/>
          <w:color w:val="000000" w:themeColor="text1"/>
          <w:sz w:val="24"/>
          <w:szCs w:val="24"/>
          <w:shd w:val="clear" w:color="auto" w:fill="FFFFFF"/>
        </w:rPr>
        <w:tab/>
        <w:t xml:space="preserve">out </w:t>
      </w:r>
      <w:r>
        <w:rPr>
          <w:rFonts w:ascii="Times New Roman" w:hAnsi="Times New Roman" w:cs="Times New Roman"/>
          <w:color w:val="000000" w:themeColor="text1"/>
          <w:sz w:val="24"/>
          <w:szCs w:val="24"/>
          <w:shd w:val="clear" w:color="auto" w:fill="FFFFFF"/>
        </w:rPr>
        <w:t xml:space="preserve">(FOMO). Diunduh dari </w:t>
      </w:r>
      <w:r w:rsidR="00964AE5">
        <w:rPr>
          <w:rFonts w:ascii="Times New Roman" w:hAnsi="Times New Roman" w:cs="Times New Roman"/>
          <w:color w:val="000000" w:themeColor="text1"/>
          <w:sz w:val="24"/>
          <w:szCs w:val="24"/>
          <w:shd w:val="clear" w:color="auto" w:fill="FFFFFF"/>
        </w:rPr>
        <w:tab/>
      </w:r>
      <w:hyperlink r:id="rId25" w:history="1">
        <w:r w:rsidR="00964AE5" w:rsidRPr="00964AE5">
          <w:rPr>
            <w:rStyle w:val="Hyperlink"/>
            <w:rFonts w:ascii="Times New Roman" w:hAnsi="Times New Roman" w:cs="Times New Roman"/>
            <w:color w:val="000000" w:themeColor="text1"/>
            <w:sz w:val="24"/>
            <w:szCs w:val="24"/>
            <w:u w:val="none"/>
            <w:shd w:val="clear" w:color="auto" w:fill="FFFFFF"/>
          </w:rPr>
          <w:t>https://www.jwtintelligence.com/w</w:t>
        </w:r>
        <w:r w:rsidR="00964AE5" w:rsidRPr="00964AE5">
          <w:rPr>
            <w:rStyle w:val="Hyperlink"/>
            <w:rFonts w:ascii="Times New Roman" w:hAnsi="Times New Roman" w:cs="Times New Roman"/>
            <w:color w:val="000000" w:themeColor="text1"/>
            <w:sz w:val="24"/>
            <w:szCs w:val="24"/>
            <w:u w:val="none"/>
            <w:shd w:val="clear" w:color="auto" w:fill="FFFFFF"/>
          </w:rPr>
          <w:tab/>
          <w:t>pcontent/uploads/2012/03/F_JWT_</w:t>
        </w:r>
      </w:hyperlink>
      <w:r w:rsidR="00964AE5" w:rsidRPr="00964AE5">
        <w:rPr>
          <w:rFonts w:ascii="Times New Roman" w:hAnsi="Times New Roman" w:cs="Times New Roman"/>
          <w:color w:val="000000" w:themeColor="text1"/>
          <w:sz w:val="24"/>
          <w:szCs w:val="24"/>
          <w:shd w:val="clear" w:color="auto" w:fill="FFFFFF"/>
        </w:rPr>
        <w:tab/>
      </w:r>
      <w:r w:rsidRPr="00964AE5">
        <w:rPr>
          <w:rFonts w:ascii="Times New Roman" w:hAnsi="Times New Roman" w:cs="Times New Roman"/>
          <w:color w:val="000000" w:themeColor="text1"/>
          <w:sz w:val="24"/>
          <w:szCs w:val="24"/>
          <w:shd w:val="clear" w:color="auto" w:fill="FFFFFF"/>
        </w:rPr>
        <w:t>FOMO-update_3.21.12.pdf</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Kuss, Daria J., &amp; </w:t>
      </w:r>
      <w:r w:rsidRPr="00520C14">
        <w:rPr>
          <w:rFonts w:ascii="Times New Roman" w:hAnsi="Times New Roman" w:cs="Times New Roman"/>
          <w:color w:val="000000" w:themeColor="text1"/>
          <w:sz w:val="24"/>
          <w:szCs w:val="24"/>
          <w:shd w:val="clear" w:color="auto" w:fill="FFFFFF"/>
        </w:rPr>
        <w:t>Mark</w:t>
      </w:r>
      <w:r>
        <w:rPr>
          <w:rFonts w:ascii="Times New Roman" w:hAnsi="Times New Roman" w:cs="Times New Roman"/>
          <w:color w:val="000000" w:themeColor="text1"/>
          <w:sz w:val="24"/>
          <w:szCs w:val="24"/>
          <w:shd w:val="clear" w:color="auto" w:fill="FFFFFF"/>
        </w:rPr>
        <w:t>,</w:t>
      </w:r>
      <w:r w:rsidRPr="00520C14">
        <w:rPr>
          <w:rFonts w:ascii="Times New Roman" w:hAnsi="Times New Roman" w:cs="Times New Roman"/>
          <w:color w:val="000000" w:themeColor="text1"/>
          <w:sz w:val="24"/>
          <w:szCs w:val="24"/>
          <w:shd w:val="clear" w:color="auto" w:fill="FFFFFF"/>
        </w:rPr>
        <w:t xml:space="preserve"> D Griffits. (2015).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i/>
          <w:color w:val="000000" w:themeColor="text1"/>
          <w:sz w:val="24"/>
          <w:szCs w:val="24"/>
          <w:shd w:val="clear" w:color="auto" w:fill="FFFFFF"/>
        </w:rPr>
        <w:t>Internet addiction p</w:t>
      </w:r>
      <w:r w:rsidRPr="00520C14">
        <w:rPr>
          <w:rFonts w:ascii="Times New Roman" w:hAnsi="Times New Roman" w:cs="Times New Roman"/>
          <w:i/>
          <w:color w:val="000000" w:themeColor="text1"/>
          <w:sz w:val="24"/>
          <w:szCs w:val="24"/>
          <w:shd w:val="clear" w:color="auto" w:fill="FFFFFF"/>
        </w:rPr>
        <w:t>sychoterapy</w:t>
      </w:r>
      <w:r w:rsidRPr="00520C1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r>
      <w:r w:rsidRPr="00520C14">
        <w:rPr>
          <w:rFonts w:ascii="Times New Roman" w:hAnsi="Times New Roman" w:cs="Times New Roman"/>
          <w:color w:val="000000" w:themeColor="text1"/>
          <w:sz w:val="24"/>
          <w:szCs w:val="24"/>
          <w:shd w:val="clear" w:color="auto" w:fill="FFFFFF"/>
        </w:rPr>
        <w:t xml:space="preserve">United </w:t>
      </w:r>
      <w:r w:rsidRPr="00520C14">
        <w:rPr>
          <w:rFonts w:ascii="Times New Roman" w:hAnsi="Times New Roman" w:cs="Times New Roman"/>
          <w:color w:val="000000" w:themeColor="text1"/>
          <w:sz w:val="24"/>
          <w:szCs w:val="24"/>
          <w:shd w:val="clear" w:color="auto" w:fill="FFFFFF"/>
        </w:rPr>
        <w:tab/>
        <w:t xml:space="preserve">Kingdom (UK): Palgrave </w:t>
      </w:r>
      <w:r w:rsidR="00964AE5">
        <w:rPr>
          <w:rFonts w:ascii="Times New Roman" w:hAnsi="Times New Roman" w:cs="Times New Roman"/>
          <w:color w:val="000000" w:themeColor="text1"/>
          <w:sz w:val="24"/>
          <w:szCs w:val="24"/>
          <w:shd w:val="clear" w:color="auto" w:fill="FFFFFF"/>
        </w:rPr>
        <w:tab/>
      </w:r>
      <w:r w:rsidRPr="00520C14">
        <w:rPr>
          <w:rFonts w:ascii="Times New Roman" w:hAnsi="Times New Roman" w:cs="Times New Roman"/>
          <w:color w:val="000000" w:themeColor="text1"/>
          <w:sz w:val="24"/>
          <w:szCs w:val="24"/>
          <w:shd w:val="clear" w:color="auto" w:fill="FFFFFF"/>
        </w:rPr>
        <w:t>Pivot</w:t>
      </w:r>
    </w:p>
    <w:p w:rsidR="000E50A6" w:rsidRPr="00520C14"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Nugraini, Indah. (2015). Keterampilan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sosial se</w:t>
      </w:r>
      <w:r w:rsidR="00964AE5">
        <w:rPr>
          <w:rFonts w:ascii="Times New Roman" w:hAnsi="Times New Roman" w:cs="Times New Roman"/>
          <w:color w:val="000000" w:themeColor="text1"/>
          <w:sz w:val="24"/>
          <w:szCs w:val="24"/>
          <w:shd w:val="clear" w:color="auto" w:fill="FFFFFF"/>
        </w:rPr>
        <w:t xml:space="preserve">bagai mediator antara </w:t>
      </w:r>
      <w:r w:rsidR="00964AE5">
        <w:rPr>
          <w:rFonts w:ascii="Times New Roman" w:hAnsi="Times New Roman" w:cs="Times New Roman"/>
          <w:color w:val="000000" w:themeColor="text1"/>
          <w:sz w:val="24"/>
          <w:szCs w:val="24"/>
          <w:shd w:val="clear" w:color="auto" w:fill="FFFFFF"/>
        </w:rPr>
        <w:tab/>
        <w:t xml:space="preserve">hubungan </w:t>
      </w:r>
      <w:r>
        <w:rPr>
          <w:rFonts w:ascii="Times New Roman" w:hAnsi="Times New Roman" w:cs="Times New Roman"/>
          <w:color w:val="000000" w:themeColor="text1"/>
          <w:sz w:val="24"/>
          <w:szCs w:val="24"/>
          <w:shd w:val="clear" w:color="auto" w:fill="FFFFFF"/>
        </w:rPr>
        <w:t xml:space="preserve">kecanduan internet dan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 xml:space="preserve">kesejahteraan psikologis pada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 xml:space="preserve">remaja. </w:t>
      </w:r>
      <w:r w:rsidRPr="00944096">
        <w:rPr>
          <w:rFonts w:ascii="Times New Roman" w:hAnsi="Times New Roman" w:cs="Times New Roman"/>
          <w:i/>
          <w:color w:val="000000" w:themeColor="text1"/>
          <w:sz w:val="24"/>
          <w:szCs w:val="24"/>
          <w:shd w:val="clear" w:color="auto" w:fill="FFFFFF"/>
        </w:rPr>
        <w:t>Skripsi</w:t>
      </w:r>
      <w:r w:rsidR="00964AE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00964AE5">
        <w:rPr>
          <w:rFonts w:ascii="Times New Roman" w:hAnsi="Times New Roman" w:cs="Times New Roman"/>
          <w:color w:val="000000" w:themeColor="text1"/>
          <w:sz w:val="24"/>
          <w:szCs w:val="24"/>
          <w:shd w:val="clear" w:color="auto" w:fill="FFFFFF"/>
        </w:rPr>
        <w:t xml:space="preserve">tidak diterbitkan), </w:t>
      </w:r>
      <w:r w:rsidR="00964AE5">
        <w:rPr>
          <w:rFonts w:ascii="Times New Roman" w:hAnsi="Times New Roman" w:cs="Times New Roman"/>
          <w:color w:val="000000" w:themeColor="text1"/>
          <w:sz w:val="24"/>
          <w:szCs w:val="24"/>
          <w:shd w:val="clear" w:color="auto" w:fill="FFFFFF"/>
        </w:rPr>
        <w:tab/>
        <w:t xml:space="preserve">Yogyakarta: </w:t>
      </w:r>
      <w:r>
        <w:rPr>
          <w:rFonts w:ascii="Times New Roman" w:hAnsi="Times New Roman" w:cs="Times New Roman"/>
          <w:color w:val="000000" w:themeColor="text1"/>
          <w:sz w:val="24"/>
          <w:szCs w:val="24"/>
          <w:shd w:val="clear" w:color="auto" w:fill="FFFFFF"/>
        </w:rPr>
        <w:t>Fakulta</w:t>
      </w:r>
      <w:r w:rsidR="00964AE5">
        <w:rPr>
          <w:rFonts w:ascii="Times New Roman" w:hAnsi="Times New Roman" w:cs="Times New Roman"/>
          <w:color w:val="000000" w:themeColor="text1"/>
          <w:sz w:val="24"/>
          <w:szCs w:val="24"/>
          <w:shd w:val="clear" w:color="auto" w:fill="FFFFFF"/>
        </w:rPr>
        <w:t xml:space="preserve">s Psikologi </w:t>
      </w:r>
      <w:r w:rsidR="00964AE5">
        <w:rPr>
          <w:rFonts w:ascii="Times New Roman" w:hAnsi="Times New Roman" w:cs="Times New Roman"/>
          <w:color w:val="000000" w:themeColor="text1"/>
          <w:sz w:val="24"/>
          <w:szCs w:val="24"/>
          <w:shd w:val="clear" w:color="auto" w:fill="FFFFFF"/>
        </w:rPr>
        <w:tab/>
        <w:t xml:space="preserve">Universitas Gadjah </w:t>
      </w:r>
      <w:r>
        <w:rPr>
          <w:rFonts w:ascii="Times New Roman" w:hAnsi="Times New Roman" w:cs="Times New Roman"/>
          <w:color w:val="000000" w:themeColor="text1"/>
          <w:sz w:val="24"/>
          <w:szCs w:val="24"/>
          <w:shd w:val="clear" w:color="auto" w:fill="FFFFFF"/>
        </w:rPr>
        <w:t>Mada</w:t>
      </w:r>
    </w:p>
    <w:p w:rsidR="000E50A6" w:rsidRDefault="000E50A6" w:rsidP="000E50A6">
      <w:pPr>
        <w:spacing w:line="240" w:lineRule="auto"/>
        <w:rPr>
          <w:rFonts w:ascii="Times New Roman" w:hAnsi="Times New Roman" w:cs="Times New Roman"/>
          <w:color w:val="000000" w:themeColor="text1"/>
          <w:sz w:val="24"/>
          <w:szCs w:val="24"/>
          <w:shd w:val="clear" w:color="auto" w:fill="FFFFFF"/>
        </w:rPr>
      </w:pPr>
      <w:r w:rsidRPr="00520C14">
        <w:rPr>
          <w:rFonts w:ascii="Times New Roman" w:hAnsi="Times New Roman" w:cs="Times New Roman"/>
          <w:color w:val="000000" w:themeColor="text1"/>
          <w:sz w:val="24"/>
          <w:szCs w:val="24"/>
          <w:shd w:val="clear" w:color="auto" w:fill="FFFFFF"/>
        </w:rPr>
        <w:t xml:space="preserve">Nurmandia, Heny., Denok Wigati., Luluk </w:t>
      </w:r>
      <w:r w:rsidR="00964AE5">
        <w:rPr>
          <w:rFonts w:ascii="Times New Roman" w:hAnsi="Times New Roman" w:cs="Times New Roman"/>
          <w:color w:val="000000" w:themeColor="text1"/>
          <w:sz w:val="24"/>
          <w:szCs w:val="24"/>
          <w:shd w:val="clear" w:color="auto" w:fill="FFFFFF"/>
        </w:rPr>
        <w:tab/>
      </w:r>
      <w:r w:rsidRPr="00520C14">
        <w:rPr>
          <w:rFonts w:ascii="Times New Roman" w:hAnsi="Times New Roman" w:cs="Times New Roman"/>
          <w:color w:val="000000" w:themeColor="text1"/>
          <w:sz w:val="24"/>
          <w:szCs w:val="24"/>
          <w:shd w:val="clear" w:color="auto" w:fill="FFFFFF"/>
        </w:rPr>
        <w:t xml:space="preserve">Masluchah. (2013). </w:t>
      </w:r>
      <w:r>
        <w:rPr>
          <w:rFonts w:ascii="Times New Roman" w:hAnsi="Times New Roman" w:cs="Times New Roman"/>
          <w:color w:val="000000" w:themeColor="text1"/>
          <w:sz w:val="24"/>
          <w:szCs w:val="24"/>
          <w:shd w:val="clear" w:color="auto" w:fill="FFFFFF"/>
        </w:rPr>
        <w:t xml:space="preserve">Hubungan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w:t>
      </w:r>
      <w:r w:rsidRPr="00944096">
        <w:rPr>
          <w:rFonts w:ascii="Times New Roman" w:hAnsi="Times New Roman" w:cs="Times New Roman"/>
          <w:color w:val="000000" w:themeColor="text1"/>
          <w:sz w:val="24"/>
          <w:szCs w:val="24"/>
          <w:shd w:val="clear" w:color="auto" w:fill="FFFFFF"/>
        </w:rPr>
        <w:t xml:space="preserve">ntara </w:t>
      </w:r>
      <w:r w:rsidRPr="00944096">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k</w:t>
      </w:r>
      <w:r w:rsidR="00964AE5">
        <w:rPr>
          <w:rFonts w:ascii="Times New Roman" w:hAnsi="Times New Roman" w:cs="Times New Roman"/>
          <w:color w:val="000000" w:themeColor="text1"/>
          <w:sz w:val="24"/>
          <w:szCs w:val="24"/>
          <w:shd w:val="clear" w:color="auto" w:fill="FFFFFF"/>
        </w:rPr>
        <w:t xml:space="preserve">emampuan </w:t>
      </w:r>
      <w:r>
        <w:rPr>
          <w:rFonts w:ascii="Times New Roman" w:hAnsi="Times New Roman" w:cs="Times New Roman"/>
          <w:color w:val="000000" w:themeColor="text1"/>
          <w:sz w:val="24"/>
          <w:szCs w:val="24"/>
          <w:shd w:val="clear" w:color="auto" w:fill="FFFFFF"/>
        </w:rPr>
        <w:t xml:space="preserve">sosialisasi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dengan kecanduan jejaring s</w:t>
      </w:r>
      <w:r w:rsidRPr="00944096">
        <w:rPr>
          <w:rFonts w:ascii="Times New Roman" w:hAnsi="Times New Roman" w:cs="Times New Roman"/>
          <w:color w:val="000000" w:themeColor="text1"/>
          <w:sz w:val="24"/>
          <w:szCs w:val="24"/>
          <w:shd w:val="clear" w:color="auto" w:fill="FFFFFF"/>
        </w:rPr>
        <w:t>osial</w:t>
      </w:r>
      <w:r w:rsidRPr="00520C14">
        <w:rPr>
          <w:rFonts w:ascii="Times New Roman" w:hAnsi="Times New Roman" w:cs="Times New Roman"/>
          <w:color w:val="000000" w:themeColor="text1"/>
          <w:sz w:val="24"/>
          <w:szCs w:val="24"/>
          <w:shd w:val="clear" w:color="auto" w:fill="FFFFFF"/>
        </w:rPr>
        <w:t xml:space="preserve">. </w:t>
      </w:r>
      <w:r w:rsidR="00964AE5">
        <w:rPr>
          <w:rFonts w:ascii="Times New Roman" w:hAnsi="Times New Roman" w:cs="Times New Roman"/>
          <w:color w:val="000000" w:themeColor="text1"/>
          <w:sz w:val="24"/>
          <w:szCs w:val="24"/>
          <w:shd w:val="clear" w:color="auto" w:fill="FFFFFF"/>
        </w:rPr>
        <w:tab/>
      </w:r>
      <w:r w:rsidRPr="00944096">
        <w:rPr>
          <w:rFonts w:ascii="Times New Roman" w:hAnsi="Times New Roman" w:cs="Times New Roman"/>
          <w:i/>
          <w:color w:val="000000" w:themeColor="text1"/>
          <w:sz w:val="24"/>
          <w:szCs w:val="24"/>
          <w:shd w:val="clear" w:color="auto" w:fill="FFFFFF"/>
        </w:rPr>
        <w:t xml:space="preserve">Jurnal </w:t>
      </w:r>
      <w:r w:rsidRPr="00944096">
        <w:rPr>
          <w:rFonts w:ascii="Times New Roman" w:hAnsi="Times New Roman" w:cs="Times New Roman"/>
          <w:i/>
          <w:color w:val="000000" w:themeColor="text1"/>
          <w:sz w:val="24"/>
          <w:szCs w:val="24"/>
          <w:shd w:val="clear" w:color="auto" w:fill="FFFFFF"/>
        </w:rPr>
        <w:tab/>
        <w:t>Penelitian Psikologi</w:t>
      </w:r>
      <w:r>
        <w:rPr>
          <w:rFonts w:ascii="Times New Roman" w:hAnsi="Times New Roman" w:cs="Times New Roman"/>
          <w:color w:val="000000" w:themeColor="text1"/>
          <w:sz w:val="24"/>
          <w:szCs w:val="24"/>
          <w:shd w:val="clear" w:color="auto" w:fill="FFFFFF"/>
        </w:rPr>
        <w:t xml:space="preserve">,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04(02),</w:t>
      </w:r>
      <w:r w:rsidR="00964AE5">
        <w:rPr>
          <w:rFonts w:ascii="Times New Roman" w:hAnsi="Times New Roman" w:cs="Times New Roman"/>
          <w:color w:val="000000" w:themeColor="text1"/>
          <w:sz w:val="24"/>
          <w:szCs w:val="24"/>
          <w:shd w:val="clear" w:color="auto" w:fill="FFFFFF"/>
        </w:rPr>
        <w:t xml:space="preserve"> </w:t>
      </w:r>
      <w:r w:rsidRPr="00520C14">
        <w:rPr>
          <w:rFonts w:ascii="Times New Roman" w:hAnsi="Times New Roman" w:cs="Times New Roman"/>
          <w:color w:val="000000" w:themeColor="text1"/>
          <w:sz w:val="24"/>
          <w:szCs w:val="24"/>
          <w:shd w:val="clear" w:color="auto" w:fill="FFFFFF"/>
        </w:rPr>
        <w:t>107-119</w:t>
      </w:r>
      <w:r>
        <w:rPr>
          <w:rFonts w:ascii="Times New Roman" w:hAnsi="Times New Roman" w:cs="Times New Roman"/>
          <w:color w:val="000000" w:themeColor="text1"/>
          <w:sz w:val="24"/>
          <w:szCs w:val="24"/>
          <w:shd w:val="clear" w:color="auto" w:fill="FFFFFF"/>
        </w:rPr>
        <w:t xml:space="preserve">. Diunduh dari </w:t>
      </w:r>
      <w:r w:rsidR="00964AE5">
        <w:rPr>
          <w:rFonts w:ascii="Times New Roman" w:hAnsi="Times New Roman" w:cs="Times New Roman"/>
          <w:color w:val="000000" w:themeColor="text1"/>
          <w:sz w:val="24"/>
          <w:szCs w:val="24"/>
          <w:shd w:val="clear" w:color="auto" w:fill="FFFFFF"/>
        </w:rPr>
        <w:tab/>
      </w:r>
      <w:hyperlink r:id="rId26" w:history="1">
        <w:r w:rsidR="00964AE5" w:rsidRPr="00964AE5">
          <w:rPr>
            <w:rStyle w:val="Hyperlink"/>
            <w:rFonts w:ascii="Times New Roman" w:hAnsi="Times New Roman" w:cs="Times New Roman"/>
            <w:color w:val="000000" w:themeColor="text1"/>
            <w:sz w:val="24"/>
            <w:szCs w:val="24"/>
            <w:u w:val="none"/>
            <w:shd w:val="clear" w:color="auto" w:fill="FFFFFF"/>
          </w:rPr>
          <w:t>https://jurnalpsikologi.uinsby.ac.id/</w:t>
        </w:r>
      </w:hyperlink>
      <w:r w:rsidR="00964AE5" w:rsidRPr="00964AE5">
        <w:rPr>
          <w:rFonts w:ascii="Times New Roman" w:hAnsi="Times New Roman" w:cs="Times New Roman"/>
          <w:color w:val="000000" w:themeColor="text1"/>
          <w:sz w:val="24"/>
          <w:szCs w:val="24"/>
          <w:shd w:val="clear" w:color="auto" w:fill="FFFFFF"/>
        </w:rPr>
        <w:tab/>
      </w:r>
      <w:r w:rsidRPr="00964AE5">
        <w:rPr>
          <w:rFonts w:ascii="Times New Roman" w:hAnsi="Times New Roman" w:cs="Times New Roman"/>
          <w:color w:val="000000" w:themeColor="text1"/>
          <w:sz w:val="24"/>
          <w:szCs w:val="24"/>
          <w:shd w:val="clear" w:color="auto" w:fill="FFFFFF"/>
        </w:rPr>
        <w:t>index.php/jurnalpsikologi/article/vi</w:t>
      </w:r>
      <w:r w:rsidR="00964AE5" w:rsidRPr="00964AE5">
        <w:rPr>
          <w:rFonts w:ascii="Times New Roman" w:hAnsi="Times New Roman" w:cs="Times New Roman"/>
          <w:color w:val="000000" w:themeColor="text1"/>
          <w:sz w:val="24"/>
          <w:szCs w:val="24"/>
          <w:shd w:val="clear" w:color="auto" w:fill="FFFFFF"/>
        </w:rPr>
        <w:tab/>
      </w:r>
      <w:r w:rsidRPr="00964AE5">
        <w:rPr>
          <w:rFonts w:ascii="Times New Roman" w:hAnsi="Times New Roman" w:cs="Times New Roman"/>
          <w:color w:val="000000" w:themeColor="text1"/>
          <w:sz w:val="24"/>
          <w:szCs w:val="24"/>
          <w:shd w:val="clear" w:color="auto" w:fill="FFFFFF"/>
        </w:rPr>
        <w:t>ew/17/10</w:t>
      </w:r>
    </w:p>
    <w:p w:rsidR="000E50A6" w:rsidRPr="00520C14"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Pranoto, Veronika Listyani. (2013).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Kepri</w:t>
      </w:r>
      <w:r w:rsidR="00964AE5">
        <w:rPr>
          <w:rFonts w:ascii="Times New Roman" w:hAnsi="Times New Roman" w:cs="Times New Roman"/>
          <w:color w:val="000000" w:themeColor="text1"/>
          <w:sz w:val="24"/>
          <w:szCs w:val="24"/>
          <w:shd w:val="clear" w:color="auto" w:fill="FFFFFF"/>
        </w:rPr>
        <w:t xml:space="preserve">badian emerging adulthood </w:t>
      </w:r>
      <w:r w:rsidR="00964AE5">
        <w:rPr>
          <w:rFonts w:ascii="Times New Roman" w:hAnsi="Times New Roman" w:cs="Times New Roman"/>
          <w:color w:val="000000" w:themeColor="text1"/>
          <w:sz w:val="24"/>
          <w:szCs w:val="24"/>
          <w:shd w:val="clear" w:color="auto" w:fill="FFFFFF"/>
        </w:rPr>
        <w:tab/>
        <w:t xml:space="preserve">yang </w:t>
      </w:r>
      <w:r>
        <w:rPr>
          <w:rFonts w:ascii="Times New Roman" w:hAnsi="Times New Roman" w:cs="Times New Roman"/>
          <w:color w:val="000000" w:themeColor="text1"/>
          <w:sz w:val="24"/>
          <w:szCs w:val="24"/>
          <w:shd w:val="clear" w:color="auto" w:fill="FFFFFF"/>
        </w:rPr>
        <w:t>kecanduan i</w:t>
      </w:r>
      <w:r w:rsidRPr="00306B80">
        <w:rPr>
          <w:rFonts w:ascii="Times New Roman" w:hAnsi="Times New Roman" w:cs="Times New Roman"/>
          <w:color w:val="000000" w:themeColor="text1"/>
          <w:sz w:val="24"/>
          <w:szCs w:val="24"/>
          <w:shd w:val="clear" w:color="auto" w:fill="FFFFFF"/>
        </w:rPr>
        <w:t>nternet</w:t>
      </w:r>
      <w:r>
        <w:rPr>
          <w:rFonts w:ascii="Times New Roman" w:hAnsi="Times New Roman" w:cs="Times New Roman"/>
          <w:color w:val="000000" w:themeColor="text1"/>
          <w:sz w:val="24"/>
          <w:szCs w:val="24"/>
          <w:shd w:val="clear" w:color="auto" w:fill="FFFFFF"/>
        </w:rPr>
        <w:t xml:space="preserve">. </w:t>
      </w:r>
      <w:r w:rsidRPr="00944096">
        <w:rPr>
          <w:rFonts w:ascii="Times New Roman" w:hAnsi="Times New Roman" w:cs="Times New Roman"/>
          <w:i/>
          <w:color w:val="000000" w:themeColor="text1"/>
          <w:sz w:val="24"/>
          <w:szCs w:val="24"/>
          <w:shd w:val="clear" w:color="auto" w:fill="FFFFFF"/>
        </w:rPr>
        <w:t>Skripsi</w:t>
      </w:r>
      <w:r>
        <w:rPr>
          <w:rFonts w:ascii="Times New Roman" w:hAnsi="Times New Roman" w:cs="Times New Roman"/>
          <w:color w:val="000000" w:themeColor="text1"/>
          <w:sz w:val="24"/>
          <w:szCs w:val="24"/>
          <w:shd w:val="clear" w:color="auto" w:fill="FFFFFF"/>
        </w:rPr>
        <w:t xml:space="preserve">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(tidak di</w:t>
      </w:r>
      <w:r w:rsidR="00964AE5">
        <w:rPr>
          <w:rFonts w:ascii="Times New Roman" w:hAnsi="Times New Roman" w:cs="Times New Roman"/>
          <w:color w:val="000000" w:themeColor="text1"/>
          <w:sz w:val="24"/>
          <w:szCs w:val="24"/>
          <w:shd w:val="clear" w:color="auto" w:fill="FFFFFF"/>
        </w:rPr>
        <w:t xml:space="preserve">terbitkan), Surabaya: </w:t>
      </w:r>
      <w:r w:rsidR="00964AE5">
        <w:rPr>
          <w:rFonts w:ascii="Times New Roman" w:hAnsi="Times New Roman" w:cs="Times New Roman"/>
          <w:color w:val="000000" w:themeColor="text1"/>
          <w:sz w:val="24"/>
          <w:szCs w:val="24"/>
          <w:shd w:val="clear" w:color="auto" w:fill="FFFFFF"/>
        </w:rPr>
        <w:tab/>
        <w:t xml:space="preserve">Fakultas </w:t>
      </w:r>
      <w:r>
        <w:rPr>
          <w:rFonts w:ascii="Times New Roman" w:hAnsi="Times New Roman" w:cs="Times New Roman"/>
          <w:color w:val="000000" w:themeColor="text1"/>
          <w:sz w:val="24"/>
          <w:szCs w:val="24"/>
          <w:shd w:val="clear" w:color="auto" w:fill="FFFFFF"/>
        </w:rPr>
        <w:t xml:space="preserve">Psikologi Universitas </w:t>
      </w:r>
      <w:r w:rsidR="00964AE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Surabaya</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Przybylski, Andrew K., Kou Murayama.,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Valerie Gladwell., &amp; Cody R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DeHan</w:t>
      </w:r>
      <w:r w:rsidR="00964AE5">
        <w:rPr>
          <w:rFonts w:ascii="Times New Roman" w:hAnsi="Times New Roman" w:cs="Times New Roman"/>
          <w:color w:val="000000" w:themeColor="text1"/>
          <w:sz w:val="24"/>
          <w:szCs w:val="24"/>
        </w:rPr>
        <w:t xml:space="preserve"> (2013). </w:t>
      </w:r>
      <w:r>
        <w:rPr>
          <w:rFonts w:ascii="Times New Roman" w:hAnsi="Times New Roman" w:cs="Times New Roman"/>
          <w:color w:val="000000" w:themeColor="text1"/>
          <w:sz w:val="24"/>
          <w:szCs w:val="24"/>
        </w:rPr>
        <w:t xml:space="preserve">Motivational,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emotional and b</w:t>
      </w:r>
      <w:r w:rsidRPr="00944096">
        <w:rPr>
          <w:rFonts w:ascii="Times New Roman" w:hAnsi="Times New Roman" w:cs="Times New Roman"/>
          <w:color w:val="000000" w:themeColor="text1"/>
          <w:sz w:val="24"/>
          <w:szCs w:val="24"/>
        </w:rPr>
        <w:t xml:space="preserve">ehavioral </w:t>
      </w:r>
      <w:r>
        <w:rPr>
          <w:rFonts w:ascii="Times New Roman" w:hAnsi="Times New Roman" w:cs="Times New Roman"/>
          <w:color w:val="000000" w:themeColor="text1"/>
          <w:sz w:val="24"/>
          <w:szCs w:val="24"/>
        </w:rPr>
        <w:t xml:space="preserve">correlates </w:t>
      </w:r>
      <w:r w:rsidR="00964AE5">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of f</w:t>
      </w:r>
      <w:r w:rsidR="00964AE5">
        <w:rPr>
          <w:rFonts w:ascii="Times New Roman" w:hAnsi="Times New Roman" w:cs="Times New Roman"/>
          <w:color w:val="000000" w:themeColor="text1"/>
          <w:sz w:val="24"/>
          <w:szCs w:val="24"/>
        </w:rPr>
        <w:t xml:space="preserve">ear of </w:t>
      </w:r>
      <w:r>
        <w:rPr>
          <w:rFonts w:ascii="Times New Roman" w:hAnsi="Times New Roman" w:cs="Times New Roman"/>
          <w:color w:val="000000" w:themeColor="text1"/>
          <w:sz w:val="24"/>
          <w:szCs w:val="24"/>
        </w:rPr>
        <w:t>missing o</w:t>
      </w:r>
      <w:r w:rsidRPr="00944096">
        <w:rPr>
          <w:rFonts w:ascii="Times New Roman" w:hAnsi="Times New Roman" w:cs="Times New Roman"/>
          <w:color w:val="000000" w:themeColor="text1"/>
          <w:sz w:val="24"/>
          <w:szCs w:val="24"/>
        </w:rPr>
        <w:t>ut</w:t>
      </w:r>
      <w:r w:rsidRPr="00520C14">
        <w:rPr>
          <w:rFonts w:ascii="Times New Roman" w:hAnsi="Times New Roman" w:cs="Times New Roman"/>
          <w:color w:val="000000" w:themeColor="text1"/>
          <w:sz w:val="24"/>
          <w:szCs w:val="24"/>
        </w:rPr>
        <w:t xml:space="preserve">. </w:t>
      </w:r>
      <w:r w:rsidRPr="00944096">
        <w:rPr>
          <w:rFonts w:ascii="Times New Roman" w:hAnsi="Times New Roman" w:cs="Times New Roman"/>
          <w:i/>
          <w:color w:val="000000" w:themeColor="text1"/>
          <w:sz w:val="24"/>
          <w:szCs w:val="24"/>
        </w:rPr>
        <w:t xml:space="preserve">Computer in </w:t>
      </w:r>
      <w:r w:rsidR="00964AE5">
        <w:rPr>
          <w:rFonts w:ascii="Times New Roman" w:hAnsi="Times New Roman" w:cs="Times New Roman"/>
          <w:i/>
          <w:color w:val="000000" w:themeColor="text1"/>
          <w:sz w:val="24"/>
          <w:szCs w:val="24"/>
        </w:rPr>
        <w:tab/>
      </w:r>
      <w:r w:rsidRPr="00944096">
        <w:rPr>
          <w:rFonts w:ascii="Times New Roman" w:hAnsi="Times New Roman" w:cs="Times New Roman"/>
          <w:i/>
          <w:color w:val="000000" w:themeColor="text1"/>
          <w:sz w:val="24"/>
          <w:szCs w:val="24"/>
        </w:rPr>
        <w:t>Human Behavior</w:t>
      </w:r>
      <w:r>
        <w:rPr>
          <w:rFonts w:ascii="Times New Roman" w:hAnsi="Times New Roman" w:cs="Times New Roman"/>
          <w:color w:val="000000" w:themeColor="text1"/>
          <w:sz w:val="24"/>
          <w:szCs w:val="24"/>
        </w:rPr>
        <w:t xml:space="preserve">, 29, </w:t>
      </w:r>
      <w:r w:rsidRPr="00520C14">
        <w:rPr>
          <w:rFonts w:ascii="Times New Roman" w:hAnsi="Times New Roman" w:cs="Times New Roman"/>
          <w:color w:val="000000" w:themeColor="text1"/>
          <w:sz w:val="24"/>
          <w:szCs w:val="24"/>
        </w:rPr>
        <w:t>1841-1848</w:t>
      </w:r>
      <w:r w:rsidR="00964AE5">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t xml:space="preserve">doi: </w:t>
      </w:r>
      <w:r>
        <w:rPr>
          <w:rFonts w:ascii="Times New Roman" w:hAnsi="Times New Roman" w:cs="Times New Roman"/>
          <w:color w:val="000000" w:themeColor="text1"/>
          <w:sz w:val="24"/>
          <w:szCs w:val="24"/>
        </w:rPr>
        <w:t>10.1016/j.chb.2013.02.014</w:t>
      </w:r>
    </w:p>
    <w:p w:rsidR="000E50A6" w:rsidRPr="00520C14"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Pusat Kajian Komunikasi Universitas </w:t>
      </w:r>
      <w:r w:rsidR="00964AE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 xml:space="preserve">Indonesia. (2015). </w:t>
      </w:r>
      <w:r w:rsidRPr="00494EAC">
        <w:rPr>
          <w:rFonts w:ascii="Times New Roman" w:hAnsi="Times New Roman" w:cs="Times New Roman"/>
          <w:color w:val="000000" w:themeColor="text1"/>
          <w:sz w:val="24"/>
          <w:szCs w:val="24"/>
        </w:rPr>
        <w:t>Hasil</w:t>
      </w:r>
      <w:r>
        <w:rPr>
          <w:rFonts w:ascii="Times New Roman" w:hAnsi="Times New Roman" w:cs="Times New Roman"/>
          <w:color w:val="000000" w:themeColor="text1"/>
          <w:sz w:val="24"/>
          <w:szCs w:val="24"/>
        </w:rPr>
        <w:t xml:space="preserve"> survei: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w:t>
      </w:r>
      <w:r w:rsidR="00964AE5">
        <w:rPr>
          <w:rFonts w:ascii="Times New Roman" w:hAnsi="Times New Roman" w:cs="Times New Roman"/>
          <w:color w:val="000000" w:themeColor="text1"/>
          <w:sz w:val="24"/>
          <w:szCs w:val="24"/>
        </w:rPr>
        <w:t xml:space="preserve">engguna </w:t>
      </w:r>
      <w:r>
        <w:rPr>
          <w:rFonts w:ascii="Times New Roman" w:hAnsi="Times New Roman" w:cs="Times New Roman"/>
          <w:color w:val="000000" w:themeColor="text1"/>
          <w:sz w:val="24"/>
          <w:szCs w:val="24"/>
        </w:rPr>
        <w:t>i</w:t>
      </w:r>
      <w:r w:rsidRPr="00494EAC">
        <w:rPr>
          <w:rFonts w:ascii="Times New Roman" w:hAnsi="Times New Roman" w:cs="Times New Roman"/>
          <w:color w:val="000000" w:themeColor="text1"/>
          <w:sz w:val="24"/>
          <w:szCs w:val="24"/>
        </w:rPr>
        <w:t xml:space="preserve">nternet di Indonesia” </w:t>
      </w:r>
      <w:r w:rsidR="00964AE5">
        <w:rPr>
          <w:rFonts w:ascii="Times New Roman" w:hAnsi="Times New Roman" w:cs="Times New Roman"/>
          <w:color w:val="000000" w:themeColor="text1"/>
          <w:sz w:val="24"/>
          <w:szCs w:val="24"/>
        </w:rPr>
        <w:tab/>
      </w:r>
      <w:r w:rsidRPr="00494EAC">
        <w:rPr>
          <w:rFonts w:ascii="Times New Roman" w:hAnsi="Times New Roman" w:cs="Times New Roman"/>
          <w:color w:val="000000" w:themeColor="text1"/>
          <w:sz w:val="24"/>
          <w:szCs w:val="24"/>
        </w:rPr>
        <w:t xml:space="preserve">oleh APJII bekerja sama dengan </w:t>
      </w:r>
      <w:r w:rsidR="00964AE5">
        <w:rPr>
          <w:rFonts w:ascii="Times New Roman" w:hAnsi="Times New Roman" w:cs="Times New Roman"/>
          <w:color w:val="000000" w:themeColor="text1"/>
          <w:sz w:val="24"/>
          <w:szCs w:val="24"/>
        </w:rPr>
        <w:tab/>
        <w:t xml:space="preserve">Pusat Kajian </w:t>
      </w:r>
      <w:r w:rsidR="00964AE5">
        <w:rPr>
          <w:rFonts w:ascii="Times New Roman" w:hAnsi="Times New Roman" w:cs="Times New Roman"/>
          <w:color w:val="000000" w:themeColor="text1"/>
          <w:sz w:val="24"/>
          <w:szCs w:val="24"/>
        </w:rPr>
        <w:tab/>
        <w:t xml:space="preserve">Komunikasi </w:t>
      </w:r>
      <w:r w:rsidR="00964AE5">
        <w:rPr>
          <w:rFonts w:ascii="Times New Roman" w:hAnsi="Times New Roman" w:cs="Times New Roman"/>
          <w:color w:val="000000" w:themeColor="text1"/>
          <w:sz w:val="24"/>
          <w:szCs w:val="24"/>
        </w:rPr>
        <w:tab/>
      </w:r>
      <w:r w:rsidRPr="00494EAC">
        <w:rPr>
          <w:rFonts w:ascii="Times New Roman" w:hAnsi="Times New Roman" w:cs="Times New Roman"/>
          <w:color w:val="000000" w:themeColor="text1"/>
          <w:sz w:val="24"/>
          <w:szCs w:val="24"/>
        </w:rPr>
        <w:t>Universitas Indonesia</w:t>
      </w:r>
      <w:r w:rsidRPr="00520C14">
        <w:rPr>
          <w:rFonts w:ascii="Times New Roman" w:hAnsi="Times New Roman" w:cs="Times New Roman"/>
          <w:color w:val="000000" w:themeColor="text1"/>
          <w:sz w:val="24"/>
          <w:szCs w:val="24"/>
        </w:rPr>
        <w:t>.</w:t>
      </w:r>
      <w:r w:rsidR="00964AE5">
        <w:rPr>
          <w:rFonts w:ascii="Times New Roman" w:hAnsi="Times New Roman" w:cs="Times New Roman"/>
          <w:color w:val="000000" w:themeColor="text1"/>
          <w:sz w:val="24"/>
          <w:szCs w:val="24"/>
        </w:rPr>
        <w:tab/>
      </w:r>
      <w:r w:rsidRPr="00520C14">
        <w:rPr>
          <w:rFonts w:ascii="Times New Roman" w:hAnsi="Times New Roman" w:cs="Times New Roman"/>
          <w:i/>
          <w:color w:val="000000" w:themeColor="text1"/>
          <w:sz w:val="24"/>
          <w:szCs w:val="24"/>
        </w:rPr>
        <w:t>PUSKASKOM</w:t>
      </w:r>
      <w:r w:rsidRPr="00520C14">
        <w:rPr>
          <w:rFonts w:ascii="Times New Roman" w:hAnsi="Times New Roman" w:cs="Times New Roman"/>
          <w:color w:val="000000" w:themeColor="text1"/>
          <w:sz w:val="24"/>
          <w:szCs w:val="24"/>
        </w:rPr>
        <w:t xml:space="preserve">. Diunduh dari </w:t>
      </w:r>
      <w:r w:rsidRPr="00520C14">
        <w:rPr>
          <w:rFonts w:ascii="Times New Roman" w:hAnsi="Times New Roman" w:cs="Times New Roman"/>
          <w:color w:val="000000" w:themeColor="text1"/>
          <w:sz w:val="24"/>
          <w:szCs w:val="24"/>
        </w:rPr>
        <w:tab/>
      </w:r>
      <w:hyperlink r:id="rId27" w:history="1">
        <w:r w:rsidR="00964AE5" w:rsidRPr="00964AE5">
          <w:rPr>
            <w:rStyle w:val="Hyperlink"/>
            <w:rFonts w:ascii="Times New Roman" w:hAnsi="Times New Roman" w:cs="Times New Roman"/>
            <w:color w:val="000000" w:themeColor="text1"/>
            <w:sz w:val="24"/>
            <w:szCs w:val="24"/>
            <w:u w:val="none"/>
          </w:rPr>
          <w:t>http://puskakom.ui.ac.id/publikasi/r</w:t>
        </w:r>
        <w:r w:rsidR="00964AE5" w:rsidRPr="00964AE5">
          <w:rPr>
            <w:rStyle w:val="Hyperlink"/>
            <w:rFonts w:ascii="Times New Roman" w:hAnsi="Times New Roman" w:cs="Times New Roman"/>
            <w:color w:val="000000" w:themeColor="text1"/>
            <w:sz w:val="24"/>
            <w:szCs w:val="24"/>
            <w:u w:val="none"/>
          </w:rPr>
          <w:tab/>
          <w:t>ilis-pers-hasil-survey-profil-</w:t>
        </w:r>
        <w:r w:rsidR="00964AE5" w:rsidRPr="00964AE5">
          <w:rPr>
            <w:rStyle w:val="Hyperlink"/>
            <w:rFonts w:ascii="Times New Roman" w:hAnsi="Times New Roman" w:cs="Times New Roman"/>
            <w:color w:val="000000" w:themeColor="text1"/>
            <w:sz w:val="24"/>
            <w:szCs w:val="24"/>
            <w:u w:val="none"/>
          </w:rPr>
          <w:tab/>
          <w:t>pengguna-</w:t>
        </w:r>
      </w:hyperlink>
      <w:r w:rsidRPr="00964AE5">
        <w:rPr>
          <w:rFonts w:ascii="Times New Roman" w:hAnsi="Times New Roman" w:cs="Times New Roman"/>
          <w:color w:val="000000" w:themeColor="text1"/>
          <w:sz w:val="24"/>
          <w:szCs w:val="24"/>
        </w:rPr>
        <w:t>internet-di-indonesia-</w:t>
      </w:r>
      <w:r w:rsidR="00964AE5" w:rsidRPr="00964AE5">
        <w:rPr>
          <w:rFonts w:ascii="Times New Roman" w:hAnsi="Times New Roman" w:cs="Times New Roman"/>
          <w:color w:val="000000" w:themeColor="text1"/>
          <w:sz w:val="24"/>
          <w:szCs w:val="24"/>
        </w:rPr>
        <w:tab/>
      </w:r>
      <w:r w:rsidRPr="00964AE5">
        <w:rPr>
          <w:rFonts w:ascii="Times New Roman" w:hAnsi="Times New Roman" w:cs="Times New Roman"/>
          <w:color w:val="000000" w:themeColor="text1"/>
          <w:sz w:val="24"/>
          <w:szCs w:val="24"/>
        </w:rPr>
        <w:t>2014-oleh-apjii-bekerja-sama-</w:t>
      </w:r>
      <w:r w:rsidR="00964AE5" w:rsidRPr="00964AE5">
        <w:rPr>
          <w:rFonts w:ascii="Times New Roman" w:hAnsi="Times New Roman" w:cs="Times New Roman"/>
          <w:color w:val="000000" w:themeColor="text1"/>
          <w:sz w:val="24"/>
          <w:szCs w:val="24"/>
        </w:rPr>
        <w:tab/>
      </w:r>
      <w:r w:rsidRPr="00964AE5">
        <w:rPr>
          <w:rFonts w:ascii="Times New Roman" w:hAnsi="Times New Roman" w:cs="Times New Roman"/>
          <w:color w:val="000000" w:themeColor="text1"/>
          <w:sz w:val="24"/>
          <w:szCs w:val="24"/>
        </w:rPr>
        <w:t>denganpusat-kajia</w:t>
      </w:r>
      <w:r w:rsidR="00964AE5" w:rsidRPr="00964AE5">
        <w:rPr>
          <w:rFonts w:ascii="Times New Roman" w:hAnsi="Times New Roman" w:cs="Times New Roman"/>
          <w:color w:val="000000" w:themeColor="text1"/>
          <w:sz w:val="24"/>
          <w:szCs w:val="24"/>
        </w:rPr>
        <w:t>n</w:t>
      </w:r>
      <w:r w:rsidRPr="00964AE5">
        <w:rPr>
          <w:rFonts w:ascii="Times New Roman" w:hAnsi="Times New Roman" w:cs="Times New Roman"/>
          <w:color w:val="000000" w:themeColor="text1"/>
          <w:sz w:val="24"/>
          <w:szCs w:val="24"/>
        </w:rPr>
        <w:t>komunikasi-</w:t>
      </w:r>
      <w:r w:rsidR="00964AE5" w:rsidRPr="00964AE5">
        <w:rPr>
          <w:rFonts w:ascii="Times New Roman" w:hAnsi="Times New Roman" w:cs="Times New Roman"/>
          <w:color w:val="000000" w:themeColor="text1"/>
          <w:sz w:val="24"/>
          <w:szCs w:val="24"/>
        </w:rPr>
        <w:tab/>
      </w:r>
      <w:r w:rsidRPr="00964AE5">
        <w:rPr>
          <w:rFonts w:ascii="Times New Roman" w:hAnsi="Times New Roman" w:cs="Times New Roman"/>
          <w:color w:val="000000" w:themeColor="text1"/>
          <w:sz w:val="24"/>
          <w:szCs w:val="24"/>
        </w:rPr>
        <w:t>universitas-indonesia.html</w:t>
      </w:r>
    </w:p>
    <w:p w:rsidR="000E50A6"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Putri, Novrita Ade (2015). </w:t>
      </w:r>
      <w:r>
        <w:rPr>
          <w:rFonts w:ascii="Times New Roman" w:hAnsi="Times New Roman" w:cs="Times New Roman"/>
          <w:color w:val="000000" w:themeColor="text1"/>
          <w:sz w:val="24"/>
          <w:szCs w:val="24"/>
        </w:rPr>
        <w:t xml:space="preserve">Subjective well </w:t>
      </w:r>
      <w:r w:rsidR="00964AE5">
        <w:rPr>
          <w:rFonts w:ascii="Times New Roman" w:hAnsi="Times New Roman" w:cs="Times New Roman"/>
          <w:color w:val="000000" w:themeColor="text1"/>
          <w:sz w:val="24"/>
          <w:szCs w:val="24"/>
        </w:rPr>
        <w:tab/>
        <w:t xml:space="preserve">being </w:t>
      </w:r>
      <w:r>
        <w:rPr>
          <w:rFonts w:ascii="Times New Roman" w:hAnsi="Times New Roman" w:cs="Times New Roman"/>
          <w:color w:val="000000" w:themeColor="text1"/>
          <w:sz w:val="24"/>
          <w:szCs w:val="24"/>
        </w:rPr>
        <w:t>m</w:t>
      </w:r>
      <w:r w:rsidRPr="00264569">
        <w:rPr>
          <w:rFonts w:ascii="Times New Roman" w:hAnsi="Times New Roman" w:cs="Times New Roman"/>
          <w:color w:val="000000" w:themeColor="text1"/>
          <w:sz w:val="24"/>
          <w:szCs w:val="24"/>
        </w:rPr>
        <w:t>ahas</w:t>
      </w:r>
      <w:r w:rsidR="00964AE5">
        <w:rPr>
          <w:rFonts w:ascii="Times New Roman" w:hAnsi="Times New Roman" w:cs="Times New Roman"/>
          <w:color w:val="000000" w:themeColor="text1"/>
          <w:sz w:val="24"/>
          <w:szCs w:val="24"/>
        </w:rPr>
        <w:t xml:space="preserve">iswa </w:t>
      </w:r>
      <w:r>
        <w:rPr>
          <w:rFonts w:ascii="Times New Roman" w:hAnsi="Times New Roman" w:cs="Times New Roman"/>
          <w:color w:val="000000" w:themeColor="text1"/>
          <w:sz w:val="24"/>
          <w:szCs w:val="24"/>
        </w:rPr>
        <w:t xml:space="preserve">yang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m</w:t>
      </w:r>
      <w:r w:rsidRPr="00264569">
        <w:rPr>
          <w:rFonts w:ascii="Times New Roman" w:hAnsi="Times New Roman" w:cs="Times New Roman"/>
          <w:color w:val="000000" w:themeColor="text1"/>
          <w:sz w:val="24"/>
          <w:szCs w:val="24"/>
        </w:rPr>
        <w:t xml:space="preserve">enggunakan </w:t>
      </w:r>
      <w:r w:rsidRPr="0026456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i</w:t>
      </w:r>
      <w:r w:rsidRPr="00264569">
        <w:rPr>
          <w:rFonts w:ascii="Times New Roman" w:hAnsi="Times New Roman" w:cs="Times New Roman"/>
          <w:color w:val="000000" w:themeColor="text1"/>
          <w:sz w:val="24"/>
          <w:szCs w:val="24"/>
        </w:rPr>
        <w:t xml:space="preserve">nternet </w:t>
      </w:r>
      <w:r>
        <w:rPr>
          <w:rFonts w:ascii="Times New Roman" w:hAnsi="Times New Roman" w:cs="Times New Roman"/>
          <w:color w:val="000000" w:themeColor="text1"/>
          <w:sz w:val="24"/>
          <w:szCs w:val="24"/>
        </w:rPr>
        <w:t xml:space="preserve">secara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b</w:t>
      </w:r>
      <w:r w:rsidRPr="00264569">
        <w:rPr>
          <w:rFonts w:ascii="Times New Roman" w:hAnsi="Times New Roman" w:cs="Times New Roman"/>
          <w:color w:val="000000" w:themeColor="text1"/>
          <w:sz w:val="24"/>
          <w:szCs w:val="24"/>
        </w:rPr>
        <w:t>erlebihan</w:t>
      </w:r>
      <w:r w:rsidRPr="00520C14">
        <w:rPr>
          <w:rFonts w:ascii="Times New Roman" w:hAnsi="Times New Roman" w:cs="Times New Roman"/>
          <w:color w:val="000000" w:themeColor="text1"/>
          <w:sz w:val="24"/>
          <w:szCs w:val="24"/>
        </w:rPr>
        <w:t xml:space="preserve">. </w:t>
      </w:r>
      <w:r w:rsidRPr="00264569">
        <w:rPr>
          <w:rFonts w:ascii="Times New Roman" w:hAnsi="Times New Roman" w:cs="Times New Roman"/>
          <w:i/>
          <w:color w:val="000000" w:themeColor="text1"/>
          <w:sz w:val="24"/>
          <w:szCs w:val="24"/>
        </w:rPr>
        <w:t>Calyptra</w:t>
      </w:r>
      <w:r>
        <w:rPr>
          <w:rFonts w:ascii="Times New Roman" w:hAnsi="Times New Roman" w:cs="Times New Roman"/>
          <w:color w:val="000000" w:themeColor="text1"/>
          <w:sz w:val="24"/>
          <w:szCs w:val="24"/>
        </w:rPr>
        <w:t>, 2(1),</w:t>
      </w:r>
      <w:r w:rsidRPr="00520C14">
        <w:rPr>
          <w:rFonts w:ascii="Times New Roman" w:hAnsi="Times New Roman" w:cs="Times New Roman"/>
          <w:color w:val="000000" w:themeColor="text1"/>
          <w:sz w:val="24"/>
          <w:szCs w:val="24"/>
        </w:rPr>
        <w:t xml:space="preserve"> 1-16</w:t>
      </w:r>
      <w:r>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t xml:space="preserve">Diunduh </w:t>
      </w:r>
      <w:r>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tab/>
      </w:r>
      <w:hyperlink r:id="rId28" w:history="1">
        <w:r w:rsidR="00964AE5" w:rsidRPr="00964AE5">
          <w:rPr>
            <w:rStyle w:val="Hyperlink"/>
            <w:rFonts w:ascii="Times New Roman" w:hAnsi="Times New Roman" w:cs="Times New Roman"/>
            <w:color w:val="000000" w:themeColor="text1"/>
            <w:sz w:val="24"/>
            <w:szCs w:val="24"/>
            <w:u w:val="none"/>
          </w:rPr>
          <w:t>http://download.portalgaruda.org/ar</w:t>
        </w:r>
      </w:hyperlink>
      <w:r w:rsidR="00964AE5" w:rsidRPr="00964AE5">
        <w:rPr>
          <w:rFonts w:ascii="Times New Roman" w:hAnsi="Times New Roman" w:cs="Times New Roman"/>
          <w:color w:val="000000" w:themeColor="text1"/>
          <w:sz w:val="24"/>
          <w:szCs w:val="24"/>
        </w:rPr>
        <w:tab/>
        <w:t>ticle.php?article=119278&amp;val=54</w:t>
      </w:r>
      <w:r w:rsidRPr="00964AE5">
        <w:rPr>
          <w:rFonts w:ascii="Times New Roman" w:hAnsi="Times New Roman" w:cs="Times New Roman"/>
          <w:color w:val="000000" w:themeColor="text1"/>
          <w:sz w:val="24"/>
          <w:szCs w:val="24"/>
        </w:rPr>
        <w:t>5</w:t>
      </w:r>
    </w:p>
    <w:p w:rsidR="000E50A6" w:rsidRDefault="00964AE5"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Raharja, </w:t>
      </w:r>
      <w:r w:rsidR="000E50A6">
        <w:rPr>
          <w:rFonts w:ascii="Times New Roman" w:hAnsi="Times New Roman" w:cs="Times New Roman"/>
          <w:color w:val="000000" w:themeColor="text1"/>
          <w:sz w:val="24"/>
          <w:szCs w:val="24"/>
        </w:rPr>
        <w:t xml:space="preserve">Tria Serfalina. (2015). Profil </w:t>
      </w:r>
      <w:r>
        <w:rPr>
          <w:rFonts w:ascii="Times New Roman" w:hAnsi="Times New Roman" w:cs="Times New Roman"/>
          <w:color w:val="000000" w:themeColor="text1"/>
          <w:sz w:val="24"/>
          <w:szCs w:val="24"/>
        </w:rPr>
        <w:tab/>
      </w:r>
      <w:r w:rsidR="000E50A6">
        <w:rPr>
          <w:rFonts w:ascii="Times New Roman" w:hAnsi="Times New Roman" w:cs="Times New Roman"/>
          <w:color w:val="000000" w:themeColor="text1"/>
          <w:sz w:val="24"/>
          <w:szCs w:val="24"/>
        </w:rPr>
        <w:t xml:space="preserve">kepribadian remaja yang </w:t>
      </w:r>
      <w:r>
        <w:rPr>
          <w:rFonts w:ascii="Times New Roman" w:hAnsi="Times New Roman" w:cs="Times New Roman"/>
          <w:color w:val="000000" w:themeColor="text1"/>
          <w:sz w:val="24"/>
          <w:szCs w:val="24"/>
        </w:rPr>
        <w:tab/>
      </w:r>
      <w:r w:rsidR="000E50A6">
        <w:rPr>
          <w:rFonts w:ascii="Times New Roman" w:hAnsi="Times New Roman" w:cs="Times New Roman"/>
          <w:color w:val="000000" w:themeColor="text1"/>
          <w:sz w:val="24"/>
          <w:szCs w:val="24"/>
        </w:rPr>
        <w:t xml:space="preserve">kecanduan </w:t>
      </w:r>
      <w:r w:rsidR="000E50A6">
        <w:rPr>
          <w:rFonts w:ascii="Times New Roman" w:hAnsi="Times New Roman" w:cs="Times New Roman"/>
          <w:color w:val="000000" w:themeColor="text1"/>
          <w:sz w:val="24"/>
          <w:szCs w:val="24"/>
        </w:rPr>
        <w:tab/>
        <w:t xml:space="preserve">internet. </w:t>
      </w:r>
      <w:r w:rsidR="000E50A6" w:rsidRPr="00B11ACB">
        <w:rPr>
          <w:rFonts w:ascii="Times New Roman" w:hAnsi="Times New Roman" w:cs="Times New Roman"/>
          <w:i/>
          <w:color w:val="000000" w:themeColor="text1"/>
          <w:sz w:val="24"/>
          <w:szCs w:val="24"/>
        </w:rPr>
        <w:t>Skripsi</w:t>
      </w:r>
      <w:r w:rsidR="000E50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0E50A6">
        <w:rPr>
          <w:rFonts w:ascii="Times New Roman" w:hAnsi="Times New Roman" w:cs="Times New Roman"/>
          <w:color w:val="000000" w:themeColor="text1"/>
          <w:sz w:val="24"/>
          <w:szCs w:val="24"/>
        </w:rPr>
        <w:t>(tidak dit</w:t>
      </w:r>
      <w:r>
        <w:rPr>
          <w:rFonts w:ascii="Times New Roman" w:hAnsi="Times New Roman" w:cs="Times New Roman"/>
          <w:color w:val="000000" w:themeColor="text1"/>
          <w:sz w:val="24"/>
          <w:szCs w:val="24"/>
        </w:rPr>
        <w:t xml:space="preserve">erbitkan). Yogyakarta: </w:t>
      </w:r>
      <w:r>
        <w:rPr>
          <w:rFonts w:ascii="Times New Roman" w:hAnsi="Times New Roman" w:cs="Times New Roman"/>
          <w:color w:val="000000" w:themeColor="text1"/>
          <w:sz w:val="24"/>
          <w:szCs w:val="24"/>
        </w:rPr>
        <w:tab/>
        <w:t xml:space="preserve">Fakultas Psikologi </w:t>
      </w:r>
      <w:r w:rsidR="000E50A6">
        <w:rPr>
          <w:rFonts w:ascii="Times New Roman" w:hAnsi="Times New Roman" w:cs="Times New Roman"/>
          <w:color w:val="000000" w:themeColor="text1"/>
          <w:sz w:val="24"/>
          <w:szCs w:val="24"/>
        </w:rPr>
        <w:t xml:space="preserve">Universitas </w:t>
      </w:r>
      <w:r>
        <w:rPr>
          <w:rFonts w:ascii="Times New Roman" w:hAnsi="Times New Roman" w:cs="Times New Roman"/>
          <w:color w:val="000000" w:themeColor="text1"/>
          <w:sz w:val="24"/>
          <w:szCs w:val="24"/>
        </w:rPr>
        <w:tab/>
      </w:r>
      <w:r w:rsidR="000E50A6">
        <w:rPr>
          <w:rFonts w:ascii="Times New Roman" w:hAnsi="Times New Roman" w:cs="Times New Roman"/>
          <w:color w:val="000000" w:themeColor="text1"/>
          <w:sz w:val="24"/>
          <w:szCs w:val="24"/>
        </w:rPr>
        <w:t xml:space="preserve">Mercu Buana </w:t>
      </w:r>
      <w:r>
        <w:rPr>
          <w:rFonts w:ascii="Times New Roman" w:hAnsi="Times New Roman" w:cs="Times New Roman"/>
          <w:color w:val="000000" w:themeColor="text1"/>
          <w:sz w:val="24"/>
          <w:szCs w:val="24"/>
        </w:rPr>
        <w:tab/>
      </w:r>
      <w:r w:rsidR="000E50A6">
        <w:rPr>
          <w:rFonts w:ascii="Times New Roman" w:hAnsi="Times New Roman" w:cs="Times New Roman"/>
          <w:color w:val="000000" w:themeColor="text1"/>
          <w:sz w:val="24"/>
          <w:szCs w:val="24"/>
        </w:rPr>
        <w:t>Yogyakarta</w:t>
      </w:r>
    </w:p>
    <w:p w:rsidR="000E50A6"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Rosenberg, Kenneth P. (2014). </w:t>
      </w:r>
      <w:r>
        <w:rPr>
          <w:rFonts w:ascii="Times New Roman" w:hAnsi="Times New Roman" w:cs="Times New Roman"/>
          <w:i/>
          <w:color w:val="000000" w:themeColor="text1"/>
          <w:sz w:val="24"/>
          <w:szCs w:val="24"/>
        </w:rPr>
        <w:t xml:space="preserve">Behavioral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addictions: criteria, e</w:t>
      </w:r>
      <w:r w:rsidRPr="003B46AB">
        <w:rPr>
          <w:rFonts w:ascii="Times New Roman" w:hAnsi="Times New Roman" w:cs="Times New Roman"/>
          <w:i/>
          <w:color w:val="000000" w:themeColor="text1"/>
          <w:sz w:val="24"/>
          <w:szCs w:val="24"/>
        </w:rPr>
        <w:t>vidence and</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ab/>
        <w:t>t</w:t>
      </w:r>
      <w:r w:rsidRPr="003B46AB">
        <w:rPr>
          <w:rFonts w:ascii="Times New Roman" w:hAnsi="Times New Roman" w:cs="Times New Roman"/>
          <w:i/>
          <w:color w:val="000000" w:themeColor="text1"/>
          <w:sz w:val="24"/>
          <w:szCs w:val="24"/>
        </w:rPr>
        <w:t>reatment</w:t>
      </w:r>
      <w:r>
        <w:rPr>
          <w:rFonts w:ascii="Times New Roman" w:hAnsi="Times New Roman" w:cs="Times New Roman"/>
          <w:color w:val="000000" w:themeColor="text1"/>
          <w:sz w:val="24"/>
          <w:szCs w:val="24"/>
        </w:rPr>
        <w:t xml:space="preserve">. United States of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America: Elsevier</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Santika, Mohammad Gilang. (2015).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Hubungan antara FoMO </w:t>
      </w:r>
      <w:r>
        <w:rPr>
          <w:rFonts w:ascii="Times New Roman" w:hAnsi="Times New Roman" w:cs="Times New Roman"/>
          <w:i/>
          <w:color w:val="000000" w:themeColor="text1"/>
          <w:sz w:val="24"/>
          <w:szCs w:val="24"/>
        </w:rPr>
        <w:t xml:space="preserve">(fear of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m</w:t>
      </w:r>
      <w:r w:rsidR="00964AE5">
        <w:rPr>
          <w:rFonts w:ascii="Times New Roman" w:hAnsi="Times New Roman" w:cs="Times New Roman"/>
          <w:i/>
          <w:color w:val="000000" w:themeColor="text1"/>
          <w:sz w:val="24"/>
          <w:szCs w:val="24"/>
        </w:rPr>
        <w:t xml:space="preserve">issing </w:t>
      </w:r>
      <w:r>
        <w:rPr>
          <w:rFonts w:ascii="Times New Roman" w:hAnsi="Times New Roman" w:cs="Times New Roman"/>
          <w:i/>
          <w:color w:val="000000" w:themeColor="text1"/>
          <w:sz w:val="24"/>
          <w:szCs w:val="24"/>
        </w:rPr>
        <w:t>o</w:t>
      </w:r>
      <w:r w:rsidRPr="0099154D">
        <w:rPr>
          <w:rFonts w:ascii="Times New Roman" w:hAnsi="Times New Roman" w:cs="Times New Roman"/>
          <w:i/>
          <w:color w:val="000000" w:themeColor="text1"/>
          <w:sz w:val="24"/>
          <w:szCs w:val="24"/>
        </w:rPr>
        <w:t>ut)</w:t>
      </w:r>
      <w:r>
        <w:rPr>
          <w:rFonts w:ascii="Times New Roman" w:hAnsi="Times New Roman" w:cs="Times New Roman"/>
          <w:color w:val="000000" w:themeColor="text1"/>
          <w:sz w:val="24"/>
          <w:szCs w:val="24"/>
        </w:rPr>
        <w:t xml:space="preserve"> dengan kecanduan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internet </w:t>
      </w:r>
      <w:r>
        <w:rPr>
          <w:rFonts w:ascii="Times New Roman" w:hAnsi="Times New Roman" w:cs="Times New Roman"/>
          <w:i/>
          <w:color w:val="000000" w:themeColor="text1"/>
          <w:sz w:val="24"/>
          <w:szCs w:val="24"/>
        </w:rPr>
        <w:t>(internet a</w:t>
      </w:r>
      <w:r w:rsidRPr="0099154D">
        <w:rPr>
          <w:rFonts w:ascii="Times New Roman" w:hAnsi="Times New Roman" w:cs="Times New Roman"/>
          <w:i/>
          <w:color w:val="000000" w:themeColor="text1"/>
          <w:sz w:val="24"/>
          <w:szCs w:val="24"/>
        </w:rPr>
        <w:t>ddiction)</w:t>
      </w:r>
      <w:r>
        <w:rPr>
          <w:rFonts w:ascii="Times New Roman" w:hAnsi="Times New Roman" w:cs="Times New Roman"/>
          <w:color w:val="000000" w:themeColor="text1"/>
          <w:sz w:val="24"/>
          <w:szCs w:val="24"/>
        </w:rPr>
        <w:t xml:space="preserve"> pada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remaja </w:t>
      </w:r>
      <w:r w:rsidR="00964AE5">
        <w:rPr>
          <w:rFonts w:ascii="Times New Roman" w:hAnsi="Times New Roman" w:cs="Times New Roman"/>
          <w:color w:val="000000" w:themeColor="text1"/>
          <w:sz w:val="24"/>
          <w:szCs w:val="24"/>
        </w:rPr>
        <w:t xml:space="preserve">di </w:t>
      </w:r>
      <w:r>
        <w:rPr>
          <w:rFonts w:ascii="Times New Roman" w:hAnsi="Times New Roman" w:cs="Times New Roman"/>
          <w:color w:val="000000" w:themeColor="text1"/>
          <w:sz w:val="24"/>
          <w:szCs w:val="24"/>
        </w:rPr>
        <w:t xml:space="preserve">SMA 4 Bandung. </w:t>
      </w:r>
      <w:r w:rsidRPr="0099154D">
        <w:rPr>
          <w:rFonts w:ascii="Times New Roman" w:hAnsi="Times New Roman" w:cs="Times New Roman"/>
          <w:i/>
          <w:color w:val="000000" w:themeColor="text1"/>
          <w:sz w:val="24"/>
          <w:szCs w:val="24"/>
        </w:rPr>
        <w:t>Skripsi</w:t>
      </w:r>
      <w:r>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(tidak diterbitkan). Bandung: </w:t>
      </w:r>
      <w:r w:rsidR="00964AE5">
        <w:rPr>
          <w:rFonts w:ascii="Times New Roman" w:hAnsi="Times New Roman" w:cs="Times New Roman"/>
          <w:color w:val="000000" w:themeColor="text1"/>
          <w:sz w:val="24"/>
          <w:szCs w:val="24"/>
        </w:rPr>
        <w:tab/>
        <w:t xml:space="preserve">Departemen </w:t>
      </w:r>
      <w:r w:rsidR="00964AE5">
        <w:rPr>
          <w:rFonts w:ascii="Times New Roman" w:hAnsi="Times New Roman" w:cs="Times New Roman"/>
          <w:color w:val="000000" w:themeColor="text1"/>
          <w:sz w:val="24"/>
          <w:szCs w:val="24"/>
        </w:rPr>
        <w:tab/>
        <w:t xml:space="preserve">Psikologi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Universitas Pendidikan Indonesia</w:t>
      </w:r>
    </w:p>
    <w:p w:rsidR="000E50A6" w:rsidRPr="00520C14"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Santrock, John W. (2003). </w:t>
      </w:r>
      <w:r w:rsidRPr="009161F1">
        <w:rPr>
          <w:rFonts w:ascii="Times New Roman" w:hAnsi="Times New Roman" w:cs="Times New Roman"/>
          <w:i/>
          <w:color w:val="000000" w:themeColor="text1"/>
          <w:sz w:val="24"/>
          <w:szCs w:val="24"/>
        </w:rPr>
        <w:t>Adolescence</w:t>
      </w:r>
      <w:r w:rsidRPr="00520C14">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Jakarta: Erlangga. Edisi Ke 6</w:t>
      </w:r>
    </w:p>
    <w:p w:rsidR="000E50A6" w:rsidRPr="00520C14"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Santrock, John W. (2011). </w:t>
      </w:r>
      <w:r>
        <w:rPr>
          <w:rFonts w:ascii="Times New Roman" w:hAnsi="Times New Roman" w:cs="Times New Roman"/>
          <w:i/>
          <w:color w:val="000000" w:themeColor="text1"/>
          <w:sz w:val="24"/>
          <w:szCs w:val="24"/>
        </w:rPr>
        <w:t xml:space="preserve">Life span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development: p</w:t>
      </w:r>
      <w:r w:rsidRPr="009161F1">
        <w:rPr>
          <w:rFonts w:ascii="Times New Roman" w:hAnsi="Times New Roman" w:cs="Times New Roman"/>
          <w:i/>
          <w:color w:val="000000" w:themeColor="text1"/>
          <w:sz w:val="24"/>
          <w:szCs w:val="24"/>
        </w:rPr>
        <w:t>er</w:t>
      </w:r>
      <w:r>
        <w:rPr>
          <w:rFonts w:ascii="Times New Roman" w:hAnsi="Times New Roman" w:cs="Times New Roman"/>
          <w:i/>
          <w:color w:val="000000" w:themeColor="text1"/>
          <w:sz w:val="24"/>
          <w:szCs w:val="24"/>
        </w:rPr>
        <w:t xml:space="preserve">kembangan masa </w:t>
      </w:r>
      <w:r w:rsidR="00964AE5">
        <w:rPr>
          <w:rFonts w:ascii="Times New Roman" w:hAnsi="Times New Roman" w:cs="Times New Roman"/>
          <w:i/>
          <w:color w:val="000000" w:themeColor="text1"/>
          <w:sz w:val="24"/>
          <w:szCs w:val="24"/>
        </w:rPr>
        <w:lastRenderedPageBreak/>
        <w:tab/>
      </w:r>
      <w:r>
        <w:rPr>
          <w:rFonts w:ascii="Times New Roman" w:hAnsi="Times New Roman" w:cs="Times New Roman"/>
          <w:i/>
          <w:color w:val="000000" w:themeColor="text1"/>
          <w:sz w:val="24"/>
          <w:szCs w:val="24"/>
        </w:rPr>
        <w:t>h</w:t>
      </w:r>
      <w:r w:rsidRPr="009161F1">
        <w:rPr>
          <w:rFonts w:ascii="Times New Roman" w:hAnsi="Times New Roman" w:cs="Times New Roman"/>
          <w:i/>
          <w:color w:val="000000" w:themeColor="text1"/>
          <w:sz w:val="24"/>
          <w:szCs w:val="24"/>
        </w:rPr>
        <w:t>idup</w:t>
      </w:r>
      <w:r w:rsidR="00964AE5">
        <w:rPr>
          <w:rFonts w:ascii="Times New Roman" w:hAnsi="Times New Roman" w:cs="Times New Roman"/>
          <w:color w:val="000000" w:themeColor="text1"/>
          <w:sz w:val="24"/>
          <w:szCs w:val="24"/>
        </w:rPr>
        <w:t xml:space="preserve">. Jakarta: Erlangga. Edisi Ke </w:t>
      </w:r>
      <w:r w:rsidR="00964AE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13</w:t>
      </w:r>
    </w:p>
    <w:p w:rsidR="000E50A6"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Sativa, Rahma Lillahi. (2014, 23 </w:t>
      </w:r>
      <w:r w:rsidR="00964AE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 xml:space="preserve">Desember). </w:t>
      </w:r>
      <w:r w:rsidRPr="009161F1">
        <w:rPr>
          <w:rFonts w:ascii="Times New Roman" w:hAnsi="Times New Roman" w:cs="Times New Roman"/>
          <w:i/>
          <w:color w:val="000000" w:themeColor="text1"/>
          <w:sz w:val="24"/>
          <w:szCs w:val="24"/>
        </w:rPr>
        <w:t>Penelitian:</w:t>
      </w:r>
      <w:r>
        <w:rPr>
          <w:rFonts w:ascii="Times New Roman" w:hAnsi="Times New Roman" w:cs="Times New Roman"/>
          <w:i/>
          <w:color w:val="000000" w:themeColor="text1"/>
          <w:sz w:val="24"/>
          <w:szCs w:val="24"/>
        </w:rPr>
        <w:t xml:space="preserve"> 182 juta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o</w:t>
      </w:r>
      <w:r w:rsidRPr="009161F1">
        <w:rPr>
          <w:rFonts w:ascii="Times New Roman" w:hAnsi="Times New Roman" w:cs="Times New Roman"/>
          <w:i/>
          <w:color w:val="000000" w:themeColor="text1"/>
          <w:sz w:val="24"/>
          <w:szCs w:val="24"/>
        </w:rPr>
        <w:t>r</w:t>
      </w:r>
      <w:r w:rsidR="00964AE5">
        <w:rPr>
          <w:rFonts w:ascii="Times New Roman" w:hAnsi="Times New Roman" w:cs="Times New Roman"/>
          <w:i/>
          <w:color w:val="000000" w:themeColor="text1"/>
          <w:sz w:val="24"/>
          <w:szCs w:val="24"/>
        </w:rPr>
        <w:t xml:space="preserve">ang di </w:t>
      </w:r>
      <w:r>
        <w:rPr>
          <w:rFonts w:ascii="Times New Roman" w:hAnsi="Times New Roman" w:cs="Times New Roman"/>
          <w:i/>
          <w:color w:val="000000" w:themeColor="text1"/>
          <w:sz w:val="24"/>
          <w:szCs w:val="24"/>
        </w:rPr>
        <w:t>penjuru d</w:t>
      </w:r>
      <w:r w:rsidRPr="009161F1">
        <w:rPr>
          <w:rFonts w:ascii="Times New Roman" w:hAnsi="Times New Roman" w:cs="Times New Roman"/>
          <w:i/>
          <w:color w:val="000000" w:themeColor="text1"/>
          <w:sz w:val="24"/>
          <w:szCs w:val="24"/>
        </w:rPr>
        <w:t xml:space="preserve">unia </w:t>
      </w:r>
      <w:r>
        <w:rPr>
          <w:rFonts w:ascii="Times New Roman" w:hAnsi="Times New Roman" w:cs="Times New Roman"/>
          <w:i/>
          <w:color w:val="000000" w:themeColor="text1"/>
          <w:sz w:val="24"/>
          <w:szCs w:val="24"/>
        </w:rPr>
        <w:t>k</w:t>
      </w:r>
      <w:r w:rsidRPr="009161F1">
        <w:rPr>
          <w:rFonts w:ascii="Times New Roman" w:hAnsi="Times New Roman" w:cs="Times New Roman"/>
          <w:i/>
          <w:color w:val="000000" w:themeColor="text1"/>
          <w:sz w:val="24"/>
          <w:szCs w:val="24"/>
        </w:rPr>
        <w:t xml:space="preserve">ecanduan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i</w:t>
      </w:r>
      <w:r w:rsidRPr="009161F1">
        <w:rPr>
          <w:rFonts w:ascii="Times New Roman" w:hAnsi="Times New Roman" w:cs="Times New Roman"/>
          <w:i/>
          <w:color w:val="000000" w:themeColor="text1"/>
          <w:sz w:val="24"/>
          <w:szCs w:val="24"/>
        </w:rPr>
        <w:t>nternet</w:t>
      </w:r>
      <w:r w:rsidRPr="00520C14">
        <w:rPr>
          <w:rFonts w:ascii="Times New Roman" w:hAnsi="Times New Roman" w:cs="Times New Roman"/>
          <w:color w:val="000000" w:themeColor="text1"/>
          <w:sz w:val="24"/>
          <w:szCs w:val="24"/>
        </w:rPr>
        <w:t xml:space="preserve">. </w:t>
      </w:r>
      <w:r w:rsidRPr="00520C14">
        <w:rPr>
          <w:rFonts w:ascii="Times New Roman" w:hAnsi="Times New Roman" w:cs="Times New Roman"/>
          <w:i/>
          <w:color w:val="000000" w:themeColor="text1"/>
          <w:sz w:val="24"/>
          <w:szCs w:val="24"/>
        </w:rPr>
        <w:t>DetikHealth</w:t>
      </w:r>
      <w:r w:rsidRPr="00520C14">
        <w:rPr>
          <w:rFonts w:ascii="Times New Roman" w:hAnsi="Times New Roman" w:cs="Times New Roman"/>
          <w:sz w:val="24"/>
          <w:szCs w:val="24"/>
        </w:rPr>
        <w:t xml:space="preserve">. Diunduh dari </w:t>
      </w:r>
      <w:r w:rsidRPr="00520C14">
        <w:rPr>
          <w:rFonts w:ascii="Times New Roman" w:hAnsi="Times New Roman" w:cs="Times New Roman"/>
          <w:sz w:val="24"/>
          <w:szCs w:val="24"/>
        </w:rPr>
        <w:tab/>
      </w:r>
      <w:hyperlink r:id="rId29" w:history="1">
        <w:r w:rsidR="00964AE5" w:rsidRPr="00964AE5">
          <w:rPr>
            <w:rStyle w:val="Hyperlink"/>
            <w:rFonts w:ascii="Times New Roman" w:hAnsi="Times New Roman" w:cs="Times New Roman"/>
            <w:color w:val="000000" w:themeColor="text1"/>
            <w:sz w:val="24"/>
            <w:szCs w:val="24"/>
            <w:u w:val="none"/>
          </w:rPr>
          <w:t>http://health.detik.com/read/2014/1</w:t>
        </w:r>
        <w:r w:rsidR="00964AE5" w:rsidRPr="00964AE5">
          <w:rPr>
            <w:rStyle w:val="Hyperlink"/>
            <w:rFonts w:ascii="Times New Roman" w:hAnsi="Times New Roman" w:cs="Times New Roman"/>
            <w:color w:val="000000" w:themeColor="text1"/>
            <w:sz w:val="24"/>
            <w:szCs w:val="24"/>
            <w:u w:val="none"/>
          </w:rPr>
          <w:tab/>
          <w:t>2/23/123525/2785470/penelitian-</w:t>
        </w:r>
        <w:r w:rsidR="00964AE5" w:rsidRPr="00964AE5">
          <w:rPr>
            <w:rStyle w:val="Hyperlink"/>
            <w:rFonts w:ascii="Times New Roman" w:hAnsi="Times New Roman" w:cs="Times New Roman"/>
            <w:color w:val="000000" w:themeColor="text1"/>
            <w:sz w:val="24"/>
            <w:szCs w:val="24"/>
            <w:u w:val="none"/>
          </w:rPr>
          <w:tab/>
          <w:t>182-juta-orang-dipenjuru-dunia-</w:t>
        </w:r>
        <w:r w:rsidR="00964AE5" w:rsidRPr="00964AE5">
          <w:rPr>
            <w:rStyle w:val="Hyperlink"/>
            <w:rFonts w:ascii="Times New Roman" w:hAnsi="Times New Roman" w:cs="Times New Roman"/>
            <w:color w:val="000000" w:themeColor="text1"/>
            <w:sz w:val="24"/>
            <w:szCs w:val="24"/>
            <w:u w:val="none"/>
          </w:rPr>
          <w:tab/>
          <w:t>kecanduan-internet</w:t>
        </w:r>
      </w:hyperlink>
      <w:r w:rsidRPr="00520C14">
        <w:rPr>
          <w:rFonts w:ascii="Times New Roman" w:hAnsi="Times New Roman" w:cs="Times New Roman"/>
          <w:color w:val="000000" w:themeColor="text1"/>
          <w:sz w:val="24"/>
          <w:szCs w:val="24"/>
        </w:rPr>
        <w:t xml:space="preserve"> </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Silalahi, Uber. (2012). Metodologi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penelitian sosial. Bandung: Refika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Aditama</w:t>
      </w:r>
    </w:p>
    <w:p w:rsidR="000E50A6"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Soetjipto, Helly P. (2005). </w:t>
      </w:r>
      <w:r>
        <w:rPr>
          <w:rFonts w:ascii="Times New Roman" w:hAnsi="Times New Roman" w:cs="Times New Roman"/>
          <w:i/>
          <w:color w:val="000000" w:themeColor="text1"/>
          <w:sz w:val="24"/>
          <w:szCs w:val="24"/>
        </w:rPr>
        <w:t xml:space="preserve">Pengujian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validitas k</w:t>
      </w:r>
      <w:r w:rsidRPr="009161F1">
        <w:rPr>
          <w:rFonts w:ascii="Times New Roman" w:hAnsi="Times New Roman" w:cs="Times New Roman"/>
          <w:i/>
          <w:color w:val="000000" w:themeColor="text1"/>
          <w:sz w:val="24"/>
          <w:szCs w:val="24"/>
        </w:rPr>
        <w:t xml:space="preserve">onstruk </w:t>
      </w:r>
      <w:r>
        <w:rPr>
          <w:rFonts w:ascii="Times New Roman" w:hAnsi="Times New Roman" w:cs="Times New Roman"/>
          <w:i/>
          <w:color w:val="000000" w:themeColor="text1"/>
          <w:sz w:val="24"/>
          <w:szCs w:val="24"/>
        </w:rPr>
        <w:t>k</w:t>
      </w:r>
      <w:r w:rsidRPr="009161F1">
        <w:rPr>
          <w:rFonts w:ascii="Times New Roman" w:hAnsi="Times New Roman" w:cs="Times New Roman"/>
          <w:i/>
          <w:color w:val="000000" w:themeColor="text1"/>
          <w:sz w:val="24"/>
          <w:szCs w:val="24"/>
        </w:rPr>
        <w:t>rite</w:t>
      </w:r>
      <w:r>
        <w:rPr>
          <w:rFonts w:ascii="Times New Roman" w:hAnsi="Times New Roman" w:cs="Times New Roman"/>
          <w:i/>
          <w:color w:val="000000" w:themeColor="text1"/>
          <w:sz w:val="24"/>
          <w:szCs w:val="24"/>
        </w:rPr>
        <w:t xml:space="preserve">ria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k</w:t>
      </w:r>
      <w:r w:rsidRPr="009161F1">
        <w:rPr>
          <w:rFonts w:ascii="Times New Roman" w:hAnsi="Times New Roman" w:cs="Times New Roman"/>
          <w:i/>
          <w:color w:val="000000" w:themeColor="text1"/>
          <w:sz w:val="24"/>
          <w:szCs w:val="24"/>
        </w:rPr>
        <w:t xml:space="preserve">ecanduan </w:t>
      </w:r>
      <w:r w:rsidRPr="009161F1">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i</w:t>
      </w:r>
      <w:r w:rsidRPr="009161F1">
        <w:rPr>
          <w:rFonts w:ascii="Times New Roman" w:hAnsi="Times New Roman" w:cs="Times New Roman"/>
          <w:i/>
          <w:color w:val="000000" w:themeColor="text1"/>
          <w:sz w:val="24"/>
          <w:szCs w:val="24"/>
        </w:rPr>
        <w:t>nternet</w:t>
      </w:r>
      <w:r w:rsidR="00964AE5">
        <w:rPr>
          <w:rFonts w:ascii="Times New Roman" w:hAnsi="Times New Roman" w:cs="Times New Roman"/>
          <w:color w:val="000000" w:themeColor="text1"/>
          <w:sz w:val="24"/>
          <w:szCs w:val="24"/>
        </w:rPr>
        <w:t xml:space="preserve">. </w:t>
      </w:r>
      <w:r w:rsidRPr="00520C14">
        <w:rPr>
          <w:rFonts w:ascii="Times New Roman" w:hAnsi="Times New Roman" w:cs="Times New Roman"/>
          <w:color w:val="000000" w:themeColor="text1"/>
          <w:sz w:val="24"/>
          <w:szCs w:val="24"/>
        </w:rPr>
        <w:t xml:space="preserve">Jurnal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Psikologi, 32(2),</w:t>
      </w:r>
      <w:r w:rsidRPr="00520C14">
        <w:rPr>
          <w:rFonts w:ascii="Times New Roman" w:hAnsi="Times New Roman" w:cs="Times New Roman"/>
          <w:color w:val="000000" w:themeColor="text1"/>
          <w:sz w:val="24"/>
          <w:szCs w:val="24"/>
        </w:rPr>
        <w:t xml:space="preserve"> 74-91</w:t>
      </w:r>
      <w:r>
        <w:rPr>
          <w:rFonts w:ascii="Times New Roman" w:hAnsi="Times New Roman" w:cs="Times New Roman"/>
          <w:color w:val="000000" w:themeColor="text1"/>
          <w:sz w:val="24"/>
          <w:szCs w:val="24"/>
        </w:rPr>
        <w:t xml:space="preserve">. ISSN: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0215-8884</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Soliha, Silvia Fardila. (2015). </w:t>
      </w:r>
      <w:r>
        <w:rPr>
          <w:rFonts w:ascii="Times New Roman" w:hAnsi="Times New Roman" w:cs="Times New Roman"/>
          <w:i/>
          <w:color w:val="000000" w:themeColor="text1"/>
          <w:sz w:val="24"/>
          <w:szCs w:val="24"/>
        </w:rPr>
        <w:t xml:space="preserve">Tingkat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ketergantu</w:t>
      </w:r>
      <w:r w:rsidR="00964AE5">
        <w:rPr>
          <w:rFonts w:ascii="Times New Roman" w:hAnsi="Times New Roman" w:cs="Times New Roman"/>
          <w:i/>
          <w:color w:val="000000" w:themeColor="text1"/>
          <w:sz w:val="24"/>
          <w:szCs w:val="24"/>
        </w:rPr>
        <w:t xml:space="preserve">ngan pengguna media </w:t>
      </w:r>
      <w:r w:rsidR="00964AE5">
        <w:rPr>
          <w:rFonts w:ascii="Times New Roman" w:hAnsi="Times New Roman" w:cs="Times New Roman"/>
          <w:i/>
          <w:color w:val="000000" w:themeColor="text1"/>
          <w:sz w:val="24"/>
          <w:szCs w:val="24"/>
        </w:rPr>
        <w:tab/>
        <w:t xml:space="preserve">sosial </w:t>
      </w:r>
      <w:r w:rsidR="00964AE5">
        <w:rPr>
          <w:rFonts w:ascii="Times New Roman" w:hAnsi="Times New Roman" w:cs="Times New Roman"/>
          <w:i/>
          <w:color w:val="000000" w:themeColor="text1"/>
          <w:sz w:val="24"/>
          <w:szCs w:val="24"/>
        </w:rPr>
        <w:tab/>
        <w:t xml:space="preserve">dan </w:t>
      </w:r>
      <w:r>
        <w:rPr>
          <w:rFonts w:ascii="Times New Roman" w:hAnsi="Times New Roman" w:cs="Times New Roman"/>
          <w:i/>
          <w:color w:val="000000" w:themeColor="text1"/>
          <w:sz w:val="24"/>
          <w:szCs w:val="24"/>
        </w:rPr>
        <w:t>kecemasan s</w:t>
      </w:r>
      <w:r w:rsidRPr="0015542A">
        <w:rPr>
          <w:rFonts w:ascii="Times New Roman" w:hAnsi="Times New Roman" w:cs="Times New Roman"/>
          <w:i/>
          <w:color w:val="000000" w:themeColor="text1"/>
          <w:sz w:val="24"/>
          <w:szCs w:val="24"/>
        </w:rPr>
        <w:t>osial</w:t>
      </w:r>
      <w:r>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Jurnal Interaksi, 4(1), 1-10. </w:t>
      </w:r>
    </w:p>
    <w:p w:rsidR="000E50A6" w:rsidRPr="00520C14"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Sugiyono. (2014). </w:t>
      </w:r>
      <w:r>
        <w:rPr>
          <w:rFonts w:ascii="Times New Roman" w:hAnsi="Times New Roman" w:cs="Times New Roman"/>
          <w:i/>
          <w:color w:val="000000" w:themeColor="text1"/>
          <w:sz w:val="24"/>
          <w:szCs w:val="24"/>
        </w:rPr>
        <w:t xml:space="preserve">Metode penelitian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k</w:t>
      </w:r>
      <w:r w:rsidRPr="009161F1">
        <w:rPr>
          <w:rFonts w:ascii="Times New Roman" w:hAnsi="Times New Roman" w:cs="Times New Roman"/>
          <w:i/>
          <w:color w:val="000000" w:themeColor="text1"/>
          <w:sz w:val="24"/>
          <w:szCs w:val="24"/>
        </w:rPr>
        <w:t>uantitatif</w:t>
      </w:r>
      <w:r>
        <w:rPr>
          <w:rFonts w:ascii="Times New Roman" w:hAnsi="Times New Roman" w:cs="Times New Roman"/>
          <w:i/>
          <w:color w:val="000000" w:themeColor="text1"/>
          <w:sz w:val="24"/>
          <w:szCs w:val="24"/>
        </w:rPr>
        <w:t xml:space="preserve"> k</w:t>
      </w:r>
      <w:r w:rsidRPr="009161F1">
        <w:rPr>
          <w:rFonts w:ascii="Times New Roman" w:hAnsi="Times New Roman" w:cs="Times New Roman"/>
          <w:i/>
          <w:color w:val="000000" w:themeColor="text1"/>
          <w:sz w:val="24"/>
          <w:szCs w:val="24"/>
        </w:rPr>
        <w:t>ualitatif dan R&amp;D</w:t>
      </w:r>
      <w:r w:rsidR="00964AE5">
        <w:rPr>
          <w:rFonts w:ascii="Times New Roman" w:hAnsi="Times New Roman" w:cs="Times New Roman"/>
          <w:color w:val="000000" w:themeColor="text1"/>
          <w:sz w:val="24"/>
          <w:szCs w:val="24"/>
        </w:rPr>
        <w:t xml:space="preserve">. </w:t>
      </w:r>
      <w:r w:rsidR="00964AE5">
        <w:rPr>
          <w:rFonts w:ascii="Times New Roman" w:hAnsi="Times New Roman" w:cs="Times New Roman"/>
          <w:color w:val="000000" w:themeColor="text1"/>
          <w:sz w:val="24"/>
          <w:szCs w:val="24"/>
        </w:rPr>
        <w:tab/>
        <w:t xml:space="preserve">Bandung: </w:t>
      </w:r>
      <w:r w:rsidRPr="00520C14">
        <w:rPr>
          <w:rFonts w:ascii="Times New Roman" w:hAnsi="Times New Roman" w:cs="Times New Roman"/>
          <w:color w:val="000000" w:themeColor="text1"/>
          <w:sz w:val="24"/>
          <w:szCs w:val="24"/>
        </w:rPr>
        <w:t>Alfabeta</w:t>
      </w:r>
    </w:p>
    <w:p w:rsidR="000E50A6"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Stockburger, Stephanie J., &amp;</w:t>
      </w:r>
      <w:r w:rsidRPr="00520C14">
        <w:rPr>
          <w:rFonts w:ascii="Times New Roman" w:hAnsi="Times New Roman" w:cs="Times New Roman"/>
          <w:color w:val="000000" w:themeColor="text1"/>
          <w:sz w:val="24"/>
          <w:szCs w:val="24"/>
        </w:rPr>
        <w:t xml:space="preserve"> Hatim A </w:t>
      </w:r>
      <w:r w:rsidR="00964AE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 xml:space="preserve">Omar. (2013). </w:t>
      </w:r>
      <w:r w:rsidRPr="00264569">
        <w:rPr>
          <w:rFonts w:ascii="Times New Roman" w:hAnsi="Times New Roman" w:cs="Times New Roman"/>
          <w:color w:val="000000" w:themeColor="text1"/>
          <w:sz w:val="24"/>
          <w:szCs w:val="24"/>
        </w:rPr>
        <w:t>Int</w:t>
      </w:r>
      <w:r w:rsidR="00964AE5">
        <w:rPr>
          <w:rFonts w:ascii="Times New Roman" w:hAnsi="Times New Roman" w:cs="Times New Roman"/>
          <w:color w:val="000000" w:themeColor="text1"/>
          <w:sz w:val="24"/>
          <w:szCs w:val="24"/>
        </w:rPr>
        <w:t xml:space="preserve">ernet addiction, </w:t>
      </w:r>
      <w:r w:rsidR="00964AE5">
        <w:rPr>
          <w:rFonts w:ascii="Times New Roman" w:hAnsi="Times New Roman" w:cs="Times New Roman"/>
          <w:color w:val="000000" w:themeColor="text1"/>
          <w:sz w:val="24"/>
          <w:szCs w:val="24"/>
        </w:rPr>
        <w:tab/>
        <w:t xml:space="preserve">media </w:t>
      </w:r>
      <w:r>
        <w:rPr>
          <w:rFonts w:ascii="Times New Roman" w:hAnsi="Times New Roman" w:cs="Times New Roman"/>
          <w:color w:val="000000" w:themeColor="text1"/>
          <w:sz w:val="24"/>
          <w:szCs w:val="24"/>
        </w:rPr>
        <w:t>u</w:t>
      </w:r>
      <w:r w:rsidRPr="00264569">
        <w:rPr>
          <w:rFonts w:ascii="Times New Roman" w:hAnsi="Times New Roman" w:cs="Times New Roman"/>
          <w:color w:val="000000" w:themeColor="text1"/>
          <w:sz w:val="24"/>
          <w:szCs w:val="24"/>
        </w:rPr>
        <w:t xml:space="preserve">se and </w:t>
      </w:r>
      <w:r>
        <w:rPr>
          <w:rFonts w:ascii="Times New Roman" w:hAnsi="Times New Roman" w:cs="Times New Roman"/>
          <w:color w:val="000000" w:themeColor="text1"/>
          <w:sz w:val="24"/>
          <w:szCs w:val="24"/>
        </w:rPr>
        <w:t xml:space="preserve">difficulties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associated with sleeping in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w:t>
      </w:r>
      <w:r w:rsidRPr="00264569">
        <w:rPr>
          <w:rFonts w:ascii="Times New Roman" w:hAnsi="Times New Roman" w:cs="Times New Roman"/>
          <w:color w:val="000000" w:themeColor="text1"/>
          <w:sz w:val="24"/>
          <w:szCs w:val="24"/>
        </w:rPr>
        <w:t>dolescents</w:t>
      </w:r>
      <w:r w:rsidRPr="00520C14">
        <w:rPr>
          <w:rFonts w:ascii="Times New Roman" w:hAnsi="Times New Roman" w:cs="Times New Roman"/>
          <w:color w:val="000000" w:themeColor="text1"/>
          <w:sz w:val="24"/>
          <w:szCs w:val="24"/>
        </w:rPr>
        <w:t xml:space="preserve">. </w:t>
      </w:r>
      <w:r w:rsidRPr="00264569">
        <w:rPr>
          <w:rFonts w:ascii="Times New Roman" w:hAnsi="Times New Roman" w:cs="Times New Roman"/>
          <w:i/>
          <w:color w:val="000000" w:themeColor="text1"/>
          <w:sz w:val="24"/>
          <w:szCs w:val="24"/>
        </w:rPr>
        <w:t xml:space="preserve">Child </w:t>
      </w:r>
      <w:r w:rsidRPr="00264569">
        <w:rPr>
          <w:rFonts w:ascii="Times New Roman" w:hAnsi="Times New Roman" w:cs="Times New Roman"/>
          <w:i/>
          <w:color w:val="000000" w:themeColor="text1"/>
          <w:sz w:val="24"/>
          <w:szCs w:val="24"/>
        </w:rPr>
        <w:tab/>
        <w:t xml:space="preserve">Adolesc </w:t>
      </w:r>
      <w:r w:rsidR="00964AE5">
        <w:rPr>
          <w:rFonts w:ascii="Times New Roman" w:hAnsi="Times New Roman" w:cs="Times New Roman"/>
          <w:i/>
          <w:color w:val="000000" w:themeColor="text1"/>
          <w:sz w:val="24"/>
          <w:szCs w:val="24"/>
        </w:rPr>
        <w:tab/>
      </w:r>
      <w:r w:rsidRPr="00264569">
        <w:rPr>
          <w:rFonts w:ascii="Times New Roman" w:hAnsi="Times New Roman" w:cs="Times New Roman"/>
          <w:i/>
          <w:color w:val="000000" w:themeColor="text1"/>
          <w:sz w:val="24"/>
          <w:szCs w:val="24"/>
        </w:rPr>
        <w:t>Health</w:t>
      </w:r>
      <w:r>
        <w:rPr>
          <w:rFonts w:ascii="Times New Roman" w:hAnsi="Times New Roman" w:cs="Times New Roman"/>
          <w:color w:val="000000" w:themeColor="text1"/>
          <w:sz w:val="24"/>
          <w:szCs w:val="24"/>
        </w:rPr>
        <w:t>, 6(3),</w:t>
      </w:r>
      <w:r w:rsidRPr="00520C14">
        <w:rPr>
          <w:rFonts w:ascii="Times New Roman" w:hAnsi="Times New Roman" w:cs="Times New Roman"/>
          <w:color w:val="000000" w:themeColor="text1"/>
          <w:sz w:val="24"/>
          <w:szCs w:val="24"/>
        </w:rPr>
        <w:t xml:space="preserve"> 459-463</w:t>
      </w:r>
      <w:r>
        <w:rPr>
          <w:rFonts w:ascii="Times New Roman" w:hAnsi="Times New Roman" w:cs="Times New Roman"/>
          <w:color w:val="000000" w:themeColor="text1"/>
          <w:sz w:val="24"/>
          <w:szCs w:val="24"/>
        </w:rPr>
        <w:t>. ISSN: 1939-</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5930</w:t>
      </w:r>
    </w:p>
    <w:p w:rsidR="000E50A6"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Swanson, Joan Ann., &amp; Erica Walker.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(2014)</w:t>
      </w:r>
      <w:r w:rsidR="00964AE5">
        <w:rPr>
          <w:rFonts w:ascii="Times New Roman" w:hAnsi="Times New Roman" w:cs="Times New Roman"/>
          <w:color w:val="000000" w:themeColor="text1"/>
          <w:sz w:val="24"/>
          <w:szCs w:val="24"/>
        </w:rPr>
        <w:t>. Academic versus non-</w:t>
      </w:r>
      <w:r w:rsidR="00964AE5">
        <w:rPr>
          <w:rFonts w:ascii="Times New Roman" w:hAnsi="Times New Roman" w:cs="Times New Roman"/>
          <w:color w:val="000000" w:themeColor="text1"/>
          <w:sz w:val="24"/>
          <w:szCs w:val="24"/>
        </w:rPr>
        <w:tab/>
        <w:t xml:space="preserve">academic </w:t>
      </w:r>
      <w:r>
        <w:rPr>
          <w:rFonts w:ascii="Times New Roman" w:hAnsi="Times New Roman" w:cs="Times New Roman"/>
          <w:color w:val="000000" w:themeColor="text1"/>
          <w:sz w:val="24"/>
          <w:szCs w:val="24"/>
        </w:rPr>
        <w:t xml:space="preserve">emerging adult college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student technology u</w:t>
      </w:r>
      <w:r w:rsidRPr="00F07EB8">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w:t>
      </w:r>
      <w:r w:rsidRPr="00F07EB8">
        <w:rPr>
          <w:rFonts w:ascii="Times New Roman" w:hAnsi="Times New Roman" w:cs="Times New Roman"/>
          <w:i/>
          <w:color w:val="000000" w:themeColor="text1"/>
          <w:sz w:val="24"/>
          <w:szCs w:val="24"/>
        </w:rPr>
        <w:t>11</w:t>
      </w:r>
      <w:r w:rsidRPr="00F07EB8">
        <w:rPr>
          <w:rFonts w:ascii="Times New Roman" w:hAnsi="Times New Roman" w:cs="Times New Roman"/>
          <w:i/>
          <w:color w:val="000000" w:themeColor="text1"/>
          <w:sz w:val="24"/>
          <w:szCs w:val="24"/>
          <w:vertAlign w:val="superscript"/>
        </w:rPr>
        <w:t>th</w:t>
      </w:r>
      <w:r w:rsidRPr="00F07EB8">
        <w:rPr>
          <w:rFonts w:ascii="Times New Roman" w:hAnsi="Times New Roman" w:cs="Times New Roman"/>
          <w:i/>
          <w:color w:val="000000" w:themeColor="text1"/>
          <w:sz w:val="24"/>
          <w:szCs w:val="24"/>
        </w:rPr>
        <w:t xml:space="preserve"> </w:t>
      </w:r>
      <w:r w:rsidR="00964AE5">
        <w:rPr>
          <w:rFonts w:ascii="Times New Roman" w:hAnsi="Times New Roman" w:cs="Times New Roman"/>
          <w:i/>
          <w:color w:val="000000" w:themeColor="text1"/>
          <w:sz w:val="24"/>
          <w:szCs w:val="24"/>
        </w:rPr>
        <w:tab/>
        <w:t xml:space="preserve">International </w:t>
      </w:r>
      <w:r w:rsidR="00964AE5">
        <w:rPr>
          <w:rFonts w:ascii="Times New Roman" w:hAnsi="Times New Roman" w:cs="Times New Roman"/>
          <w:i/>
          <w:color w:val="000000" w:themeColor="text1"/>
          <w:sz w:val="24"/>
          <w:szCs w:val="24"/>
        </w:rPr>
        <w:tab/>
        <w:t xml:space="preserve">Conference </w:t>
      </w:r>
      <w:r w:rsidRPr="00F07EB8">
        <w:rPr>
          <w:rFonts w:ascii="Times New Roman" w:hAnsi="Times New Roman" w:cs="Times New Roman"/>
          <w:i/>
          <w:color w:val="000000" w:themeColor="text1"/>
          <w:sz w:val="24"/>
          <w:szCs w:val="24"/>
        </w:rPr>
        <w:t xml:space="preserve">on </w:t>
      </w:r>
      <w:r w:rsidR="00964AE5">
        <w:rPr>
          <w:rFonts w:ascii="Times New Roman" w:hAnsi="Times New Roman" w:cs="Times New Roman"/>
          <w:i/>
          <w:color w:val="000000" w:themeColor="text1"/>
          <w:sz w:val="24"/>
          <w:szCs w:val="24"/>
        </w:rPr>
        <w:tab/>
      </w:r>
      <w:r w:rsidRPr="00F07EB8">
        <w:rPr>
          <w:rFonts w:ascii="Times New Roman" w:hAnsi="Times New Roman" w:cs="Times New Roman"/>
          <w:i/>
          <w:color w:val="000000" w:themeColor="text1"/>
          <w:sz w:val="24"/>
          <w:szCs w:val="24"/>
        </w:rPr>
        <w:t xml:space="preserve">Exploratory Learning in Digital </w:t>
      </w:r>
      <w:r w:rsidR="00964AE5">
        <w:rPr>
          <w:rFonts w:ascii="Times New Roman" w:hAnsi="Times New Roman" w:cs="Times New Roman"/>
          <w:i/>
          <w:color w:val="000000" w:themeColor="text1"/>
          <w:sz w:val="24"/>
          <w:szCs w:val="24"/>
        </w:rPr>
        <w:tab/>
      </w:r>
      <w:r w:rsidRPr="00F07EB8">
        <w:rPr>
          <w:rFonts w:ascii="Times New Roman" w:hAnsi="Times New Roman" w:cs="Times New Roman"/>
          <w:i/>
          <w:color w:val="000000" w:themeColor="text1"/>
          <w:sz w:val="24"/>
          <w:szCs w:val="24"/>
        </w:rPr>
        <w:t>Age.</w:t>
      </w:r>
      <w:r w:rsidR="00964AE5">
        <w:rPr>
          <w:rFonts w:ascii="Times New Roman" w:hAnsi="Times New Roman" w:cs="Times New Roman"/>
          <w:color w:val="000000" w:themeColor="text1"/>
          <w:sz w:val="24"/>
          <w:szCs w:val="24"/>
        </w:rPr>
        <w:t xml:space="preserve"> 127-134. ISBN: 978-</w:t>
      </w:r>
      <w:r>
        <w:rPr>
          <w:rFonts w:ascii="Times New Roman" w:hAnsi="Times New Roman" w:cs="Times New Roman"/>
          <w:color w:val="000000" w:themeColor="text1"/>
          <w:sz w:val="24"/>
          <w:szCs w:val="24"/>
        </w:rPr>
        <w:t>989-</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8533-23-4</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Tekeng, St Nurjannah Yunus. (2015).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Peranan kepuasan kebutuhan dasar </w:t>
      </w:r>
      <w:r>
        <w:rPr>
          <w:rFonts w:ascii="Times New Roman" w:hAnsi="Times New Roman" w:cs="Times New Roman"/>
          <w:color w:val="000000" w:themeColor="text1"/>
          <w:sz w:val="24"/>
          <w:szCs w:val="24"/>
        </w:rPr>
        <w:tab/>
        <w:t>psikolog</w:t>
      </w:r>
      <w:r w:rsidR="00964AE5">
        <w:rPr>
          <w:rFonts w:ascii="Times New Roman" w:hAnsi="Times New Roman" w:cs="Times New Roman"/>
          <w:color w:val="000000" w:themeColor="text1"/>
          <w:sz w:val="24"/>
          <w:szCs w:val="24"/>
        </w:rPr>
        <w:t xml:space="preserve">is dan orientasi tujuan </w:t>
      </w:r>
      <w:r w:rsidR="00964AE5">
        <w:rPr>
          <w:rFonts w:ascii="Times New Roman" w:hAnsi="Times New Roman" w:cs="Times New Roman"/>
          <w:color w:val="000000" w:themeColor="text1"/>
          <w:sz w:val="24"/>
          <w:szCs w:val="24"/>
        </w:rPr>
        <w:tab/>
        <w:t xml:space="preserve">mastery </w:t>
      </w:r>
      <w:r>
        <w:rPr>
          <w:rFonts w:ascii="Times New Roman" w:hAnsi="Times New Roman" w:cs="Times New Roman"/>
          <w:color w:val="000000" w:themeColor="text1"/>
          <w:sz w:val="24"/>
          <w:szCs w:val="24"/>
        </w:rPr>
        <w:t xml:space="preserve">approach terhadap belajar </w:t>
      </w:r>
      <w:r>
        <w:rPr>
          <w:rFonts w:ascii="Times New Roman" w:hAnsi="Times New Roman" w:cs="Times New Roman"/>
          <w:color w:val="000000" w:themeColor="text1"/>
          <w:sz w:val="24"/>
          <w:szCs w:val="24"/>
        </w:rPr>
        <w:lastRenderedPageBreak/>
        <w:tab/>
        <w:t xml:space="preserve">berdasar regulasi diri mahasiswa. </w:t>
      </w:r>
      <w:r w:rsidR="00964AE5">
        <w:rPr>
          <w:rFonts w:ascii="Times New Roman" w:hAnsi="Times New Roman" w:cs="Times New Roman"/>
          <w:color w:val="000000" w:themeColor="text1"/>
          <w:sz w:val="24"/>
          <w:szCs w:val="24"/>
        </w:rPr>
        <w:tab/>
      </w:r>
      <w:r w:rsidRPr="00F07EB8">
        <w:rPr>
          <w:rFonts w:ascii="Times New Roman" w:hAnsi="Times New Roman" w:cs="Times New Roman"/>
          <w:i/>
          <w:color w:val="000000" w:themeColor="text1"/>
          <w:sz w:val="24"/>
          <w:szCs w:val="24"/>
        </w:rPr>
        <w:t>Tesis</w:t>
      </w:r>
      <w:r w:rsidR="00964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(tidak diterbitkan). </w:t>
      </w:r>
      <w:r w:rsidR="00964AE5">
        <w:rPr>
          <w:rFonts w:ascii="Times New Roman" w:hAnsi="Times New Roman" w:cs="Times New Roman"/>
          <w:color w:val="000000" w:themeColor="text1"/>
          <w:sz w:val="24"/>
          <w:szCs w:val="24"/>
        </w:rPr>
        <w:tab/>
        <w:t xml:space="preserve">Yogyakarta: Fakultas </w:t>
      </w:r>
      <w:r>
        <w:rPr>
          <w:rFonts w:ascii="Times New Roman" w:hAnsi="Times New Roman" w:cs="Times New Roman"/>
          <w:color w:val="000000" w:themeColor="text1"/>
          <w:sz w:val="24"/>
          <w:szCs w:val="24"/>
        </w:rPr>
        <w:t xml:space="preserve">Psikologi </w:t>
      </w:r>
      <w:r w:rsidR="00964AE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Universitas Gadjah Mada</w:t>
      </w:r>
    </w:p>
    <w:p w:rsidR="000E50A6"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Thakkar, Vatsal. (2006). </w:t>
      </w:r>
      <w:r>
        <w:rPr>
          <w:rFonts w:ascii="Times New Roman" w:hAnsi="Times New Roman" w:cs="Times New Roman"/>
          <w:i/>
          <w:color w:val="000000" w:themeColor="text1"/>
          <w:sz w:val="24"/>
          <w:szCs w:val="24"/>
        </w:rPr>
        <w:t xml:space="preserve">Psychological </w:t>
      </w:r>
      <w:r w:rsidR="00964AE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d</w:t>
      </w:r>
      <w:r w:rsidRPr="009161F1">
        <w:rPr>
          <w:rFonts w:ascii="Times New Roman" w:hAnsi="Times New Roman" w:cs="Times New Roman"/>
          <w:i/>
          <w:color w:val="000000" w:themeColor="text1"/>
          <w:sz w:val="24"/>
          <w:szCs w:val="24"/>
        </w:rPr>
        <w:t xml:space="preserve">isorder : </w:t>
      </w:r>
      <w:r>
        <w:rPr>
          <w:rFonts w:ascii="Times New Roman" w:hAnsi="Times New Roman" w:cs="Times New Roman"/>
          <w:i/>
          <w:color w:val="000000" w:themeColor="text1"/>
          <w:sz w:val="24"/>
          <w:szCs w:val="24"/>
        </w:rPr>
        <w:t>a</w:t>
      </w:r>
      <w:r w:rsidRPr="009161F1">
        <w:rPr>
          <w:rFonts w:ascii="Times New Roman" w:hAnsi="Times New Roman" w:cs="Times New Roman"/>
          <w:i/>
          <w:color w:val="000000" w:themeColor="text1"/>
          <w:sz w:val="24"/>
          <w:szCs w:val="24"/>
        </w:rPr>
        <w:t>ddiction.</w:t>
      </w:r>
      <w:r w:rsidRPr="00520C14">
        <w:rPr>
          <w:rFonts w:ascii="Times New Roman" w:hAnsi="Times New Roman" w:cs="Times New Roman"/>
          <w:color w:val="000000" w:themeColor="text1"/>
          <w:sz w:val="24"/>
          <w:szCs w:val="24"/>
        </w:rPr>
        <w:t xml:space="preserve"> New York: </w:t>
      </w:r>
      <w:r>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 xml:space="preserve">Chealsea </w:t>
      </w:r>
      <w:r>
        <w:rPr>
          <w:rFonts w:ascii="Times New Roman" w:hAnsi="Times New Roman" w:cs="Times New Roman"/>
          <w:color w:val="000000" w:themeColor="text1"/>
          <w:sz w:val="24"/>
          <w:szCs w:val="24"/>
        </w:rPr>
        <w:t xml:space="preserve">House </w:t>
      </w:r>
      <w:r w:rsidRPr="00520C14">
        <w:rPr>
          <w:rFonts w:ascii="Times New Roman" w:hAnsi="Times New Roman" w:cs="Times New Roman"/>
          <w:color w:val="000000" w:themeColor="text1"/>
          <w:sz w:val="24"/>
          <w:szCs w:val="24"/>
        </w:rPr>
        <w:t>Publisher</w:t>
      </w:r>
    </w:p>
    <w:p w:rsidR="000E50A6" w:rsidRPr="0086731D" w:rsidRDefault="000E50A6" w:rsidP="000E50A6">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Tim Prima Pena. </w:t>
      </w:r>
      <w:r>
        <w:rPr>
          <w:rFonts w:ascii="Times New Roman" w:hAnsi="Times New Roman" w:cs="Times New Roman"/>
          <w:i/>
          <w:color w:val="000000" w:themeColor="text1"/>
          <w:sz w:val="24"/>
          <w:szCs w:val="24"/>
          <w:shd w:val="clear" w:color="auto" w:fill="FFFFFF"/>
        </w:rPr>
        <w:t xml:space="preserve">Kamus besar bahasa </w:t>
      </w:r>
      <w:r w:rsidR="00964AE5">
        <w:rPr>
          <w:rFonts w:ascii="Times New Roman" w:hAnsi="Times New Roman" w:cs="Times New Roman"/>
          <w:i/>
          <w:color w:val="000000" w:themeColor="text1"/>
          <w:sz w:val="24"/>
          <w:szCs w:val="24"/>
          <w:shd w:val="clear" w:color="auto" w:fill="FFFFFF"/>
        </w:rPr>
        <w:tab/>
      </w:r>
      <w:r w:rsidR="00EE6605">
        <w:rPr>
          <w:rFonts w:ascii="Times New Roman" w:hAnsi="Times New Roman" w:cs="Times New Roman"/>
          <w:i/>
          <w:color w:val="000000" w:themeColor="text1"/>
          <w:sz w:val="24"/>
          <w:szCs w:val="24"/>
          <w:shd w:val="clear" w:color="auto" w:fill="FFFFFF"/>
        </w:rPr>
        <w:t>I</w:t>
      </w:r>
      <w:r w:rsidRPr="0086731D">
        <w:rPr>
          <w:rFonts w:ascii="Times New Roman" w:hAnsi="Times New Roman" w:cs="Times New Roman"/>
          <w:i/>
          <w:color w:val="000000" w:themeColor="text1"/>
          <w:sz w:val="24"/>
          <w:szCs w:val="24"/>
          <w:shd w:val="clear" w:color="auto" w:fill="FFFFFF"/>
        </w:rPr>
        <w:t>ndonesia</w:t>
      </w:r>
      <w:r w:rsidRPr="00520C14">
        <w:rPr>
          <w:rFonts w:ascii="Times New Roman" w:hAnsi="Times New Roman" w:cs="Times New Roman"/>
          <w:color w:val="000000" w:themeColor="text1"/>
          <w:sz w:val="24"/>
          <w:szCs w:val="24"/>
          <w:shd w:val="clear" w:color="auto" w:fill="FFFFFF"/>
        </w:rPr>
        <w:t>. Gitamedia Press</w:t>
      </w:r>
    </w:p>
    <w:p w:rsidR="000E50A6" w:rsidRDefault="000E50A6" w:rsidP="000E50A6">
      <w:pPr>
        <w:spacing w:line="240" w:lineRule="auto"/>
        <w:rPr>
          <w:rFonts w:ascii="Times New Roman" w:hAnsi="Times New Roman" w:cs="Times New Roman"/>
          <w:color w:val="000000" w:themeColor="text1"/>
          <w:sz w:val="24"/>
          <w:szCs w:val="24"/>
        </w:rPr>
      </w:pPr>
      <w:r w:rsidRPr="00520C14">
        <w:rPr>
          <w:rFonts w:ascii="Times New Roman" w:hAnsi="Times New Roman" w:cs="Times New Roman"/>
          <w:color w:val="000000" w:themeColor="text1"/>
          <w:sz w:val="24"/>
          <w:szCs w:val="24"/>
        </w:rPr>
        <w:t xml:space="preserve">Widiana, Herlina Siwi., dkk. (2004). </w:t>
      </w:r>
      <w:r w:rsidR="00EE6605">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Kontrol diri dan k</w:t>
      </w:r>
      <w:r w:rsidRPr="009161F1">
        <w:rPr>
          <w:rFonts w:ascii="Times New Roman" w:hAnsi="Times New Roman" w:cs="Times New Roman"/>
          <w:i/>
          <w:color w:val="000000" w:themeColor="text1"/>
          <w:sz w:val="24"/>
          <w:szCs w:val="24"/>
        </w:rPr>
        <w:t>ec</w:t>
      </w:r>
      <w:r>
        <w:rPr>
          <w:rFonts w:ascii="Times New Roman" w:hAnsi="Times New Roman" w:cs="Times New Roman"/>
          <w:i/>
          <w:color w:val="000000" w:themeColor="text1"/>
          <w:sz w:val="24"/>
          <w:szCs w:val="24"/>
        </w:rPr>
        <w:t xml:space="preserve">enderungan </w:t>
      </w:r>
      <w:r w:rsidR="00EE660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k</w:t>
      </w:r>
      <w:r w:rsidRPr="009161F1">
        <w:rPr>
          <w:rFonts w:ascii="Times New Roman" w:hAnsi="Times New Roman" w:cs="Times New Roman"/>
          <w:i/>
          <w:color w:val="000000" w:themeColor="text1"/>
          <w:sz w:val="24"/>
          <w:szCs w:val="24"/>
        </w:rPr>
        <w:t xml:space="preserve">ecanduan </w:t>
      </w:r>
      <w:r w:rsidRPr="009161F1">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i</w:t>
      </w:r>
      <w:r w:rsidRPr="009161F1">
        <w:rPr>
          <w:rFonts w:ascii="Times New Roman" w:hAnsi="Times New Roman" w:cs="Times New Roman"/>
          <w:i/>
          <w:color w:val="000000" w:themeColor="text1"/>
          <w:sz w:val="24"/>
          <w:szCs w:val="24"/>
        </w:rPr>
        <w:t>nternet</w:t>
      </w:r>
      <w:r w:rsidRPr="00520C14">
        <w:rPr>
          <w:rFonts w:ascii="Times New Roman" w:hAnsi="Times New Roman" w:cs="Times New Roman"/>
          <w:color w:val="000000" w:themeColor="text1"/>
          <w:sz w:val="24"/>
          <w:szCs w:val="24"/>
        </w:rPr>
        <w:t xml:space="preserve">. Humanitas, </w:t>
      </w:r>
      <w:r w:rsidR="00EE6605">
        <w:rPr>
          <w:rFonts w:ascii="Times New Roman" w:hAnsi="Times New Roman" w:cs="Times New Roman"/>
          <w:color w:val="000000" w:themeColor="text1"/>
          <w:sz w:val="24"/>
          <w:szCs w:val="24"/>
        </w:rPr>
        <w:tab/>
      </w:r>
      <w:r w:rsidRPr="00520C14">
        <w:rPr>
          <w:rFonts w:ascii="Times New Roman" w:hAnsi="Times New Roman" w:cs="Times New Roman"/>
          <w:color w:val="000000" w:themeColor="text1"/>
          <w:sz w:val="24"/>
          <w:szCs w:val="24"/>
        </w:rPr>
        <w:t>1(1). 6-16</w:t>
      </w:r>
    </w:p>
    <w:p w:rsidR="000E50A6" w:rsidRPr="00520C14" w:rsidRDefault="000E50A6" w:rsidP="000E5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Yee, N. (2012). </w:t>
      </w:r>
      <w:r>
        <w:rPr>
          <w:rFonts w:ascii="Times New Roman" w:hAnsi="Times New Roman" w:cs="Times New Roman"/>
          <w:i/>
          <w:color w:val="000000" w:themeColor="text1"/>
          <w:sz w:val="24"/>
          <w:szCs w:val="24"/>
        </w:rPr>
        <w:t xml:space="preserve">The demographics, </w:t>
      </w:r>
      <w:r w:rsidR="00EE660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m</w:t>
      </w:r>
      <w:r w:rsidRPr="00B474DB">
        <w:rPr>
          <w:rFonts w:ascii="Times New Roman" w:hAnsi="Times New Roman" w:cs="Times New Roman"/>
          <w:i/>
          <w:color w:val="000000" w:themeColor="text1"/>
          <w:sz w:val="24"/>
          <w:szCs w:val="24"/>
        </w:rPr>
        <w:t xml:space="preserve">otivation and derived experiences </w:t>
      </w:r>
      <w:r w:rsidR="00EE6605">
        <w:rPr>
          <w:rFonts w:ascii="Times New Roman" w:hAnsi="Times New Roman" w:cs="Times New Roman"/>
          <w:i/>
          <w:color w:val="000000" w:themeColor="text1"/>
          <w:sz w:val="24"/>
          <w:szCs w:val="24"/>
        </w:rPr>
        <w:tab/>
      </w:r>
      <w:r w:rsidRPr="00B474DB">
        <w:rPr>
          <w:rFonts w:ascii="Times New Roman" w:hAnsi="Times New Roman" w:cs="Times New Roman"/>
          <w:i/>
          <w:color w:val="000000" w:themeColor="text1"/>
          <w:sz w:val="24"/>
          <w:szCs w:val="24"/>
        </w:rPr>
        <w:t xml:space="preserve">of user of </w:t>
      </w:r>
      <w:r w:rsidR="00EE6605">
        <w:rPr>
          <w:rFonts w:ascii="Times New Roman" w:hAnsi="Times New Roman" w:cs="Times New Roman"/>
          <w:i/>
          <w:color w:val="000000" w:themeColor="text1"/>
          <w:sz w:val="24"/>
          <w:szCs w:val="24"/>
        </w:rPr>
        <w:t>massively-multiuser</w:t>
      </w:r>
      <w:r w:rsidR="00EE6605">
        <w:rPr>
          <w:rFonts w:ascii="Times New Roman" w:hAnsi="Times New Roman" w:cs="Times New Roman"/>
          <w:i/>
          <w:color w:val="000000" w:themeColor="text1"/>
          <w:sz w:val="24"/>
          <w:szCs w:val="24"/>
        </w:rPr>
        <w:tab/>
      </w:r>
      <w:r w:rsidRPr="00B474DB">
        <w:rPr>
          <w:rFonts w:ascii="Times New Roman" w:hAnsi="Times New Roman" w:cs="Times New Roman"/>
          <w:i/>
          <w:color w:val="000000" w:themeColor="text1"/>
          <w:sz w:val="24"/>
          <w:szCs w:val="24"/>
        </w:rPr>
        <w:t>online graphical environments</w:t>
      </w:r>
      <w:r w:rsidR="00EE6605">
        <w:rPr>
          <w:rFonts w:ascii="Times New Roman" w:hAnsi="Times New Roman" w:cs="Times New Roman"/>
          <w:color w:val="000000" w:themeColor="text1"/>
          <w:sz w:val="24"/>
          <w:szCs w:val="24"/>
        </w:rPr>
        <w:t xml:space="preserve">. </w:t>
      </w:r>
      <w:r w:rsidR="00EE6605">
        <w:rPr>
          <w:rFonts w:ascii="Times New Roman" w:hAnsi="Times New Roman" w:cs="Times New Roman"/>
          <w:color w:val="000000" w:themeColor="text1"/>
          <w:sz w:val="24"/>
          <w:szCs w:val="24"/>
        </w:rPr>
        <w:tab/>
        <w:t xml:space="preserve">Presence: </w:t>
      </w:r>
      <w:r>
        <w:rPr>
          <w:rFonts w:ascii="Times New Roman" w:hAnsi="Times New Roman" w:cs="Times New Roman"/>
          <w:color w:val="000000" w:themeColor="text1"/>
          <w:sz w:val="24"/>
          <w:szCs w:val="24"/>
        </w:rPr>
        <w:t xml:space="preserve">Teleoperators and </w:t>
      </w:r>
      <w:r w:rsidR="00EE660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Virtual Environments, 15, 309-329</w:t>
      </w:r>
    </w:p>
    <w:p w:rsidR="000E50A6" w:rsidRPr="000E50A6" w:rsidRDefault="000E50A6" w:rsidP="000E50A6">
      <w:pPr>
        <w:pStyle w:val="ListParagraph"/>
        <w:spacing w:after="0" w:line="276" w:lineRule="auto"/>
        <w:ind w:left="0"/>
        <w:rPr>
          <w:rFonts w:ascii="Times New Roman" w:hAnsi="Times New Roman" w:cs="Times New Roman"/>
          <w:b/>
          <w:sz w:val="24"/>
          <w:szCs w:val="24"/>
        </w:rPr>
      </w:pPr>
      <w:r w:rsidRPr="00520C14">
        <w:rPr>
          <w:rFonts w:ascii="Times New Roman" w:hAnsi="Times New Roman" w:cs="Times New Roman"/>
          <w:color w:val="000000" w:themeColor="text1"/>
          <w:sz w:val="24"/>
          <w:szCs w:val="24"/>
        </w:rPr>
        <w:t xml:space="preserve">Young, Kimberly S. (2010). </w:t>
      </w:r>
      <w:r>
        <w:rPr>
          <w:rFonts w:ascii="Times New Roman" w:hAnsi="Times New Roman" w:cs="Times New Roman"/>
          <w:i/>
          <w:color w:val="000000" w:themeColor="text1"/>
          <w:sz w:val="24"/>
          <w:szCs w:val="24"/>
        </w:rPr>
        <w:t xml:space="preserve">Internet </w:t>
      </w:r>
      <w:r w:rsidR="00EE6605">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addivtion: a h</w:t>
      </w:r>
      <w:r w:rsidRPr="009161F1">
        <w:rPr>
          <w:rFonts w:ascii="Times New Roman" w:hAnsi="Times New Roman" w:cs="Times New Roman"/>
          <w:i/>
          <w:color w:val="000000" w:themeColor="text1"/>
          <w:sz w:val="24"/>
          <w:szCs w:val="24"/>
        </w:rPr>
        <w:t>andbo</w:t>
      </w:r>
      <w:r>
        <w:rPr>
          <w:rFonts w:ascii="Times New Roman" w:hAnsi="Times New Roman" w:cs="Times New Roman"/>
          <w:i/>
          <w:color w:val="000000" w:themeColor="text1"/>
          <w:sz w:val="24"/>
          <w:szCs w:val="24"/>
        </w:rPr>
        <w:t>ok and g</w:t>
      </w:r>
      <w:r w:rsidRPr="009161F1">
        <w:rPr>
          <w:rFonts w:ascii="Times New Roman" w:hAnsi="Times New Roman" w:cs="Times New Roman"/>
          <w:i/>
          <w:color w:val="000000" w:themeColor="text1"/>
          <w:sz w:val="24"/>
          <w:szCs w:val="24"/>
        </w:rPr>
        <w:t xml:space="preserve">uide to </w:t>
      </w:r>
      <w:r w:rsidRPr="009161F1">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e</w:t>
      </w:r>
      <w:r w:rsidRPr="009161F1">
        <w:rPr>
          <w:rFonts w:ascii="Times New Roman" w:hAnsi="Times New Roman" w:cs="Times New Roman"/>
          <w:i/>
          <w:color w:val="000000" w:themeColor="text1"/>
          <w:sz w:val="24"/>
          <w:szCs w:val="24"/>
        </w:rPr>
        <w:t xml:space="preserve">valuation and </w:t>
      </w:r>
      <w:r>
        <w:rPr>
          <w:rFonts w:ascii="Times New Roman" w:hAnsi="Times New Roman" w:cs="Times New Roman"/>
          <w:i/>
          <w:color w:val="000000" w:themeColor="text1"/>
          <w:sz w:val="24"/>
          <w:szCs w:val="24"/>
        </w:rPr>
        <w:t>t</w:t>
      </w:r>
      <w:r w:rsidRPr="009161F1">
        <w:rPr>
          <w:rFonts w:ascii="Times New Roman" w:hAnsi="Times New Roman" w:cs="Times New Roman"/>
          <w:i/>
          <w:color w:val="000000" w:themeColor="text1"/>
          <w:sz w:val="24"/>
          <w:szCs w:val="24"/>
        </w:rPr>
        <w:t>reatment</w:t>
      </w:r>
      <w:r w:rsidRPr="00520C14">
        <w:rPr>
          <w:rFonts w:ascii="Times New Roman" w:hAnsi="Times New Roman" w:cs="Times New Roman"/>
          <w:color w:val="000000" w:themeColor="text1"/>
          <w:sz w:val="24"/>
          <w:szCs w:val="24"/>
        </w:rPr>
        <w:t xml:space="preserve">. Canada: </w:t>
      </w:r>
      <w:r w:rsidR="00EE6605">
        <w:rPr>
          <w:rFonts w:ascii="Times New Roman" w:hAnsi="Times New Roman" w:cs="Times New Roman"/>
          <w:color w:val="000000" w:themeColor="text1"/>
          <w:sz w:val="24"/>
          <w:szCs w:val="24"/>
        </w:rPr>
        <w:tab/>
      </w:r>
      <w:r w:rsidRPr="00520C14">
        <w:rPr>
          <w:rFonts w:ascii="Times New Roman" w:hAnsi="Times New Roman" w:cs="Times New Roman"/>
          <w:sz w:val="24"/>
          <w:szCs w:val="24"/>
        </w:rPr>
        <w:t>John Wiley &amp; Sons, Inc.</w:t>
      </w:r>
    </w:p>
    <w:sectPr w:rsidR="000E50A6" w:rsidRPr="000E50A6" w:rsidSect="000E50A6">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5DD" w:rsidRDefault="003D05DD" w:rsidP="002C64FF">
      <w:pPr>
        <w:spacing w:after="0" w:line="240" w:lineRule="auto"/>
      </w:pPr>
      <w:r>
        <w:separator/>
      </w:r>
    </w:p>
  </w:endnote>
  <w:endnote w:type="continuationSeparator" w:id="1">
    <w:p w:rsidR="003D05DD" w:rsidRDefault="003D05DD" w:rsidP="002C6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7804"/>
      <w:docPartObj>
        <w:docPartGallery w:val="Page Numbers (Bottom of Page)"/>
        <w:docPartUnique/>
      </w:docPartObj>
    </w:sdtPr>
    <w:sdtContent>
      <w:p w:rsidR="00EE6605" w:rsidRDefault="00EE6605">
        <w:pPr>
          <w:pStyle w:val="Footer"/>
          <w:jc w:val="right"/>
        </w:pPr>
        <w:fldSimple w:instr=" PAGE   \* MERGEFORMAT ">
          <w:r w:rsidR="00493A1E">
            <w:rPr>
              <w:noProof/>
            </w:rPr>
            <w:t>6</w:t>
          </w:r>
        </w:fldSimple>
      </w:p>
    </w:sdtContent>
  </w:sdt>
  <w:p w:rsidR="00EE6605" w:rsidRDefault="00EE6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7801"/>
      <w:docPartObj>
        <w:docPartGallery w:val="Page Numbers (Bottom of Page)"/>
        <w:docPartUnique/>
      </w:docPartObj>
    </w:sdtPr>
    <w:sdtContent>
      <w:p w:rsidR="00EE6605" w:rsidRDefault="00EE6605">
        <w:pPr>
          <w:pStyle w:val="Footer"/>
          <w:jc w:val="right"/>
        </w:pPr>
        <w:fldSimple w:instr=" PAGE   \* MERGEFORMAT ">
          <w:r w:rsidR="00493A1E">
            <w:rPr>
              <w:noProof/>
            </w:rPr>
            <w:t>5</w:t>
          </w:r>
        </w:fldSimple>
      </w:p>
    </w:sdtContent>
  </w:sdt>
  <w:p w:rsidR="00EE6605" w:rsidRDefault="00EE66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05" w:rsidRDefault="00EE6605">
    <w:pPr>
      <w:pStyle w:val="Footer"/>
      <w:jc w:val="right"/>
    </w:pPr>
  </w:p>
  <w:p w:rsidR="00EE6605" w:rsidRDefault="00EE6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5DD" w:rsidRDefault="003D05DD" w:rsidP="002C64FF">
      <w:pPr>
        <w:spacing w:after="0" w:line="240" w:lineRule="auto"/>
      </w:pPr>
      <w:r>
        <w:separator/>
      </w:r>
    </w:p>
  </w:footnote>
  <w:footnote w:type="continuationSeparator" w:id="1">
    <w:p w:rsidR="003D05DD" w:rsidRDefault="003D05DD" w:rsidP="002C6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165"/>
    <w:multiLevelType w:val="hybridMultilevel"/>
    <w:tmpl w:val="6E820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84763"/>
    <w:multiLevelType w:val="hybridMultilevel"/>
    <w:tmpl w:val="15281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0A5579"/>
    <w:multiLevelType w:val="hybridMultilevel"/>
    <w:tmpl w:val="4D7C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D1CFC"/>
    <w:rsid w:val="00050A39"/>
    <w:rsid w:val="00064063"/>
    <w:rsid w:val="000D1C86"/>
    <w:rsid w:val="000E50A6"/>
    <w:rsid w:val="001D4D16"/>
    <w:rsid w:val="001F1DDB"/>
    <w:rsid w:val="00202107"/>
    <w:rsid w:val="00216541"/>
    <w:rsid w:val="002C64FF"/>
    <w:rsid w:val="003139B4"/>
    <w:rsid w:val="00314BC0"/>
    <w:rsid w:val="003B5859"/>
    <w:rsid w:val="003D05DD"/>
    <w:rsid w:val="00493A1E"/>
    <w:rsid w:val="004946ED"/>
    <w:rsid w:val="00560FD1"/>
    <w:rsid w:val="00572D7D"/>
    <w:rsid w:val="00583EAA"/>
    <w:rsid w:val="005D3FF6"/>
    <w:rsid w:val="0072047F"/>
    <w:rsid w:val="0075045B"/>
    <w:rsid w:val="00824C87"/>
    <w:rsid w:val="008B0C4B"/>
    <w:rsid w:val="008D28FC"/>
    <w:rsid w:val="008D7B3A"/>
    <w:rsid w:val="008E4BA2"/>
    <w:rsid w:val="00926040"/>
    <w:rsid w:val="00964AE5"/>
    <w:rsid w:val="00A25D41"/>
    <w:rsid w:val="00A44C25"/>
    <w:rsid w:val="00AC046A"/>
    <w:rsid w:val="00B41E4C"/>
    <w:rsid w:val="00C904B7"/>
    <w:rsid w:val="00CD08D2"/>
    <w:rsid w:val="00CD1CFC"/>
    <w:rsid w:val="00E46738"/>
    <w:rsid w:val="00E96944"/>
    <w:rsid w:val="00EA1C03"/>
    <w:rsid w:val="00EE6605"/>
    <w:rsid w:val="00F60D9E"/>
    <w:rsid w:val="00F656BA"/>
    <w:rsid w:val="00FE40DB"/>
    <w:rsid w:val="00FF5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F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CFC"/>
    <w:rPr>
      <w:rFonts w:ascii="Tahoma" w:hAnsi="Tahoma" w:cs="Tahoma"/>
      <w:sz w:val="16"/>
      <w:szCs w:val="16"/>
    </w:rPr>
  </w:style>
  <w:style w:type="character" w:styleId="Hyperlink">
    <w:name w:val="Hyperlink"/>
    <w:basedOn w:val="DefaultParagraphFont"/>
    <w:uiPriority w:val="99"/>
    <w:unhideWhenUsed/>
    <w:rsid w:val="00CD1CFC"/>
    <w:rPr>
      <w:color w:val="0000FF" w:themeColor="hyperlink"/>
      <w:u w:val="single"/>
    </w:rPr>
  </w:style>
  <w:style w:type="paragraph" w:styleId="ListParagraph">
    <w:name w:val="List Paragraph"/>
    <w:basedOn w:val="Normal"/>
    <w:uiPriority w:val="34"/>
    <w:qFormat/>
    <w:rsid w:val="00202107"/>
    <w:pPr>
      <w:ind w:left="720"/>
      <w:contextualSpacing/>
    </w:pPr>
  </w:style>
  <w:style w:type="table" w:customStyle="1" w:styleId="LightShading1">
    <w:name w:val="Light Shading1"/>
    <w:basedOn w:val="TableNormal"/>
    <w:uiPriority w:val="60"/>
    <w:rsid w:val="003139B4"/>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2C64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4FF"/>
  </w:style>
  <w:style w:type="paragraph" w:styleId="Footer">
    <w:name w:val="footer"/>
    <w:basedOn w:val="Normal"/>
    <w:link w:val="FooterChar"/>
    <w:uiPriority w:val="99"/>
    <w:unhideWhenUsed/>
    <w:rsid w:val="002C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FF"/>
  </w:style>
  <w:style w:type="table" w:styleId="LightShading">
    <w:name w:val="Light Shading"/>
    <w:basedOn w:val="TableNormal"/>
    <w:uiPriority w:val="60"/>
    <w:rsid w:val="00F656B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x.doi.org/10.1016/j.chb.201" TargetMode="External"/><Relationship Id="rId26" Type="http://schemas.openxmlformats.org/officeDocument/2006/relationships/hyperlink" Target="https://jurnalpsikologi.uinsby.ac.id/" TargetMode="External"/><Relationship Id="rId3" Type="http://schemas.openxmlformats.org/officeDocument/2006/relationships/styles" Target="styles.xml"/><Relationship Id="rId21" Type="http://schemas.openxmlformats.org/officeDocument/2006/relationships/hyperlink" Target="https://www.researchgate.net/publ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luteinstitute.com/ojs/index.php/JBER/article/view/9554" TargetMode="External"/><Relationship Id="rId25" Type="http://schemas.openxmlformats.org/officeDocument/2006/relationships/hyperlink" Target="https://www.jwtintelligence.com/w%09pcontent/uploads/2012/03/F_JWT_" TargetMode="External"/><Relationship Id="rId2" Type="http://schemas.openxmlformats.org/officeDocument/2006/relationships/numbering" Target="numbering.xml"/><Relationship Id="rId16" Type="http://schemas.openxmlformats.org/officeDocument/2006/relationships/hyperlink" Target="http://www.detik.com" TargetMode="External"/><Relationship Id="rId20" Type="http://schemas.openxmlformats.org/officeDocument/2006/relationships/hyperlink" Target="https://apjii.or.id/content/read/39/2%0964/Survei-" TargetMode="External"/><Relationship Id="rId29" Type="http://schemas.openxmlformats.org/officeDocument/2006/relationships/hyperlink" Target="http://health.detik.com/read/2014/1%092/23/123525/2785470/penelitian-%09182-juta-orang-dipenjuru-dunia-%09kecanduan-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zkydwimarlina@gmail.com" TargetMode="External"/><Relationship Id="rId24" Type="http://schemas.openxmlformats.org/officeDocument/2006/relationships/hyperlink" Target="https://www.jwtintelligence.com/pr%09oduction/FOMO_JWT_TrendRepo%09rt_" TargetMode="External"/><Relationship Id="rId5" Type="http://schemas.openxmlformats.org/officeDocument/2006/relationships/webSettings" Target="webSettings.xml"/><Relationship Id="rId15" Type="http://schemas.openxmlformats.org/officeDocument/2006/relationships/hyperlink" Target="http://www.kompas.com" TargetMode="External"/><Relationship Id="rId23" Type="http://schemas.openxmlformats.org/officeDocument/2006/relationships/hyperlink" Target="http://ejournal.undip.ac.id/index.ph" TargetMode="External"/><Relationship Id="rId28" Type="http://schemas.openxmlformats.org/officeDocument/2006/relationships/hyperlink" Target="http://download.portalgaruda.org/ar" TargetMode="External"/><Relationship Id="rId10" Type="http://schemas.openxmlformats.org/officeDocument/2006/relationships/hyperlink" Target="mailto:rizkydwimarlina@gmail.com" TargetMode="External"/><Relationship Id="rId19" Type="http://schemas.openxmlformats.org/officeDocument/2006/relationships/hyperlink" Target="http://health.kompas.com/read/201%096/03/12/110000723/Sebelum.Usia.%0912.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www.researchgate.net/publi%09cation/260644572_FOMO_Digital%09_Dementia_" TargetMode="External"/><Relationship Id="rId27" Type="http://schemas.openxmlformats.org/officeDocument/2006/relationships/hyperlink" Target="http://puskakom.ui.ac.id/publikasi/r%09ilis-pers-hasil-survey-profil-%09penggun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C4B0-1856-407C-8D6D-4080F0E7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2017-05-01T15:42:00Z</dcterms:created>
  <dcterms:modified xsi:type="dcterms:W3CDTF">2017-05-02T02:16:00Z</dcterms:modified>
</cp:coreProperties>
</file>