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A0" w:rsidRPr="008246E5" w:rsidRDefault="00926EA0" w:rsidP="00926EA0">
      <w:pPr>
        <w:spacing w:line="480" w:lineRule="auto"/>
        <w:jc w:val="center"/>
        <w:rPr>
          <w:b/>
          <w:bCs/>
          <w:sz w:val="28"/>
          <w:szCs w:val="28"/>
          <w:lang w:val="sv-SE"/>
        </w:rPr>
      </w:pPr>
      <w:r w:rsidRPr="008246E5">
        <w:rPr>
          <w:b/>
          <w:bCs/>
          <w:sz w:val="28"/>
          <w:szCs w:val="28"/>
          <w:lang w:val="sv-SE"/>
        </w:rPr>
        <w:t>BAB I</w:t>
      </w:r>
    </w:p>
    <w:p w:rsidR="00926EA0" w:rsidRDefault="00926EA0" w:rsidP="00926EA0">
      <w:pPr>
        <w:spacing w:line="480" w:lineRule="auto"/>
        <w:jc w:val="center"/>
        <w:rPr>
          <w:b/>
          <w:bCs/>
          <w:sz w:val="28"/>
          <w:szCs w:val="28"/>
          <w:lang w:val="sv-SE"/>
        </w:rPr>
      </w:pPr>
      <w:r w:rsidRPr="008246E5">
        <w:rPr>
          <w:b/>
          <w:bCs/>
          <w:sz w:val="28"/>
          <w:szCs w:val="28"/>
          <w:lang w:val="sv-SE"/>
        </w:rPr>
        <w:t>PENDAHULUAN</w:t>
      </w:r>
    </w:p>
    <w:p w:rsidR="00813F6A" w:rsidRPr="00813F6A" w:rsidRDefault="00813F6A" w:rsidP="00926EA0">
      <w:pPr>
        <w:spacing w:line="480" w:lineRule="auto"/>
        <w:jc w:val="center"/>
        <w:rPr>
          <w:b/>
          <w:bCs/>
          <w:lang w:val="sv-SE"/>
        </w:rPr>
      </w:pPr>
    </w:p>
    <w:p w:rsidR="00926EA0" w:rsidRPr="00941275" w:rsidRDefault="00926EA0" w:rsidP="00926EA0">
      <w:pPr>
        <w:numPr>
          <w:ilvl w:val="0"/>
          <w:numId w:val="1"/>
        </w:numPr>
        <w:tabs>
          <w:tab w:val="clear" w:pos="720"/>
          <w:tab w:val="left" w:pos="374"/>
        </w:tabs>
        <w:spacing w:line="480" w:lineRule="auto"/>
        <w:ind w:left="0" w:firstLine="0"/>
        <w:jc w:val="center"/>
        <w:rPr>
          <w:b/>
          <w:bCs/>
          <w:lang w:val="sv-SE"/>
        </w:rPr>
      </w:pPr>
      <w:r w:rsidRPr="00941275">
        <w:rPr>
          <w:b/>
          <w:bCs/>
          <w:lang w:val="sv-SE"/>
        </w:rPr>
        <w:t>Latar Belakang Masalah</w:t>
      </w:r>
    </w:p>
    <w:p w:rsidR="00974B6B" w:rsidRDefault="00974B6B" w:rsidP="005C272B">
      <w:pPr>
        <w:spacing w:line="480" w:lineRule="auto"/>
        <w:ind w:firstLine="748"/>
        <w:jc w:val="both"/>
        <w:rPr>
          <w:rStyle w:val="text31"/>
          <w:rFonts w:ascii="Times New Roman" w:hAnsi="Times New Roman" w:cs="Times New Roman"/>
          <w:sz w:val="24"/>
          <w:szCs w:val="24"/>
          <w:lang w:val="sv-SE"/>
        </w:rPr>
      </w:pPr>
      <w:r>
        <w:rPr>
          <w:rStyle w:val="text31"/>
          <w:rFonts w:ascii="Times New Roman" w:hAnsi="Times New Roman" w:cs="Times New Roman"/>
          <w:sz w:val="24"/>
          <w:szCs w:val="24"/>
          <w:lang w:val="sv-SE"/>
        </w:rPr>
        <w:t>M</w:t>
      </w:r>
      <w:r w:rsidR="002225EF">
        <w:rPr>
          <w:rStyle w:val="text31"/>
          <w:rFonts w:ascii="Times New Roman" w:hAnsi="Times New Roman" w:cs="Times New Roman"/>
          <w:sz w:val="24"/>
          <w:szCs w:val="24"/>
          <w:lang w:val="sv-SE"/>
        </w:rPr>
        <w:t>enjadi</w:t>
      </w:r>
      <w:r>
        <w:rPr>
          <w:rStyle w:val="text31"/>
          <w:rFonts w:ascii="Times New Roman" w:hAnsi="Times New Roman" w:cs="Times New Roman"/>
          <w:sz w:val="24"/>
          <w:szCs w:val="24"/>
          <w:lang w:val="sv-SE"/>
        </w:rPr>
        <w:t xml:space="preserve"> mahasiswa merupakan masa yang penuh tantangan d</w:t>
      </w:r>
      <w:r w:rsidR="003B1117">
        <w:rPr>
          <w:rStyle w:val="text31"/>
          <w:rFonts w:ascii="Times New Roman" w:hAnsi="Times New Roman" w:cs="Times New Roman"/>
          <w:sz w:val="24"/>
          <w:szCs w:val="24"/>
          <w:lang w:val="sv-SE"/>
        </w:rPr>
        <w:t>an kesukaran, masa yang menuntut</w:t>
      </w:r>
      <w:r>
        <w:rPr>
          <w:rStyle w:val="text31"/>
          <w:rFonts w:ascii="Times New Roman" w:hAnsi="Times New Roman" w:cs="Times New Roman"/>
          <w:sz w:val="24"/>
          <w:szCs w:val="24"/>
          <w:lang w:val="sv-SE"/>
        </w:rPr>
        <w:t xml:space="preserve"> untuk menentukan sikap dan pilihan, masa yang menuntut kemampuan untuk menyesuaikan diri. Mahasiswa </w:t>
      </w:r>
      <w:r w:rsidR="002E0659">
        <w:rPr>
          <w:rStyle w:val="text31"/>
          <w:rFonts w:ascii="Times New Roman" w:hAnsi="Times New Roman" w:cs="Times New Roman"/>
          <w:sz w:val="24"/>
          <w:szCs w:val="24"/>
          <w:lang w:val="sv-SE"/>
        </w:rPr>
        <w:t>merupakan elite</w:t>
      </w:r>
      <w:r>
        <w:rPr>
          <w:rStyle w:val="text31"/>
          <w:rFonts w:ascii="Times New Roman" w:hAnsi="Times New Roman" w:cs="Times New Roman"/>
          <w:sz w:val="24"/>
          <w:szCs w:val="24"/>
          <w:lang w:val="sv-SE"/>
        </w:rPr>
        <w:t xml:space="preserve"> masyarakat </w:t>
      </w:r>
      <w:r w:rsidR="003B1117">
        <w:rPr>
          <w:rStyle w:val="text31"/>
          <w:rFonts w:ascii="Times New Roman" w:hAnsi="Times New Roman" w:cs="Times New Roman"/>
          <w:sz w:val="24"/>
          <w:szCs w:val="24"/>
          <w:lang w:val="sv-SE"/>
        </w:rPr>
        <w:t>yang mempunyai ciri intelektualitas yang lebih kompleks dibandingkan kelompok seusia mereka yang bukan mahasiswa, ataupun kelompok usia di</w:t>
      </w:r>
      <w:r w:rsidR="00C50746">
        <w:rPr>
          <w:rStyle w:val="text31"/>
          <w:rFonts w:ascii="Times New Roman" w:hAnsi="Times New Roman" w:cs="Times New Roman"/>
          <w:sz w:val="24"/>
          <w:szCs w:val="24"/>
          <w:lang w:val="sv-SE"/>
        </w:rPr>
        <w:t xml:space="preserve"> </w:t>
      </w:r>
      <w:r w:rsidR="003B1117">
        <w:rPr>
          <w:rStyle w:val="text31"/>
          <w:rFonts w:ascii="Times New Roman" w:hAnsi="Times New Roman" w:cs="Times New Roman"/>
          <w:sz w:val="24"/>
          <w:szCs w:val="24"/>
          <w:lang w:val="sv-SE"/>
        </w:rPr>
        <w:t>bawah dan di</w:t>
      </w:r>
      <w:r w:rsidR="00C50746">
        <w:rPr>
          <w:rStyle w:val="text31"/>
          <w:rFonts w:ascii="Times New Roman" w:hAnsi="Times New Roman" w:cs="Times New Roman"/>
          <w:sz w:val="24"/>
          <w:szCs w:val="24"/>
          <w:lang w:val="sv-SE"/>
        </w:rPr>
        <w:t xml:space="preserve"> </w:t>
      </w:r>
      <w:r w:rsidR="003B1117">
        <w:rPr>
          <w:rStyle w:val="text31"/>
          <w:rFonts w:ascii="Times New Roman" w:hAnsi="Times New Roman" w:cs="Times New Roman"/>
          <w:sz w:val="24"/>
          <w:szCs w:val="24"/>
          <w:lang w:val="sv-SE"/>
        </w:rPr>
        <w:t xml:space="preserve">atas mereka. Ciri intelektualitas tersebut adalah kemampuan mereka dalam menghadapi, memahami dan mencari cara pemecahan berbagai masalah secara lebih sistematis (Azwar, </w:t>
      </w:r>
      <w:r w:rsidR="00F82431">
        <w:rPr>
          <w:lang w:val="id-ID"/>
        </w:rPr>
        <w:t>2003</w:t>
      </w:r>
      <w:r w:rsidR="003B1117">
        <w:rPr>
          <w:rStyle w:val="text31"/>
          <w:rFonts w:ascii="Times New Roman" w:hAnsi="Times New Roman" w:cs="Times New Roman"/>
          <w:sz w:val="24"/>
          <w:szCs w:val="24"/>
          <w:lang w:val="sv-SE"/>
        </w:rPr>
        <w:t>).</w:t>
      </w:r>
      <w:r w:rsidR="000E0418">
        <w:rPr>
          <w:rStyle w:val="text31"/>
          <w:rFonts w:ascii="Times New Roman" w:hAnsi="Times New Roman" w:cs="Times New Roman"/>
          <w:sz w:val="24"/>
          <w:szCs w:val="24"/>
          <w:lang w:val="sv-SE"/>
        </w:rPr>
        <w:t xml:space="preserve"> Dunia mahasiswa berbeda dengan dunia SMU, terutama pada cara belajarnya yang lebih menuntut keaktifan dan kemandirian. Diperguruan tinggi transfer pengetahuan selain dilakukan melalui kuliah juga melalui seminar, diskusi, ceramah dan lain sebagainya (Marwati, dalam </w:t>
      </w:r>
      <w:r w:rsidR="000E0418" w:rsidRPr="000E0418">
        <w:rPr>
          <w:color w:val="000000"/>
          <w:lang w:val="sv-SE"/>
        </w:rPr>
        <w:t>Siregar, 2006)</w:t>
      </w:r>
      <w:r w:rsidR="000E0418">
        <w:rPr>
          <w:rStyle w:val="text31"/>
          <w:rFonts w:ascii="Times New Roman" w:hAnsi="Times New Roman" w:cs="Times New Roman"/>
          <w:sz w:val="24"/>
          <w:szCs w:val="24"/>
          <w:lang w:val="sv-SE"/>
        </w:rPr>
        <w:t>.</w:t>
      </w:r>
    </w:p>
    <w:p w:rsidR="00CE272E" w:rsidRDefault="00050EF8" w:rsidP="005C272B">
      <w:pPr>
        <w:spacing w:line="480" w:lineRule="auto"/>
        <w:ind w:firstLine="748"/>
        <w:jc w:val="both"/>
        <w:rPr>
          <w:color w:val="000000"/>
          <w:lang w:val="sv-SE"/>
        </w:rPr>
      </w:pPr>
      <w:r>
        <w:rPr>
          <w:color w:val="000000"/>
          <w:lang w:val="sv-SE"/>
        </w:rPr>
        <w:t xml:space="preserve">Mahasiswa </w:t>
      </w:r>
      <w:r w:rsidR="00CE272E">
        <w:rPr>
          <w:color w:val="000000"/>
          <w:lang w:val="sv-SE"/>
        </w:rPr>
        <w:t>adalah kalangan muda yang mengalami peralihan dari tahap remaja ke tahap dewasa. Sosok mahasiswa juga kental dengan nuansa kedinamisan dan sikap keilmuannya yang dalam melihat sesuatu berdasarkan kenyataan objektif, sistematis dan rasional</w:t>
      </w:r>
      <w:r w:rsidRPr="00050EF8">
        <w:rPr>
          <w:rStyle w:val="text31"/>
          <w:rFonts w:ascii="Times New Roman" w:hAnsi="Times New Roman" w:cs="Times New Roman"/>
          <w:sz w:val="24"/>
          <w:szCs w:val="24"/>
          <w:lang w:val="sv-SE"/>
        </w:rPr>
        <w:t xml:space="preserve"> </w:t>
      </w:r>
      <w:r>
        <w:rPr>
          <w:rStyle w:val="text31"/>
          <w:rFonts w:ascii="Times New Roman" w:hAnsi="Times New Roman" w:cs="Times New Roman"/>
          <w:sz w:val="24"/>
          <w:szCs w:val="24"/>
          <w:lang w:val="sv-SE"/>
        </w:rPr>
        <w:t xml:space="preserve">(Susantoro, dalam </w:t>
      </w:r>
      <w:r w:rsidRPr="00CE272E">
        <w:rPr>
          <w:color w:val="000000"/>
          <w:lang w:val="sv-SE"/>
        </w:rPr>
        <w:t>Siregar, 2006)</w:t>
      </w:r>
      <w:r w:rsidR="00CE272E">
        <w:rPr>
          <w:color w:val="000000"/>
          <w:lang w:val="sv-SE"/>
        </w:rPr>
        <w:t>.</w:t>
      </w:r>
      <w:r w:rsidR="0069682F" w:rsidRPr="0069682F">
        <w:rPr>
          <w:rFonts w:asciiTheme="majorHAnsi" w:eastAsiaTheme="majorEastAsia" w:hAnsiTheme="majorHAnsi" w:cstheme="majorBidi"/>
          <w:color w:val="243F60" w:themeColor="accent1" w:themeShade="7F"/>
          <w:lang w:val="sv-SE"/>
        </w:rPr>
        <w:t xml:space="preserve"> </w:t>
      </w:r>
      <w:r w:rsidR="0069682F" w:rsidRPr="0069682F">
        <w:rPr>
          <w:color w:val="000000"/>
          <w:lang w:val="sv-SE"/>
        </w:rPr>
        <w:t xml:space="preserve">Berdasarkan Surat Keputusan Menteri Pendidikan Nasional Republik Indonesia (2000) dijelaskan bahwa </w:t>
      </w:r>
      <w:proofErr w:type="spellStart"/>
      <w:r w:rsidR="0069682F" w:rsidRPr="0069682F">
        <w:rPr>
          <w:color w:val="000000"/>
        </w:rPr>
        <w:t>mahasiswa</w:t>
      </w:r>
      <w:proofErr w:type="spellEnd"/>
      <w:r w:rsidR="0069682F" w:rsidRPr="0069682F">
        <w:rPr>
          <w:color w:val="000000"/>
        </w:rPr>
        <w:t xml:space="preserve"> </w:t>
      </w:r>
      <w:proofErr w:type="spellStart"/>
      <w:r w:rsidR="0069682F" w:rsidRPr="0069682F">
        <w:rPr>
          <w:color w:val="000000"/>
        </w:rPr>
        <w:t>adalah</w:t>
      </w:r>
      <w:proofErr w:type="spellEnd"/>
      <w:r w:rsidR="0069682F" w:rsidRPr="0069682F">
        <w:rPr>
          <w:color w:val="000000"/>
        </w:rPr>
        <w:t xml:space="preserve"> </w:t>
      </w:r>
      <w:proofErr w:type="spellStart"/>
      <w:r w:rsidR="0069682F" w:rsidRPr="0069682F">
        <w:rPr>
          <w:color w:val="000000"/>
        </w:rPr>
        <w:t>peserta</w:t>
      </w:r>
      <w:proofErr w:type="spellEnd"/>
      <w:r w:rsidR="0069682F" w:rsidRPr="0069682F">
        <w:rPr>
          <w:color w:val="000000"/>
        </w:rPr>
        <w:t xml:space="preserve"> </w:t>
      </w:r>
      <w:proofErr w:type="spellStart"/>
      <w:r w:rsidR="0069682F" w:rsidRPr="0069682F">
        <w:rPr>
          <w:color w:val="000000"/>
        </w:rPr>
        <w:t>didik</w:t>
      </w:r>
      <w:proofErr w:type="spellEnd"/>
      <w:r w:rsidR="0069682F" w:rsidRPr="0069682F">
        <w:rPr>
          <w:color w:val="000000"/>
        </w:rPr>
        <w:t xml:space="preserve"> yang </w:t>
      </w:r>
      <w:proofErr w:type="spellStart"/>
      <w:r w:rsidR="0069682F" w:rsidRPr="0069682F">
        <w:rPr>
          <w:color w:val="000000"/>
        </w:rPr>
        <w:t>memenuhi</w:t>
      </w:r>
      <w:proofErr w:type="spellEnd"/>
      <w:r w:rsidR="0069682F" w:rsidRPr="0069682F">
        <w:rPr>
          <w:color w:val="000000"/>
        </w:rPr>
        <w:t xml:space="preserve"> </w:t>
      </w:r>
      <w:proofErr w:type="spellStart"/>
      <w:r w:rsidR="0069682F" w:rsidRPr="0069682F">
        <w:rPr>
          <w:color w:val="000000"/>
        </w:rPr>
        <w:t>syarat</w:t>
      </w:r>
      <w:proofErr w:type="spellEnd"/>
      <w:r w:rsidR="0069682F" w:rsidRPr="0069682F">
        <w:rPr>
          <w:color w:val="000000"/>
        </w:rPr>
        <w:t xml:space="preserve"> </w:t>
      </w:r>
      <w:proofErr w:type="spellStart"/>
      <w:r w:rsidR="0069682F" w:rsidRPr="0069682F">
        <w:rPr>
          <w:color w:val="000000"/>
        </w:rPr>
        <w:lastRenderedPageBreak/>
        <w:t>dan</w:t>
      </w:r>
      <w:proofErr w:type="spellEnd"/>
      <w:r w:rsidR="0069682F" w:rsidRPr="0069682F">
        <w:rPr>
          <w:color w:val="000000"/>
        </w:rPr>
        <w:t xml:space="preserve"> </w:t>
      </w:r>
      <w:proofErr w:type="spellStart"/>
      <w:r w:rsidR="0069682F" w:rsidRPr="0069682F">
        <w:rPr>
          <w:color w:val="000000"/>
        </w:rPr>
        <w:t>terdaftar</w:t>
      </w:r>
      <w:proofErr w:type="spellEnd"/>
      <w:r w:rsidR="0069682F" w:rsidRPr="0069682F">
        <w:rPr>
          <w:color w:val="000000"/>
        </w:rPr>
        <w:t xml:space="preserve"> </w:t>
      </w:r>
      <w:proofErr w:type="spellStart"/>
      <w:r w:rsidR="0069682F" w:rsidRPr="0069682F">
        <w:rPr>
          <w:color w:val="000000"/>
        </w:rPr>
        <w:t>secara</w:t>
      </w:r>
      <w:proofErr w:type="spellEnd"/>
      <w:r w:rsidR="0069682F" w:rsidRPr="0069682F">
        <w:rPr>
          <w:color w:val="000000"/>
        </w:rPr>
        <w:t xml:space="preserve"> </w:t>
      </w:r>
      <w:proofErr w:type="spellStart"/>
      <w:r w:rsidR="0069682F" w:rsidRPr="0069682F">
        <w:rPr>
          <w:color w:val="000000"/>
        </w:rPr>
        <w:t>sah</w:t>
      </w:r>
      <w:proofErr w:type="spellEnd"/>
      <w:r w:rsidR="0069682F" w:rsidRPr="0069682F">
        <w:rPr>
          <w:color w:val="000000"/>
        </w:rPr>
        <w:t xml:space="preserve"> </w:t>
      </w:r>
      <w:proofErr w:type="spellStart"/>
      <w:r w:rsidR="0069682F" w:rsidRPr="0069682F">
        <w:rPr>
          <w:color w:val="000000"/>
        </w:rPr>
        <w:t>sebagai</w:t>
      </w:r>
      <w:proofErr w:type="spellEnd"/>
      <w:r w:rsidR="0069682F" w:rsidRPr="0069682F">
        <w:rPr>
          <w:color w:val="000000"/>
        </w:rPr>
        <w:t xml:space="preserve"> </w:t>
      </w:r>
      <w:proofErr w:type="spellStart"/>
      <w:r w:rsidR="0069682F" w:rsidRPr="0069682F">
        <w:rPr>
          <w:color w:val="000000"/>
        </w:rPr>
        <w:t>mahasiswa</w:t>
      </w:r>
      <w:proofErr w:type="spellEnd"/>
      <w:r w:rsidR="0069682F" w:rsidRPr="0069682F">
        <w:rPr>
          <w:color w:val="000000"/>
        </w:rPr>
        <w:t xml:space="preserve"> </w:t>
      </w:r>
      <w:proofErr w:type="spellStart"/>
      <w:r w:rsidR="0069682F" w:rsidRPr="0069682F">
        <w:rPr>
          <w:color w:val="000000"/>
        </w:rPr>
        <w:t>pada</w:t>
      </w:r>
      <w:proofErr w:type="spellEnd"/>
      <w:r w:rsidR="0069682F" w:rsidRPr="0069682F">
        <w:rPr>
          <w:color w:val="000000"/>
        </w:rPr>
        <w:t xml:space="preserve"> Program </w:t>
      </w:r>
      <w:proofErr w:type="spellStart"/>
      <w:r w:rsidR="0069682F" w:rsidRPr="0069682F">
        <w:rPr>
          <w:color w:val="000000"/>
        </w:rPr>
        <w:t>Studi</w:t>
      </w:r>
      <w:proofErr w:type="spellEnd"/>
      <w:r w:rsidR="0069682F" w:rsidRPr="0069682F">
        <w:rPr>
          <w:color w:val="000000"/>
        </w:rPr>
        <w:t xml:space="preserve"> </w:t>
      </w:r>
      <w:proofErr w:type="spellStart"/>
      <w:r w:rsidR="0069682F" w:rsidRPr="0069682F">
        <w:rPr>
          <w:color w:val="000000"/>
        </w:rPr>
        <w:t>atau</w:t>
      </w:r>
      <w:proofErr w:type="spellEnd"/>
      <w:r w:rsidR="0069682F" w:rsidRPr="0069682F">
        <w:rPr>
          <w:color w:val="000000"/>
        </w:rPr>
        <w:t xml:space="preserve"> </w:t>
      </w:r>
      <w:proofErr w:type="spellStart"/>
      <w:r w:rsidR="0069682F" w:rsidRPr="0069682F">
        <w:rPr>
          <w:color w:val="000000"/>
        </w:rPr>
        <w:t>Jurusan</w:t>
      </w:r>
      <w:proofErr w:type="spellEnd"/>
      <w:r w:rsidR="0069682F" w:rsidRPr="0069682F">
        <w:rPr>
          <w:color w:val="000000"/>
        </w:rPr>
        <w:t xml:space="preserve"> </w:t>
      </w:r>
      <w:proofErr w:type="spellStart"/>
      <w:r w:rsidR="0069682F" w:rsidRPr="0069682F">
        <w:rPr>
          <w:color w:val="000000"/>
        </w:rPr>
        <w:t>di</w:t>
      </w:r>
      <w:proofErr w:type="spellEnd"/>
      <w:r w:rsidR="0069682F" w:rsidRPr="0069682F">
        <w:rPr>
          <w:color w:val="000000"/>
        </w:rPr>
        <w:t xml:space="preserve"> </w:t>
      </w:r>
      <w:proofErr w:type="spellStart"/>
      <w:r w:rsidR="0069682F" w:rsidRPr="0069682F">
        <w:rPr>
          <w:color w:val="000000"/>
        </w:rPr>
        <w:t>Universitas</w:t>
      </w:r>
      <w:proofErr w:type="spellEnd"/>
      <w:r w:rsidR="0069682F" w:rsidRPr="0069682F">
        <w:rPr>
          <w:color w:val="000000"/>
        </w:rPr>
        <w:t>.</w:t>
      </w:r>
    </w:p>
    <w:p w:rsidR="000E7239" w:rsidRPr="000E7239" w:rsidRDefault="000E7239" w:rsidP="000E7239">
      <w:pPr>
        <w:spacing w:line="480" w:lineRule="auto"/>
        <w:ind w:firstLine="748"/>
        <w:jc w:val="both"/>
        <w:rPr>
          <w:color w:val="000000"/>
        </w:rPr>
      </w:pPr>
      <w:proofErr w:type="spellStart"/>
      <w:proofErr w:type="gramStart"/>
      <w:r w:rsidRPr="000E7239">
        <w:rPr>
          <w:color w:val="000000"/>
        </w:rPr>
        <w:t>Ismie</w:t>
      </w:r>
      <w:proofErr w:type="spellEnd"/>
      <w:r w:rsidRPr="000E7239">
        <w:rPr>
          <w:color w:val="000000"/>
        </w:rPr>
        <w:t xml:space="preserve"> (2006) </w:t>
      </w:r>
      <w:proofErr w:type="spellStart"/>
      <w:r w:rsidRPr="000E7239">
        <w:rPr>
          <w:color w:val="000000"/>
        </w:rPr>
        <w:t>membagi</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menjadi</w:t>
      </w:r>
      <w:proofErr w:type="spellEnd"/>
      <w:r w:rsidRPr="000E7239">
        <w:rPr>
          <w:color w:val="000000"/>
        </w:rPr>
        <w:t xml:space="preserve"> </w:t>
      </w:r>
      <w:proofErr w:type="spellStart"/>
      <w:r w:rsidRPr="000E7239">
        <w:rPr>
          <w:color w:val="000000"/>
        </w:rPr>
        <w:t>tiga</w:t>
      </w:r>
      <w:proofErr w:type="spellEnd"/>
      <w:r w:rsidRPr="000E7239">
        <w:rPr>
          <w:color w:val="000000"/>
        </w:rPr>
        <w:t xml:space="preserve"> </w:t>
      </w:r>
      <w:proofErr w:type="spellStart"/>
      <w:r w:rsidRPr="000E7239">
        <w:rPr>
          <w:color w:val="000000"/>
        </w:rPr>
        <w:t>tingkatan</w:t>
      </w:r>
      <w:proofErr w:type="spellEnd"/>
      <w:r w:rsidRPr="000E7239">
        <w:rPr>
          <w:color w:val="000000"/>
        </w:rPr>
        <w:t xml:space="preserve">, </w:t>
      </w:r>
      <w:proofErr w:type="spellStart"/>
      <w:r w:rsidRPr="000E7239">
        <w:rPr>
          <w:color w:val="000000"/>
        </w:rPr>
        <w:t>yakni</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awal</w:t>
      </w:r>
      <w:proofErr w:type="spellEnd"/>
      <w:r w:rsidRPr="000E7239">
        <w:rPr>
          <w:color w:val="000000"/>
        </w:rPr>
        <w:t xml:space="preserve">, </w:t>
      </w:r>
      <w:proofErr w:type="spellStart"/>
      <w:r w:rsidRPr="000E7239">
        <w:rPr>
          <w:color w:val="000000"/>
        </w:rPr>
        <w:t>menengah</w:t>
      </w:r>
      <w:proofErr w:type="spellEnd"/>
      <w:r w:rsidRPr="000E7239">
        <w:rPr>
          <w:color w:val="000000"/>
        </w:rPr>
        <w:t xml:space="preserve">, </w:t>
      </w:r>
      <w:proofErr w:type="spellStart"/>
      <w:r w:rsidRPr="000E7239">
        <w:rPr>
          <w:color w:val="000000"/>
        </w:rPr>
        <w:t>dan</w:t>
      </w:r>
      <w:proofErr w:type="spellEnd"/>
      <w:r w:rsidRPr="000E7239">
        <w:rPr>
          <w:color w:val="000000"/>
        </w:rPr>
        <w:t xml:space="preserve"> </w:t>
      </w:r>
      <w:proofErr w:type="spellStart"/>
      <w:r w:rsidRPr="000E7239">
        <w:rPr>
          <w:color w:val="000000"/>
        </w:rPr>
        <w:t>akhir</w:t>
      </w:r>
      <w:proofErr w:type="spellEnd"/>
      <w:r w:rsidRPr="000E7239">
        <w:rPr>
          <w:color w:val="000000"/>
        </w:rPr>
        <w:t>.</w:t>
      </w:r>
      <w:proofErr w:type="gramEnd"/>
      <w:r w:rsidRPr="000E7239">
        <w:rPr>
          <w:color w:val="000000"/>
        </w:rPr>
        <w:t xml:space="preserve"> </w:t>
      </w:r>
      <w:proofErr w:type="spellStart"/>
      <w:proofErr w:type="gramStart"/>
      <w:r w:rsidRPr="000E7239">
        <w:rPr>
          <w:color w:val="000000"/>
        </w:rPr>
        <w:t>Mahasiswa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awal</w:t>
      </w:r>
      <w:proofErr w:type="spellEnd"/>
      <w:r w:rsidRPr="000E7239">
        <w:rPr>
          <w:color w:val="000000"/>
        </w:rPr>
        <w:t xml:space="preserve"> </w:t>
      </w:r>
      <w:proofErr w:type="spellStart"/>
      <w:r w:rsidRPr="000E7239">
        <w:rPr>
          <w:color w:val="000000"/>
        </w:rPr>
        <w:t>ialah</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baru</w:t>
      </w:r>
      <w:proofErr w:type="spellEnd"/>
      <w:r w:rsidRPr="000E7239">
        <w:rPr>
          <w:color w:val="000000"/>
        </w:rPr>
        <w:t xml:space="preserve"> yang </w:t>
      </w:r>
      <w:proofErr w:type="spellStart"/>
      <w:r w:rsidRPr="000E7239">
        <w:rPr>
          <w:color w:val="000000"/>
        </w:rPr>
        <w:t>sedang</w:t>
      </w:r>
      <w:proofErr w:type="spellEnd"/>
      <w:r w:rsidRPr="000E7239">
        <w:rPr>
          <w:color w:val="000000"/>
        </w:rPr>
        <w:t xml:space="preserve"> </w:t>
      </w:r>
      <w:proofErr w:type="spellStart"/>
      <w:r w:rsidRPr="000E7239">
        <w:rPr>
          <w:color w:val="000000"/>
        </w:rPr>
        <w:t>menempuh</w:t>
      </w:r>
      <w:proofErr w:type="spellEnd"/>
      <w:r w:rsidRPr="000E7239">
        <w:rPr>
          <w:color w:val="000000"/>
        </w:rPr>
        <w:t xml:space="preserve"> </w:t>
      </w:r>
      <w:proofErr w:type="spellStart"/>
      <w:r w:rsidRPr="000E7239">
        <w:rPr>
          <w:color w:val="000000"/>
        </w:rPr>
        <w:t>perkuliahan</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tahun</w:t>
      </w:r>
      <w:proofErr w:type="spellEnd"/>
      <w:r w:rsidRPr="000E7239">
        <w:rPr>
          <w:color w:val="000000"/>
        </w:rPr>
        <w:t xml:space="preserve"> </w:t>
      </w:r>
      <w:proofErr w:type="spellStart"/>
      <w:r w:rsidRPr="000E7239">
        <w:rPr>
          <w:color w:val="000000"/>
        </w:rPr>
        <w:t>pertama</w:t>
      </w:r>
      <w:proofErr w:type="spellEnd"/>
      <w:r w:rsidRPr="000E7239">
        <w:rPr>
          <w:color w:val="000000"/>
        </w:rPr>
        <w:t xml:space="preserve"> </w:t>
      </w:r>
      <w:proofErr w:type="spellStart"/>
      <w:r w:rsidRPr="000E7239">
        <w:rPr>
          <w:color w:val="000000"/>
        </w:rPr>
        <w:t>di</w:t>
      </w:r>
      <w:proofErr w:type="spellEnd"/>
      <w:r w:rsidRPr="000E7239">
        <w:rPr>
          <w:color w:val="000000"/>
        </w:rPr>
        <w:t xml:space="preserve"> </w:t>
      </w:r>
      <w:proofErr w:type="spellStart"/>
      <w:r w:rsidRPr="000E7239">
        <w:rPr>
          <w:color w:val="000000"/>
        </w:rPr>
        <w:t>Universitas</w:t>
      </w:r>
      <w:proofErr w:type="spellEnd"/>
      <w:r w:rsidRPr="000E7239">
        <w:rPr>
          <w:color w:val="000000"/>
        </w:rPr>
        <w:t>.</w:t>
      </w:r>
      <w:proofErr w:type="gramEnd"/>
      <w:r w:rsidRPr="000E7239">
        <w:rPr>
          <w:color w:val="000000"/>
        </w:rPr>
        <w:t xml:space="preserve"> </w:t>
      </w:r>
      <w:proofErr w:type="spellStart"/>
      <w:proofErr w:type="gramStart"/>
      <w:r w:rsidRPr="000E7239">
        <w:rPr>
          <w:color w:val="000000"/>
        </w:rPr>
        <w:t>Mahasiswa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menengah</w:t>
      </w:r>
      <w:proofErr w:type="spellEnd"/>
      <w:r w:rsidRPr="000E7239">
        <w:rPr>
          <w:color w:val="000000"/>
        </w:rPr>
        <w:t xml:space="preserve"> </w:t>
      </w:r>
      <w:proofErr w:type="spellStart"/>
      <w:r w:rsidRPr="000E7239">
        <w:rPr>
          <w:color w:val="000000"/>
        </w:rPr>
        <w:t>adalah</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tahun</w:t>
      </w:r>
      <w:proofErr w:type="spellEnd"/>
      <w:r w:rsidRPr="000E7239">
        <w:rPr>
          <w:color w:val="000000"/>
        </w:rPr>
        <w:t xml:space="preserve"> </w:t>
      </w:r>
      <w:proofErr w:type="spellStart"/>
      <w:r w:rsidRPr="000E7239">
        <w:rPr>
          <w:color w:val="000000"/>
        </w:rPr>
        <w:t>kedua</w:t>
      </w:r>
      <w:proofErr w:type="spellEnd"/>
      <w:r w:rsidRPr="000E7239">
        <w:rPr>
          <w:color w:val="000000"/>
        </w:rPr>
        <w:t xml:space="preserve"> </w:t>
      </w:r>
      <w:proofErr w:type="spellStart"/>
      <w:r w:rsidRPr="000E7239">
        <w:rPr>
          <w:color w:val="000000"/>
        </w:rPr>
        <w:t>dan</w:t>
      </w:r>
      <w:proofErr w:type="spellEnd"/>
      <w:r w:rsidRPr="000E7239">
        <w:rPr>
          <w:color w:val="000000"/>
        </w:rPr>
        <w:t xml:space="preserve"> </w:t>
      </w:r>
      <w:proofErr w:type="spellStart"/>
      <w:r w:rsidRPr="000E7239">
        <w:rPr>
          <w:color w:val="000000"/>
        </w:rPr>
        <w:t>ketiga</w:t>
      </w:r>
      <w:proofErr w:type="spellEnd"/>
      <w:r w:rsidRPr="000E7239">
        <w:rPr>
          <w:color w:val="000000"/>
        </w:rPr>
        <w:t xml:space="preserve">, </w:t>
      </w:r>
      <w:proofErr w:type="spellStart"/>
      <w:r w:rsidRPr="000E7239">
        <w:rPr>
          <w:color w:val="000000"/>
        </w:rPr>
        <w:t>sedangkan</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akhir</w:t>
      </w:r>
      <w:proofErr w:type="spellEnd"/>
      <w:r w:rsidRPr="000E7239">
        <w:rPr>
          <w:color w:val="000000"/>
        </w:rPr>
        <w:t xml:space="preserve"> </w:t>
      </w:r>
      <w:proofErr w:type="spellStart"/>
      <w:r w:rsidRPr="000E7239">
        <w:rPr>
          <w:color w:val="000000"/>
        </w:rPr>
        <w:t>ialah</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tahun</w:t>
      </w:r>
      <w:proofErr w:type="spellEnd"/>
      <w:r w:rsidRPr="000E7239">
        <w:rPr>
          <w:color w:val="000000"/>
        </w:rPr>
        <w:t xml:space="preserve"> </w:t>
      </w:r>
      <w:proofErr w:type="spellStart"/>
      <w:r w:rsidRPr="000E7239">
        <w:rPr>
          <w:color w:val="000000"/>
        </w:rPr>
        <w:t>keempat</w:t>
      </w:r>
      <w:proofErr w:type="spellEnd"/>
      <w:r w:rsidRPr="000E7239">
        <w:rPr>
          <w:color w:val="000000"/>
        </w:rPr>
        <w:t>.</w:t>
      </w:r>
      <w:proofErr w:type="gramEnd"/>
      <w:r w:rsidRPr="000E7239">
        <w:rPr>
          <w:color w:val="000000"/>
        </w:rPr>
        <w:t xml:space="preserve"> </w:t>
      </w:r>
    </w:p>
    <w:p w:rsidR="0069682F" w:rsidRPr="000E7239" w:rsidRDefault="000E7239" w:rsidP="000E7239">
      <w:pPr>
        <w:spacing w:line="480" w:lineRule="auto"/>
        <w:ind w:firstLine="748"/>
        <w:jc w:val="both"/>
        <w:rPr>
          <w:color w:val="000000"/>
        </w:rPr>
      </w:pPr>
      <w:proofErr w:type="spellStart"/>
      <w:proofErr w:type="gram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akhir</w:t>
      </w:r>
      <w:proofErr w:type="spellEnd"/>
      <w:r w:rsidRPr="000E7239">
        <w:rPr>
          <w:color w:val="000000"/>
        </w:rPr>
        <w:t xml:space="preserve"> </w:t>
      </w:r>
      <w:proofErr w:type="spellStart"/>
      <w:r w:rsidRPr="000E7239">
        <w:rPr>
          <w:color w:val="000000"/>
        </w:rPr>
        <w:t>adalah</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yang </w:t>
      </w:r>
      <w:proofErr w:type="spellStart"/>
      <w:r w:rsidRPr="000E7239">
        <w:rPr>
          <w:color w:val="000000"/>
        </w:rPr>
        <w:t>berada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semester </w:t>
      </w:r>
      <w:proofErr w:type="spellStart"/>
      <w:r w:rsidRPr="000E7239">
        <w:rPr>
          <w:color w:val="000000"/>
        </w:rPr>
        <w:t>akhir</w:t>
      </w:r>
      <w:proofErr w:type="spellEnd"/>
      <w:r w:rsidRPr="000E7239">
        <w:rPr>
          <w:color w:val="000000"/>
        </w:rPr>
        <w:t>.</w:t>
      </w:r>
      <w:proofErr w:type="gramEnd"/>
      <w:r w:rsidRPr="000E7239">
        <w:rPr>
          <w:color w:val="000000"/>
        </w:rPr>
        <w:t xml:space="preserve"> </w:t>
      </w:r>
      <w:proofErr w:type="spellStart"/>
      <w:proofErr w:type="gramStart"/>
      <w:r w:rsidRPr="000E7239">
        <w:rPr>
          <w:color w:val="000000"/>
        </w:rPr>
        <w:t>Permasalahan</w:t>
      </w:r>
      <w:proofErr w:type="spellEnd"/>
      <w:r w:rsidRPr="000E7239">
        <w:rPr>
          <w:color w:val="000000"/>
        </w:rPr>
        <w:t xml:space="preserve"> yang </w:t>
      </w:r>
      <w:proofErr w:type="spellStart"/>
      <w:r w:rsidRPr="000E7239">
        <w:rPr>
          <w:color w:val="000000"/>
        </w:rPr>
        <w:t>dihadapi</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akhir</w:t>
      </w:r>
      <w:proofErr w:type="spellEnd"/>
      <w:r w:rsidRPr="000E7239">
        <w:rPr>
          <w:color w:val="000000"/>
        </w:rPr>
        <w:t xml:space="preserve"> </w:t>
      </w:r>
      <w:proofErr w:type="spellStart"/>
      <w:r w:rsidRPr="000E7239">
        <w:rPr>
          <w:color w:val="000000"/>
        </w:rPr>
        <w:t>cukup</w:t>
      </w:r>
      <w:proofErr w:type="spellEnd"/>
      <w:r w:rsidRPr="000E7239">
        <w:rPr>
          <w:color w:val="000000"/>
        </w:rPr>
        <w:t xml:space="preserve"> </w:t>
      </w:r>
      <w:proofErr w:type="spellStart"/>
      <w:r w:rsidRPr="000E7239">
        <w:rPr>
          <w:color w:val="000000"/>
        </w:rPr>
        <w:t>banyak</w:t>
      </w:r>
      <w:proofErr w:type="spellEnd"/>
      <w:r w:rsidRPr="000E7239">
        <w:rPr>
          <w:color w:val="000000"/>
        </w:rPr>
        <w:t>.</w:t>
      </w:r>
      <w:proofErr w:type="gramEnd"/>
      <w:r w:rsidRPr="000E7239">
        <w:rPr>
          <w:color w:val="000000"/>
        </w:rPr>
        <w:t xml:space="preserve"> </w:t>
      </w:r>
      <w:proofErr w:type="spellStart"/>
      <w:r w:rsidRPr="000E7239">
        <w:rPr>
          <w:color w:val="000000"/>
        </w:rPr>
        <w:t>Proses</w:t>
      </w:r>
      <w:proofErr w:type="spellEnd"/>
      <w:r w:rsidRPr="000E7239">
        <w:rPr>
          <w:color w:val="000000"/>
        </w:rPr>
        <w:t xml:space="preserve"> </w:t>
      </w:r>
      <w:proofErr w:type="spellStart"/>
      <w:r w:rsidRPr="000E7239">
        <w:rPr>
          <w:color w:val="000000"/>
        </w:rPr>
        <w:t>penyelesaian</w:t>
      </w:r>
      <w:proofErr w:type="spellEnd"/>
      <w:r w:rsidRPr="000E7239">
        <w:rPr>
          <w:color w:val="000000"/>
        </w:rPr>
        <w:t xml:space="preserve"> </w:t>
      </w:r>
      <w:proofErr w:type="spellStart"/>
      <w:r w:rsidRPr="000E7239">
        <w:rPr>
          <w:color w:val="000000"/>
        </w:rPr>
        <w:t>tugas</w:t>
      </w:r>
      <w:proofErr w:type="spellEnd"/>
      <w:r w:rsidRPr="000E7239">
        <w:rPr>
          <w:color w:val="000000"/>
        </w:rPr>
        <w:t xml:space="preserve"> </w:t>
      </w:r>
      <w:proofErr w:type="spellStart"/>
      <w:r w:rsidRPr="000E7239">
        <w:rPr>
          <w:color w:val="000000"/>
        </w:rPr>
        <w:t>akhir</w:t>
      </w:r>
      <w:proofErr w:type="spellEnd"/>
      <w:r w:rsidRPr="000E7239">
        <w:rPr>
          <w:color w:val="000000"/>
        </w:rPr>
        <w:t xml:space="preserve"> </w:t>
      </w:r>
      <w:proofErr w:type="spellStart"/>
      <w:r w:rsidRPr="000E7239">
        <w:rPr>
          <w:color w:val="000000"/>
        </w:rPr>
        <w:t>atau</w:t>
      </w:r>
      <w:proofErr w:type="spellEnd"/>
      <w:r w:rsidRPr="000E7239">
        <w:rPr>
          <w:color w:val="000000"/>
        </w:rPr>
        <w:t xml:space="preserve"> </w:t>
      </w:r>
      <w:proofErr w:type="spellStart"/>
      <w:r w:rsidRPr="000E7239">
        <w:rPr>
          <w:color w:val="000000"/>
        </w:rPr>
        <w:t>skripsi</w:t>
      </w:r>
      <w:proofErr w:type="spellEnd"/>
      <w:r w:rsidRPr="000E7239">
        <w:rPr>
          <w:color w:val="000000"/>
        </w:rPr>
        <w:t xml:space="preserve"> </w:t>
      </w:r>
      <w:proofErr w:type="spellStart"/>
      <w:r w:rsidRPr="000E7239">
        <w:rPr>
          <w:color w:val="000000"/>
        </w:rPr>
        <w:t>untuk</w:t>
      </w:r>
      <w:proofErr w:type="spellEnd"/>
      <w:r w:rsidRPr="000E7239">
        <w:rPr>
          <w:color w:val="000000"/>
        </w:rPr>
        <w:t xml:space="preserve"> </w:t>
      </w:r>
      <w:proofErr w:type="spellStart"/>
      <w:r w:rsidRPr="000E7239">
        <w:rPr>
          <w:color w:val="000000"/>
        </w:rPr>
        <w:t>memperoleh</w:t>
      </w:r>
      <w:proofErr w:type="spellEnd"/>
      <w:r w:rsidRPr="000E7239">
        <w:rPr>
          <w:color w:val="000000"/>
        </w:rPr>
        <w:t xml:space="preserve"> </w:t>
      </w:r>
      <w:proofErr w:type="spellStart"/>
      <w:r w:rsidRPr="000E7239">
        <w:rPr>
          <w:color w:val="000000"/>
        </w:rPr>
        <w:t>gelar</w:t>
      </w:r>
      <w:proofErr w:type="spellEnd"/>
      <w:r w:rsidRPr="000E7239">
        <w:rPr>
          <w:color w:val="000000"/>
        </w:rPr>
        <w:t xml:space="preserve"> </w:t>
      </w:r>
      <w:proofErr w:type="spellStart"/>
      <w:r w:rsidRPr="000E7239">
        <w:rPr>
          <w:color w:val="000000"/>
        </w:rPr>
        <w:t>sarjana</w:t>
      </w:r>
      <w:proofErr w:type="spellEnd"/>
      <w:r w:rsidRPr="000E7239">
        <w:rPr>
          <w:color w:val="000000"/>
        </w:rPr>
        <w:t xml:space="preserve">, </w:t>
      </w:r>
      <w:proofErr w:type="spellStart"/>
      <w:r w:rsidRPr="000E7239">
        <w:rPr>
          <w:color w:val="000000"/>
        </w:rPr>
        <w:t>adanya</w:t>
      </w:r>
      <w:proofErr w:type="spellEnd"/>
      <w:r w:rsidRPr="000E7239">
        <w:rPr>
          <w:color w:val="000000"/>
        </w:rPr>
        <w:t xml:space="preserve"> </w:t>
      </w:r>
      <w:proofErr w:type="spellStart"/>
      <w:r w:rsidRPr="000E7239">
        <w:rPr>
          <w:color w:val="000000"/>
        </w:rPr>
        <w:t>tuntutan</w:t>
      </w:r>
      <w:proofErr w:type="spellEnd"/>
      <w:r w:rsidRPr="000E7239">
        <w:rPr>
          <w:color w:val="000000"/>
        </w:rPr>
        <w:t xml:space="preserve"> </w:t>
      </w:r>
      <w:proofErr w:type="spellStart"/>
      <w:r w:rsidRPr="000E7239">
        <w:rPr>
          <w:color w:val="000000"/>
        </w:rPr>
        <w:t>untuk</w:t>
      </w:r>
      <w:proofErr w:type="spellEnd"/>
      <w:r w:rsidRPr="000E7239">
        <w:rPr>
          <w:color w:val="000000"/>
        </w:rPr>
        <w:t xml:space="preserve"> </w:t>
      </w:r>
      <w:proofErr w:type="spellStart"/>
      <w:r w:rsidRPr="000E7239">
        <w:rPr>
          <w:color w:val="000000"/>
        </w:rPr>
        <w:t>mampu</w:t>
      </w:r>
      <w:proofErr w:type="spellEnd"/>
      <w:r w:rsidRPr="000E7239">
        <w:rPr>
          <w:color w:val="000000"/>
        </w:rPr>
        <w:t xml:space="preserve"> </w:t>
      </w:r>
      <w:proofErr w:type="spellStart"/>
      <w:r w:rsidRPr="000E7239">
        <w:rPr>
          <w:color w:val="000000"/>
        </w:rPr>
        <w:t>hidup</w:t>
      </w:r>
      <w:proofErr w:type="spellEnd"/>
      <w:r w:rsidRPr="000E7239">
        <w:rPr>
          <w:color w:val="000000"/>
        </w:rPr>
        <w:t xml:space="preserve"> </w:t>
      </w:r>
      <w:proofErr w:type="spellStart"/>
      <w:r w:rsidRPr="000E7239">
        <w:rPr>
          <w:color w:val="000000"/>
        </w:rPr>
        <w:t>secara</w:t>
      </w:r>
      <w:proofErr w:type="spellEnd"/>
      <w:r w:rsidRPr="000E7239">
        <w:rPr>
          <w:color w:val="000000"/>
        </w:rPr>
        <w:t xml:space="preserve"> </w:t>
      </w:r>
      <w:proofErr w:type="spellStart"/>
      <w:r w:rsidRPr="000E7239">
        <w:rPr>
          <w:color w:val="000000"/>
        </w:rPr>
        <w:t>mandiri</w:t>
      </w:r>
      <w:proofErr w:type="spellEnd"/>
      <w:r w:rsidRPr="000E7239">
        <w:rPr>
          <w:color w:val="000000"/>
        </w:rPr>
        <w:t xml:space="preserve">, </w:t>
      </w:r>
      <w:proofErr w:type="spellStart"/>
      <w:r w:rsidRPr="000E7239">
        <w:rPr>
          <w:color w:val="000000"/>
        </w:rPr>
        <w:t>baik</w:t>
      </w:r>
      <w:proofErr w:type="spellEnd"/>
      <w:r w:rsidRPr="000E7239">
        <w:rPr>
          <w:color w:val="000000"/>
        </w:rPr>
        <w:t xml:space="preserve"> </w:t>
      </w:r>
      <w:proofErr w:type="spellStart"/>
      <w:r w:rsidRPr="000E7239">
        <w:rPr>
          <w:color w:val="000000"/>
        </w:rPr>
        <w:t>dari</w:t>
      </w:r>
      <w:proofErr w:type="spellEnd"/>
      <w:r w:rsidRPr="000E7239">
        <w:rPr>
          <w:color w:val="000000"/>
        </w:rPr>
        <w:t xml:space="preserve"> </w:t>
      </w:r>
      <w:proofErr w:type="spellStart"/>
      <w:r w:rsidRPr="000E7239">
        <w:rPr>
          <w:color w:val="000000"/>
        </w:rPr>
        <w:t>keluarga</w:t>
      </w:r>
      <w:proofErr w:type="spellEnd"/>
      <w:r w:rsidRPr="000E7239">
        <w:rPr>
          <w:color w:val="000000"/>
        </w:rPr>
        <w:t xml:space="preserve"> </w:t>
      </w:r>
      <w:proofErr w:type="spellStart"/>
      <w:r w:rsidRPr="000E7239">
        <w:rPr>
          <w:color w:val="000000"/>
        </w:rPr>
        <w:t>maupun</w:t>
      </w:r>
      <w:proofErr w:type="spellEnd"/>
      <w:r w:rsidRPr="000E7239">
        <w:rPr>
          <w:color w:val="000000"/>
        </w:rPr>
        <w:t xml:space="preserve"> </w:t>
      </w:r>
      <w:proofErr w:type="spellStart"/>
      <w:r w:rsidRPr="000E7239">
        <w:rPr>
          <w:color w:val="000000"/>
        </w:rPr>
        <w:t>masyarakat</w:t>
      </w:r>
      <w:proofErr w:type="spellEnd"/>
      <w:r w:rsidRPr="000E7239">
        <w:rPr>
          <w:color w:val="000000"/>
        </w:rPr>
        <w:t xml:space="preserve">, </w:t>
      </w:r>
      <w:proofErr w:type="spellStart"/>
      <w:r w:rsidRPr="000E7239">
        <w:rPr>
          <w:color w:val="000000"/>
        </w:rPr>
        <w:t>sampai</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masa</w:t>
      </w:r>
      <w:proofErr w:type="spellEnd"/>
      <w:r w:rsidRPr="000E7239">
        <w:rPr>
          <w:color w:val="000000"/>
        </w:rPr>
        <w:t xml:space="preserve"> </w:t>
      </w:r>
      <w:proofErr w:type="spellStart"/>
      <w:r w:rsidRPr="000E7239">
        <w:rPr>
          <w:color w:val="000000"/>
        </w:rPr>
        <w:t>permasalahan</w:t>
      </w:r>
      <w:proofErr w:type="spellEnd"/>
      <w:r w:rsidRPr="000E7239">
        <w:rPr>
          <w:color w:val="000000"/>
        </w:rPr>
        <w:t xml:space="preserve"> </w:t>
      </w:r>
      <w:proofErr w:type="spellStart"/>
      <w:r w:rsidRPr="000E7239">
        <w:rPr>
          <w:color w:val="000000"/>
        </w:rPr>
        <w:t>pekerjaan</w:t>
      </w:r>
      <w:proofErr w:type="spellEnd"/>
      <w:r w:rsidRPr="000E7239">
        <w:rPr>
          <w:color w:val="000000"/>
        </w:rPr>
        <w:t xml:space="preserve"> </w:t>
      </w:r>
      <w:proofErr w:type="spellStart"/>
      <w:r w:rsidRPr="000E7239">
        <w:rPr>
          <w:color w:val="000000"/>
        </w:rPr>
        <w:t>setelah</w:t>
      </w:r>
      <w:proofErr w:type="spellEnd"/>
      <w:r w:rsidRPr="000E7239">
        <w:rPr>
          <w:color w:val="000000"/>
        </w:rPr>
        <w:t xml:space="preserve"> </w:t>
      </w:r>
      <w:proofErr w:type="gramStart"/>
      <w:r w:rsidRPr="000E7239">
        <w:rPr>
          <w:color w:val="000000"/>
        </w:rPr>
        <w:t>lulus</w:t>
      </w:r>
      <w:proofErr w:type="gramEnd"/>
      <w:r w:rsidRPr="000E7239">
        <w:rPr>
          <w:color w:val="000000"/>
        </w:rPr>
        <w:t xml:space="preserve"> </w:t>
      </w:r>
      <w:proofErr w:type="spellStart"/>
      <w:r w:rsidRPr="000E7239">
        <w:rPr>
          <w:color w:val="000000"/>
        </w:rPr>
        <w:t>nanti</w:t>
      </w:r>
      <w:proofErr w:type="spellEnd"/>
      <w:r w:rsidRPr="000E7239">
        <w:rPr>
          <w:color w:val="000000"/>
        </w:rPr>
        <w:t xml:space="preserve"> </w:t>
      </w:r>
      <w:proofErr w:type="spellStart"/>
      <w:r w:rsidRPr="000E7239">
        <w:rPr>
          <w:color w:val="000000"/>
        </w:rPr>
        <w:t>dapat</w:t>
      </w:r>
      <w:proofErr w:type="spellEnd"/>
      <w:r w:rsidRPr="000E7239">
        <w:rPr>
          <w:color w:val="000000"/>
        </w:rPr>
        <w:t xml:space="preserve"> </w:t>
      </w:r>
      <w:proofErr w:type="spellStart"/>
      <w:r w:rsidRPr="000E7239">
        <w:rPr>
          <w:color w:val="000000"/>
        </w:rPr>
        <w:t>menjadi</w:t>
      </w:r>
      <w:proofErr w:type="spellEnd"/>
      <w:r w:rsidRPr="000E7239">
        <w:rPr>
          <w:color w:val="000000"/>
        </w:rPr>
        <w:t xml:space="preserve"> </w:t>
      </w:r>
      <w:proofErr w:type="spellStart"/>
      <w:r w:rsidRPr="000E7239">
        <w:rPr>
          <w:color w:val="000000"/>
        </w:rPr>
        <w:t>permasalah</w:t>
      </w:r>
      <w:proofErr w:type="spellEnd"/>
      <w:r w:rsidRPr="000E7239">
        <w:rPr>
          <w:color w:val="000000"/>
        </w:rPr>
        <w:t xml:space="preserve"> yang </w:t>
      </w:r>
      <w:proofErr w:type="spellStart"/>
      <w:r w:rsidRPr="000E7239">
        <w:rPr>
          <w:color w:val="000000"/>
        </w:rPr>
        <w:t>dialami</w:t>
      </w:r>
      <w:proofErr w:type="spellEnd"/>
      <w:r w:rsidRPr="000E7239">
        <w:rPr>
          <w:color w:val="000000"/>
        </w:rPr>
        <w:t xml:space="preserve"> </w:t>
      </w:r>
      <w:proofErr w:type="spellStart"/>
      <w:r w:rsidRPr="000E7239">
        <w:rPr>
          <w:color w:val="000000"/>
        </w:rPr>
        <w:t>mahasiswa</w:t>
      </w:r>
      <w:proofErr w:type="spellEnd"/>
      <w:r w:rsidRPr="000E7239">
        <w:rPr>
          <w:color w:val="000000"/>
        </w:rPr>
        <w:t xml:space="preserve"> </w:t>
      </w:r>
      <w:proofErr w:type="spellStart"/>
      <w:r w:rsidRPr="000E7239">
        <w:rPr>
          <w:color w:val="000000"/>
        </w:rPr>
        <w:t>pada</w:t>
      </w:r>
      <w:proofErr w:type="spellEnd"/>
      <w:r w:rsidRPr="000E7239">
        <w:rPr>
          <w:color w:val="000000"/>
        </w:rPr>
        <w:t xml:space="preserve"> </w:t>
      </w:r>
      <w:proofErr w:type="spellStart"/>
      <w:r w:rsidRPr="000E7239">
        <w:rPr>
          <w:color w:val="000000"/>
        </w:rPr>
        <w:t>tingkat</w:t>
      </w:r>
      <w:proofErr w:type="spellEnd"/>
      <w:r w:rsidRPr="000E7239">
        <w:rPr>
          <w:color w:val="000000"/>
        </w:rPr>
        <w:t xml:space="preserve"> </w:t>
      </w:r>
      <w:proofErr w:type="spellStart"/>
      <w:r w:rsidRPr="000E7239">
        <w:rPr>
          <w:color w:val="000000"/>
        </w:rPr>
        <w:t>akhir</w:t>
      </w:r>
      <w:proofErr w:type="spellEnd"/>
      <w:r w:rsidRPr="000E7239">
        <w:rPr>
          <w:color w:val="000000"/>
        </w:rPr>
        <w:t xml:space="preserve"> (Hartono, 2007).</w:t>
      </w:r>
      <w:r w:rsidR="000E0418">
        <w:rPr>
          <w:color w:val="000000"/>
        </w:rPr>
        <w:t xml:space="preserve"> </w:t>
      </w:r>
      <w:proofErr w:type="spellStart"/>
      <w:proofErr w:type="gramStart"/>
      <w:r w:rsidR="0069682F" w:rsidRPr="0069682F">
        <w:rPr>
          <w:color w:val="000000"/>
        </w:rPr>
        <w:t>Dapat</w:t>
      </w:r>
      <w:proofErr w:type="spellEnd"/>
      <w:r w:rsidR="0069682F" w:rsidRPr="0069682F">
        <w:rPr>
          <w:color w:val="000000"/>
        </w:rPr>
        <w:t xml:space="preserve"> </w:t>
      </w:r>
      <w:proofErr w:type="spellStart"/>
      <w:r w:rsidR="0069682F" w:rsidRPr="0069682F">
        <w:rPr>
          <w:color w:val="000000"/>
        </w:rPr>
        <w:t>disimpulkan</w:t>
      </w:r>
      <w:proofErr w:type="spellEnd"/>
      <w:r w:rsidR="0069682F" w:rsidRPr="0069682F">
        <w:rPr>
          <w:color w:val="000000"/>
        </w:rPr>
        <w:t xml:space="preserve"> </w:t>
      </w:r>
      <w:proofErr w:type="spellStart"/>
      <w:r w:rsidR="0069682F" w:rsidRPr="0069682F">
        <w:rPr>
          <w:color w:val="000000"/>
        </w:rPr>
        <w:t>bahwa</w:t>
      </w:r>
      <w:proofErr w:type="spellEnd"/>
      <w:r w:rsidR="0069682F" w:rsidRPr="0069682F">
        <w:rPr>
          <w:color w:val="000000"/>
        </w:rPr>
        <w:t xml:space="preserve"> </w:t>
      </w:r>
      <w:proofErr w:type="spellStart"/>
      <w:r w:rsidR="0069682F" w:rsidRPr="0069682F">
        <w:rPr>
          <w:color w:val="000000"/>
        </w:rPr>
        <w:t>mahasiswa</w:t>
      </w:r>
      <w:proofErr w:type="spellEnd"/>
      <w:r w:rsidR="0069682F" w:rsidRPr="0069682F">
        <w:rPr>
          <w:color w:val="000000"/>
        </w:rPr>
        <w:t xml:space="preserve"> </w:t>
      </w:r>
      <w:proofErr w:type="spellStart"/>
      <w:r w:rsidR="0069682F" w:rsidRPr="0069682F">
        <w:rPr>
          <w:color w:val="000000"/>
        </w:rPr>
        <w:t>tingkat</w:t>
      </w:r>
      <w:proofErr w:type="spellEnd"/>
      <w:r w:rsidR="0069682F" w:rsidRPr="0069682F">
        <w:rPr>
          <w:color w:val="000000"/>
        </w:rPr>
        <w:t xml:space="preserve"> </w:t>
      </w:r>
      <w:proofErr w:type="spellStart"/>
      <w:r w:rsidR="0069682F" w:rsidRPr="0069682F">
        <w:rPr>
          <w:color w:val="000000"/>
        </w:rPr>
        <w:t>akhir</w:t>
      </w:r>
      <w:proofErr w:type="spellEnd"/>
      <w:r w:rsidR="0069682F" w:rsidRPr="0069682F">
        <w:rPr>
          <w:color w:val="000000"/>
        </w:rPr>
        <w:t xml:space="preserve"> </w:t>
      </w:r>
      <w:proofErr w:type="spellStart"/>
      <w:r w:rsidR="0069682F" w:rsidRPr="0069682F">
        <w:rPr>
          <w:color w:val="000000"/>
        </w:rPr>
        <w:t>ialah</w:t>
      </w:r>
      <w:proofErr w:type="spellEnd"/>
      <w:r w:rsidR="0069682F" w:rsidRPr="0069682F">
        <w:rPr>
          <w:color w:val="000000"/>
        </w:rPr>
        <w:t xml:space="preserve"> </w:t>
      </w:r>
      <w:proofErr w:type="spellStart"/>
      <w:r w:rsidR="0069682F" w:rsidRPr="0069682F">
        <w:rPr>
          <w:color w:val="000000"/>
        </w:rPr>
        <w:t>peserta</w:t>
      </w:r>
      <w:proofErr w:type="spellEnd"/>
      <w:r w:rsidR="0069682F" w:rsidRPr="0069682F">
        <w:rPr>
          <w:color w:val="000000"/>
        </w:rPr>
        <w:t xml:space="preserve"> </w:t>
      </w:r>
      <w:proofErr w:type="spellStart"/>
      <w:r w:rsidR="0069682F" w:rsidRPr="0069682F">
        <w:rPr>
          <w:color w:val="000000"/>
        </w:rPr>
        <w:t>didik</w:t>
      </w:r>
      <w:proofErr w:type="spellEnd"/>
      <w:r w:rsidR="0069682F" w:rsidRPr="0069682F">
        <w:rPr>
          <w:color w:val="000000"/>
        </w:rPr>
        <w:t xml:space="preserve"> yang </w:t>
      </w:r>
      <w:proofErr w:type="spellStart"/>
      <w:r w:rsidR="0069682F" w:rsidRPr="0069682F">
        <w:rPr>
          <w:color w:val="000000"/>
        </w:rPr>
        <w:t>memenuhi</w:t>
      </w:r>
      <w:proofErr w:type="spellEnd"/>
      <w:r w:rsidR="0069682F" w:rsidRPr="0069682F">
        <w:rPr>
          <w:color w:val="000000"/>
        </w:rPr>
        <w:t xml:space="preserve"> </w:t>
      </w:r>
      <w:proofErr w:type="spellStart"/>
      <w:r w:rsidR="0069682F" w:rsidRPr="0069682F">
        <w:rPr>
          <w:color w:val="000000"/>
        </w:rPr>
        <w:t>syarat</w:t>
      </w:r>
      <w:proofErr w:type="spellEnd"/>
      <w:r w:rsidR="0069682F" w:rsidRPr="0069682F">
        <w:rPr>
          <w:color w:val="000000"/>
        </w:rPr>
        <w:t xml:space="preserve"> </w:t>
      </w:r>
      <w:proofErr w:type="spellStart"/>
      <w:r w:rsidR="0069682F" w:rsidRPr="0069682F">
        <w:rPr>
          <w:color w:val="000000"/>
        </w:rPr>
        <w:t>dan</w:t>
      </w:r>
      <w:proofErr w:type="spellEnd"/>
      <w:r w:rsidR="0069682F" w:rsidRPr="0069682F">
        <w:rPr>
          <w:color w:val="000000"/>
        </w:rPr>
        <w:t xml:space="preserve"> </w:t>
      </w:r>
      <w:proofErr w:type="spellStart"/>
      <w:r w:rsidR="0069682F" w:rsidRPr="0069682F">
        <w:rPr>
          <w:color w:val="000000"/>
        </w:rPr>
        <w:t>terdaftar</w:t>
      </w:r>
      <w:proofErr w:type="spellEnd"/>
      <w:r w:rsidR="0069682F" w:rsidRPr="0069682F">
        <w:rPr>
          <w:color w:val="000000"/>
        </w:rPr>
        <w:t xml:space="preserve"> </w:t>
      </w:r>
      <w:proofErr w:type="spellStart"/>
      <w:r w:rsidR="0069682F" w:rsidRPr="0069682F">
        <w:rPr>
          <w:color w:val="000000"/>
        </w:rPr>
        <w:t>secara</w:t>
      </w:r>
      <w:proofErr w:type="spellEnd"/>
      <w:r w:rsidR="0069682F" w:rsidRPr="0069682F">
        <w:rPr>
          <w:color w:val="000000"/>
        </w:rPr>
        <w:t xml:space="preserve"> </w:t>
      </w:r>
      <w:proofErr w:type="spellStart"/>
      <w:r w:rsidR="0069682F" w:rsidRPr="0069682F">
        <w:rPr>
          <w:color w:val="000000"/>
        </w:rPr>
        <w:t>sah</w:t>
      </w:r>
      <w:proofErr w:type="spellEnd"/>
      <w:r w:rsidR="0069682F" w:rsidRPr="0069682F">
        <w:rPr>
          <w:color w:val="000000"/>
        </w:rPr>
        <w:t xml:space="preserve"> </w:t>
      </w:r>
      <w:proofErr w:type="spellStart"/>
      <w:r w:rsidR="0069682F" w:rsidRPr="0069682F">
        <w:rPr>
          <w:color w:val="000000"/>
        </w:rPr>
        <w:t>sebagai</w:t>
      </w:r>
      <w:proofErr w:type="spellEnd"/>
      <w:r w:rsidR="0069682F" w:rsidRPr="0069682F">
        <w:rPr>
          <w:color w:val="000000"/>
        </w:rPr>
        <w:t xml:space="preserve"> </w:t>
      </w:r>
      <w:proofErr w:type="spellStart"/>
      <w:r w:rsidR="0069682F" w:rsidRPr="0069682F">
        <w:rPr>
          <w:color w:val="000000"/>
        </w:rPr>
        <w:t>mahasiswa</w:t>
      </w:r>
      <w:proofErr w:type="spellEnd"/>
      <w:r w:rsidR="0069682F" w:rsidRPr="0069682F">
        <w:rPr>
          <w:color w:val="000000"/>
        </w:rPr>
        <w:t xml:space="preserve"> </w:t>
      </w:r>
      <w:proofErr w:type="spellStart"/>
      <w:r w:rsidR="0069682F" w:rsidRPr="0069682F">
        <w:rPr>
          <w:color w:val="000000"/>
        </w:rPr>
        <w:t>pada</w:t>
      </w:r>
      <w:proofErr w:type="spellEnd"/>
      <w:r w:rsidR="0069682F" w:rsidRPr="0069682F">
        <w:rPr>
          <w:color w:val="000000"/>
        </w:rPr>
        <w:t xml:space="preserve"> Program </w:t>
      </w:r>
      <w:proofErr w:type="spellStart"/>
      <w:r w:rsidR="0069682F" w:rsidRPr="0069682F">
        <w:rPr>
          <w:color w:val="000000"/>
        </w:rPr>
        <w:t>Studi</w:t>
      </w:r>
      <w:proofErr w:type="spellEnd"/>
      <w:r w:rsidR="0069682F" w:rsidRPr="0069682F">
        <w:rPr>
          <w:color w:val="000000"/>
        </w:rPr>
        <w:t xml:space="preserve"> </w:t>
      </w:r>
      <w:proofErr w:type="spellStart"/>
      <w:r w:rsidR="0069682F" w:rsidRPr="0069682F">
        <w:rPr>
          <w:color w:val="000000"/>
        </w:rPr>
        <w:t>atau</w:t>
      </w:r>
      <w:proofErr w:type="spellEnd"/>
      <w:r w:rsidR="0069682F" w:rsidRPr="0069682F">
        <w:rPr>
          <w:color w:val="000000"/>
        </w:rPr>
        <w:t xml:space="preserve"> </w:t>
      </w:r>
      <w:proofErr w:type="spellStart"/>
      <w:r w:rsidR="0069682F" w:rsidRPr="0069682F">
        <w:rPr>
          <w:color w:val="000000"/>
        </w:rPr>
        <w:t>Jurusan</w:t>
      </w:r>
      <w:proofErr w:type="spellEnd"/>
      <w:r w:rsidR="0069682F" w:rsidRPr="0069682F">
        <w:rPr>
          <w:color w:val="000000"/>
        </w:rPr>
        <w:t xml:space="preserve"> </w:t>
      </w:r>
      <w:proofErr w:type="spellStart"/>
      <w:r w:rsidR="0069682F" w:rsidRPr="0069682F">
        <w:rPr>
          <w:color w:val="000000"/>
        </w:rPr>
        <w:t>di</w:t>
      </w:r>
      <w:proofErr w:type="spellEnd"/>
      <w:r w:rsidR="0069682F" w:rsidRPr="0069682F">
        <w:rPr>
          <w:color w:val="000000"/>
        </w:rPr>
        <w:t xml:space="preserve"> </w:t>
      </w:r>
      <w:proofErr w:type="spellStart"/>
      <w:r w:rsidR="0069682F" w:rsidRPr="0069682F">
        <w:rPr>
          <w:color w:val="000000"/>
        </w:rPr>
        <w:t>Universitas</w:t>
      </w:r>
      <w:proofErr w:type="spellEnd"/>
      <w:r w:rsidR="0069682F" w:rsidRPr="0069682F">
        <w:rPr>
          <w:color w:val="000000"/>
        </w:rPr>
        <w:t xml:space="preserve"> </w:t>
      </w:r>
      <w:proofErr w:type="spellStart"/>
      <w:r w:rsidR="0069682F" w:rsidRPr="0069682F">
        <w:rPr>
          <w:color w:val="000000"/>
        </w:rPr>
        <w:t>pada</w:t>
      </w:r>
      <w:proofErr w:type="spellEnd"/>
      <w:r w:rsidR="0069682F" w:rsidRPr="0069682F">
        <w:rPr>
          <w:color w:val="000000"/>
        </w:rPr>
        <w:t xml:space="preserve"> </w:t>
      </w:r>
      <w:proofErr w:type="spellStart"/>
      <w:r w:rsidR="0069682F" w:rsidRPr="0069682F">
        <w:rPr>
          <w:color w:val="000000"/>
        </w:rPr>
        <w:t>tahun</w:t>
      </w:r>
      <w:proofErr w:type="spellEnd"/>
      <w:r w:rsidR="0069682F" w:rsidRPr="0069682F">
        <w:rPr>
          <w:color w:val="000000"/>
        </w:rPr>
        <w:t xml:space="preserve"> </w:t>
      </w:r>
      <w:proofErr w:type="spellStart"/>
      <w:r w:rsidR="0069682F" w:rsidRPr="0069682F">
        <w:rPr>
          <w:color w:val="000000"/>
        </w:rPr>
        <w:t>keempat</w:t>
      </w:r>
      <w:proofErr w:type="spellEnd"/>
      <w:r w:rsidR="0069682F" w:rsidRPr="0069682F">
        <w:rPr>
          <w:color w:val="000000"/>
        </w:rPr>
        <w:t xml:space="preserve"> </w:t>
      </w:r>
      <w:proofErr w:type="spellStart"/>
      <w:r w:rsidR="0069682F" w:rsidRPr="0069682F">
        <w:rPr>
          <w:color w:val="000000"/>
        </w:rPr>
        <w:t>sekaligus</w:t>
      </w:r>
      <w:proofErr w:type="spellEnd"/>
      <w:r w:rsidR="0069682F" w:rsidRPr="0069682F">
        <w:rPr>
          <w:color w:val="000000"/>
        </w:rPr>
        <w:t xml:space="preserve"> </w:t>
      </w:r>
      <w:proofErr w:type="spellStart"/>
      <w:r w:rsidR="0069682F" w:rsidRPr="0069682F">
        <w:rPr>
          <w:color w:val="000000"/>
        </w:rPr>
        <w:t>berada</w:t>
      </w:r>
      <w:proofErr w:type="spellEnd"/>
      <w:r w:rsidR="0069682F" w:rsidRPr="0069682F">
        <w:rPr>
          <w:color w:val="000000"/>
        </w:rPr>
        <w:t xml:space="preserve"> </w:t>
      </w:r>
      <w:proofErr w:type="spellStart"/>
      <w:r w:rsidR="0069682F" w:rsidRPr="0069682F">
        <w:rPr>
          <w:color w:val="000000"/>
        </w:rPr>
        <w:t>pada</w:t>
      </w:r>
      <w:proofErr w:type="spellEnd"/>
      <w:r w:rsidR="0069682F" w:rsidRPr="0069682F">
        <w:rPr>
          <w:color w:val="000000"/>
        </w:rPr>
        <w:t xml:space="preserve"> semester </w:t>
      </w:r>
      <w:proofErr w:type="spellStart"/>
      <w:r w:rsidR="0069682F" w:rsidRPr="0069682F">
        <w:rPr>
          <w:color w:val="000000"/>
        </w:rPr>
        <w:t>akhir</w:t>
      </w:r>
      <w:proofErr w:type="spellEnd"/>
      <w:r w:rsidR="0069682F" w:rsidRPr="0069682F">
        <w:rPr>
          <w:color w:val="000000"/>
        </w:rPr>
        <w:t>.</w:t>
      </w:r>
      <w:proofErr w:type="gramEnd"/>
    </w:p>
    <w:p w:rsidR="007A494E" w:rsidRDefault="00AF22D3" w:rsidP="005C272B">
      <w:pPr>
        <w:spacing w:line="480" w:lineRule="auto"/>
        <w:ind w:firstLine="748"/>
        <w:jc w:val="both"/>
        <w:rPr>
          <w:rStyle w:val="text31"/>
          <w:rFonts w:ascii="Times New Roman" w:hAnsi="Times New Roman" w:cs="Times New Roman"/>
          <w:sz w:val="24"/>
          <w:szCs w:val="24"/>
          <w:lang w:val="sv-SE"/>
        </w:rPr>
      </w:pPr>
      <w:r>
        <w:rPr>
          <w:rStyle w:val="text31"/>
          <w:rFonts w:ascii="Times New Roman" w:hAnsi="Times New Roman" w:cs="Times New Roman"/>
          <w:sz w:val="24"/>
          <w:szCs w:val="24"/>
          <w:lang w:val="sv-SE"/>
        </w:rPr>
        <w:t>Mahasiswa sebagai kaum</w:t>
      </w:r>
      <w:r w:rsidR="003B1117">
        <w:rPr>
          <w:rStyle w:val="text31"/>
          <w:rFonts w:ascii="Times New Roman" w:hAnsi="Times New Roman" w:cs="Times New Roman"/>
          <w:sz w:val="24"/>
          <w:szCs w:val="24"/>
          <w:lang w:val="sv-SE"/>
        </w:rPr>
        <w:t xml:space="preserve"> intelegensia</w:t>
      </w:r>
      <w:r w:rsidR="00515FBE">
        <w:rPr>
          <w:rStyle w:val="text31"/>
          <w:rFonts w:ascii="Times New Roman" w:hAnsi="Times New Roman" w:cs="Times New Roman"/>
          <w:sz w:val="24"/>
          <w:szCs w:val="24"/>
          <w:lang w:val="sv-SE"/>
        </w:rPr>
        <w:t xml:space="preserve"> </w:t>
      </w:r>
      <w:r>
        <w:rPr>
          <w:rStyle w:val="text31"/>
          <w:rFonts w:ascii="Times New Roman" w:hAnsi="Times New Roman" w:cs="Times New Roman"/>
          <w:sz w:val="24"/>
          <w:szCs w:val="24"/>
          <w:lang w:val="sv-SE"/>
        </w:rPr>
        <w:t>yang telah memiliki kemampuan dan kesempatan untuk belajar di perguruan tinggi diharapkan dapat bertindak sebagai pemimpin yang mampu dan terampil, baik sebagai pemimpin masyarakat ataupun dalam dunia kerja. Mahasiswa diharapkan dapat menjadi daya penggerak yang dinamis bagi proses modernisasi, dapat memasuki dunia kerja sebagai tenaga yang berkualitas dan profesional (Siregar, 2006).</w:t>
      </w:r>
      <w:r w:rsidR="00AC22A4">
        <w:rPr>
          <w:rStyle w:val="text31"/>
          <w:rFonts w:ascii="Times New Roman" w:hAnsi="Times New Roman" w:cs="Times New Roman"/>
          <w:sz w:val="24"/>
          <w:szCs w:val="24"/>
          <w:lang w:val="sv-SE"/>
        </w:rPr>
        <w:t xml:space="preserve"> Namun pada kenyataannya tidak </w:t>
      </w:r>
      <w:r w:rsidR="00AC22A4">
        <w:rPr>
          <w:rStyle w:val="text31"/>
          <w:rFonts w:ascii="Times New Roman" w:hAnsi="Times New Roman" w:cs="Times New Roman"/>
          <w:sz w:val="24"/>
          <w:szCs w:val="24"/>
          <w:lang w:val="sv-SE"/>
        </w:rPr>
        <w:lastRenderedPageBreak/>
        <w:t>semua lulusan sarjana langsung mendapatkan pekerjaan.</w:t>
      </w:r>
      <w:r w:rsidR="007A494E">
        <w:rPr>
          <w:rStyle w:val="text31"/>
          <w:rFonts w:ascii="Times New Roman" w:hAnsi="Times New Roman" w:cs="Times New Roman"/>
          <w:sz w:val="24"/>
          <w:szCs w:val="24"/>
          <w:lang w:val="sv-SE"/>
        </w:rPr>
        <w:t xml:space="preserve"> Bahkan </w:t>
      </w:r>
      <w:r w:rsidR="007A494E" w:rsidRPr="007A494E">
        <w:rPr>
          <w:lang w:val="sv-SE" w:eastAsia="id-ID"/>
        </w:rPr>
        <w:t>meskipun seseorang lulusan sebuah perguruan tinggi ter</w:t>
      </w:r>
      <w:r w:rsidR="009B5DD1">
        <w:rPr>
          <w:lang w:val="sv-SE" w:eastAsia="id-ID"/>
        </w:rPr>
        <w:t>kenal dengan nilai tinggi,</w:t>
      </w:r>
      <w:r w:rsidR="007A494E" w:rsidRPr="007A494E">
        <w:rPr>
          <w:lang w:val="sv-SE" w:eastAsia="id-ID"/>
        </w:rPr>
        <w:t xml:space="preserve"> tidak menjamin orang itu bisa langsung mendapatkan pekerjaan selepas kuliah.</w:t>
      </w:r>
      <w:r w:rsidR="00AC22A4">
        <w:rPr>
          <w:rStyle w:val="text31"/>
          <w:rFonts w:ascii="Times New Roman" w:hAnsi="Times New Roman" w:cs="Times New Roman"/>
          <w:sz w:val="24"/>
          <w:szCs w:val="24"/>
          <w:lang w:val="sv-SE"/>
        </w:rPr>
        <w:t xml:space="preserve"> </w:t>
      </w:r>
      <w:r w:rsidR="00C04515">
        <w:rPr>
          <w:rStyle w:val="text31"/>
          <w:rFonts w:ascii="Times New Roman" w:hAnsi="Times New Roman" w:cs="Times New Roman"/>
          <w:sz w:val="24"/>
          <w:szCs w:val="24"/>
          <w:lang w:val="sv-SE"/>
        </w:rPr>
        <w:t>Seharusnya kenyataan ini menjadi pertimbangan bagi mahasiswa untuk mempersiapkan diri dalam menghadapi</w:t>
      </w:r>
      <w:r w:rsidR="000E7239">
        <w:rPr>
          <w:rStyle w:val="text31"/>
          <w:rFonts w:ascii="Times New Roman" w:hAnsi="Times New Roman" w:cs="Times New Roman"/>
          <w:sz w:val="24"/>
          <w:szCs w:val="24"/>
          <w:lang w:val="sv-SE"/>
        </w:rPr>
        <w:t xml:space="preserve"> kenyataan ketatnya persaingan dalam mencari pekerjaan, k</w:t>
      </w:r>
      <w:r w:rsidR="00C04515">
        <w:rPr>
          <w:rStyle w:val="text31"/>
          <w:rFonts w:ascii="Times New Roman" w:hAnsi="Times New Roman" w:cs="Times New Roman"/>
          <w:sz w:val="24"/>
          <w:szCs w:val="24"/>
          <w:lang w:val="sv-SE"/>
        </w:rPr>
        <w:t>hususnya ba</w:t>
      </w:r>
      <w:r w:rsidR="00CC7FCC">
        <w:rPr>
          <w:rStyle w:val="text31"/>
          <w:rFonts w:ascii="Times New Roman" w:hAnsi="Times New Roman" w:cs="Times New Roman"/>
          <w:sz w:val="24"/>
          <w:szCs w:val="24"/>
          <w:lang w:val="sv-SE"/>
        </w:rPr>
        <w:t>gi mahasiswa pada tingkat akhir.</w:t>
      </w:r>
      <w:r w:rsidR="000E7239">
        <w:rPr>
          <w:rStyle w:val="text31"/>
          <w:rFonts w:ascii="Times New Roman" w:hAnsi="Times New Roman" w:cs="Times New Roman"/>
          <w:sz w:val="24"/>
          <w:szCs w:val="24"/>
          <w:lang w:val="sv-SE"/>
        </w:rPr>
        <w:t xml:space="preserve"> </w:t>
      </w:r>
      <w:r w:rsidR="00CC7FCC">
        <w:rPr>
          <w:rStyle w:val="text31"/>
          <w:rFonts w:ascii="Times New Roman" w:hAnsi="Times New Roman" w:cs="Times New Roman"/>
          <w:sz w:val="24"/>
          <w:szCs w:val="24"/>
          <w:lang w:val="sv-SE"/>
        </w:rPr>
        <w:t xml:space="preserve">Jika </w:t>
      </w:r>
      <w:r w:rsidR="000E7239">
        <w:rPr>
          <w:rStyle w:val="text31"/>
          <w:rFonts w:ascii="Times New Roman" w:hAnsi="Times New Roman" w:cs="Times New Roman"/>
          <w:sz w:val="24"/>
          <w:szCs w:val="24"/>
          <w:lang w:val="sv-SE"/>
        </w:rPr>
        <w:t xml:space="preserve">tidak mampu mengantisipasinya, </w:t>
      </w:r>
      <w:r w:rsidR="0069682F">
        <w:rPr>
          <w:rStyle w:val="text31"/>
          <w:rFonts w:ascii="Times New Roman" w:hAnsi="Times New Roman" w:cs="Times New Roman"/>
          <w:sz w:val="24"/>
          <w:szCs w:val="24"/>
          <w:lang w:val="sv-SE"/>
        </w:rPr>
        <w:t xml:space="preserve">ketika lulus </w:t>
      </w:r>
      <w:r w:rsidR="000E7239">
        <w:rPr>
          <w:rStyle w:val="text31"/>
          <w:rFonts w:ascii="Times New Roman" w:hAnsi="Times New Roman" w:cs="Times New Roman"/>
          <w:sz w:val="24"/>
          <w:szCs w:val="24"/>
          <w:lang w:val="sv-SE"/>
        </w:rPr>
        <w:t>mahasiswa tersebut akan menjadi pengangguran baru yang</w:t>
      </w:r>
      <w:r w:rsidR="009B5DD1">
        <w:rPr>
          <w:rStyle w:val="text31"/>
          <w:rFonts w:ascii="Times New Roman" w:hAnsi="Times New Roman" w:cs="Times New Roman"/>
          <w:sz w:val="24"/>
          <w:szCs w:val="24"/>
          <w:lang w:val="sv-SE"/>
        </w:rPr>
        <w:t xml:space="preserve"> tentu akan meningkatkan jumlah pengangguran di Indonesia.</w:t>
      </w:r>
    </w:p>
    <w:p w:rsidR="00877DC4" w:rsidRDefault="00F27667" w:rsidP="00403F2B">
      <w:pPr>
        <w:spacing w:line="480" w:lineRule="auto"/>
        <w:ind w:firstLine="748"/>
        <w:jc w:val="both"/>
        <w:rPr>
          <w:lang w:val="sv-SE"/>
        </w:rPr>
      </w:pPr>
      <w:r>
        <w:rPr>
          <w:rStyle w:val="text31"/>
          <w:rFonts w:ascii="Times New Roman" w:hAnsi="Times New Roman" w:cs="Times New Roman"/>
          <w:sz w:val="24"/>
          <w:szCs w:val="24"/>
          <w:lang w:val="sv-SE"/>
        </w:rPr>
        <w:t xml:space="preserve">Berdasarkan data dari Badan Pusat Statistik, </w:t>
      </w:r>
      <w:r w:rsidRPr="00F27667">
        <w:rPr>
          <w:color w:val="000000"/>
          <w:lang w:val="sv-SE"/>
        </w:rPr>
        <w:t xml:space="preserve">jumlah </w:t>
      </w:r>
      <w:r w:rsidRPr="00F27667">
        <w:rPr>
          <w:rStyle w:val="text31"/>
          <w:rFonts w:ascii="Times New Roman" w:hAnsi="Times New Roman" w:cs="Times New Roman"/>
          <w:sz w:val="24"/>
          <w:szCs w:val="24"/>
          <w:lang w:val="sv-SE"/>
        </w:rPr>
        <w:t>penganggur</w:t>
      </w:r>
      <w:r w:rsidRPr="00F27667">
        <w:rPr>
          <w:color w:val="000000"/>
          <w:lang w:val="sv-SE"/>
        </w:rPr>
        <w:t xml:space="preserve"> pada </w:t>
      </w:r>
      <w:proofErr w:type="spellStart"/>
      <w:r w:rsidR="00BE7ED4" w:rsidRPr="00BE7ED4">
        <w:rPr>
          <w:color w:val="000000"/>
        </w:rPr>
        <w:t>Agustus</w:t>
      </w:r>
      <w:proofErr w:type="spellEnd"/>
      <w:r w:rsidR="00BE7ED4" w:rsidRPr="00BE7ED4">
        <w:rPr>
          <w:color w:val="000000"/>
        </w:rPr>
        <w:t xml:space="preserve"> 2008</w:t>
      </w:r>
      <w:r>
        <w:rPr>
          <w:color w:val="000000"/>
          <w:lang w:val="sv-SE"/>
        </w:rPr>
        <w:t xml:space="preserve"> </w:t>
      </w:r>
      <w:r w:rsidR="00BE7ED4">
        <w:rPr>
          <w:color w:val="000000"/>
          <w:lang w:val="sv-SE"/>
        </w:rPr>
        <w:t>mencapai</w:t>
      </w:r>
      <w:r w:rsidR="00BE7ED4" w:rsidRPr="00BE7ED4">
        <w:rPr>
          <w:color w:val="000000"/>
        </w:rPr>
        <w:t xml:space="preserve"> 9,39 </w:t>
      </w:r>
      <w:proofErr w:type="spellStart"/>
      <w:r w:rsidR="00BE7ED4" w:rsidRPr="00BE7ED4">
        <w:rPr>
          <w:color w:val="000000"/>
        </w:rPr>
        <w:t>juta</w:t>
      </w:r>
      <w:proofErr w:type="spellEnd"/>
      <w:r w:rsidR="00BE7ED4" w:rsidRPr="00BE7ED4">
        <w:rPr>
          <w:color w:val="000000"/>
        </w:rPr>
        <w:t xml:space="preserve"> </w:t>
      </w:r>
      <w:proofErr w:type="spellStart"/>
      <w:r w:rsidR="00BE7ED4" w:rsidRPr="00BE7ED4">
        <w:rPr>
          <w:color w:val="000000"/>
        </w:rPr>
        <w:t>orang</w:t>
      </w:r>
      <w:proofErr w:type="spellEnd"/>
      <w:r w:rsidR="000F3ECD">
        <w:rPr>
          <w:color w:val="000000"/>
          <w:lang w:val="sv-SE"/>
        </w:rPr>
        <w:t>.</w:t>
      </w:r>
      <w:r w:rsidR="007A494E">
        <w:rPr>
          <w:color w:val="000000"/>
          <w:lang w:val="sv-SE"/>
        </w:rPr>
        <w:t xml:space="preserve"> </w:t>
      </w:r>
      <w:r w:rsidR="007A494E" w:rsidRPr="007A494E">
        <w:rPr>
          <w:lang w:val="sv-SE"/>
        </w:rPr>
        <w:t xml:space="preserve">Jumlah penganggur menurut jenjang pendidikan tinggi </w:t>
      </w:r>
      <w:r w:rsidR="00D31172">
        <w:rPr>
          <w:lang w:val="sv-SE"/>
        </w:rPr>
        <w:t>pada bulan Agustus 2008</w:t>
      </w:r>
      <w:r w:rsidR="007A494E" w:rsidRPr="007A494E">
        <w:rPr>
          <w:lang w:val="sv-SE"/>
        </w:rPr>
        <w:t xml:space="preserve"> menunjukkan pengangguran sarjana mencapai </w:t>
      </w:r>
      <w:r w:rsidR="00D31172">
        <w:rPr>
          <w:lang w:val="sv-SE"/>
        </w:rPr>
        <w:t>12,59</w:t>
      </w:r>
      <w:r w:rsidR="007A494E" w:rsidRPr="007A494E">
        <w:rPr>
          <w:lang w:val="sv-SE"/>
        </w:rPr>
        <w:t xml:space="preserve"> persen atau lebih</w:t>
      </w:r>
      <w:r w:rsidR="00D31172">
        <w:rPr>
          <w:lang w:val="sv-SE"/>
        </w:rPr>
        <w:t xml:space="preserve"> banyak</w:t>
      </w:r>
      <w:r w:rsidR="007A494E" w:rsidRPr="007A494E">
        <w:rPr>
          <w:lang w:val="sv-SE"/>
        </w:rPr>
        <w:t xml:space="preserve"> dibandingkan pengangguran lulusan diploma I/II dan akademi/diploma III</w:t>
      </w:r>
      <w:r w:rsidR="00D31172">
        <w:rPr>
          <w:lang w:val="sv-SE"/>
        </w:rPr>
        <w:t xml:space="preserve"> yang mencapai 11,21 persen</w:t>
      </w:r>
      <w:r w:rsidR="00E0155D">
        <w:rPr>
          <w:lang w:val="sv-SE"/>
        </w:rPr>
        <w:t xml:space="preserve"> </w:t>
      </w:r>
      <w:r w:rsidR="00B11741">
        <w:rPr>
          <w:lang w:val="sv-SE"/>
        </w:rPr>
        <w:t xml:space="preserve">dari jumlah total pengangguran </w:t>
      </w:r>
      <w:r w:rsidR="00E0155D">
        <w:rPr>
          <w:lang w:val="sv-SE"/>
        </w:rPr>
        <w:t>(</w:t>
      </w:r>
      <w:r w:rsidR="00143FF1">
        <w:rPr>
          <w:lang w:val="sv-SE"/>
        </w:rPr>
        <w:t>BPS,</w:t>
      </w:r>
      <w:r w:rsidR="00E0155D">
        <w:rPr>
          <w:lang w:val="sv-SE"/>
        </w:rPr>
        <w:t xml:space="preserve"> 2009)</w:t>
      </w:r>
      <w:r w:rsidR="007A494E" w:rsidRPr="007A494E">
        <w:rPr>
          <w:lang w:val="sv-SE"/>
        </w:rPr>
        <w:t>.</w:t>
      </w:r>
      <w:r w:rsidR="000F3ECD">
        <w:rPr>
          <w:color w:val="000000"/>
          <w:lang w:val="sv-SE"/>
        </w:rPr>
        <w:t xml:space="preserve"> Untuk wilayah </w:t>
      </w:r>
      <w:r w:rsidR="000F3ECD" w:rsidRPr="000F3ECD">
        <w:rPr>
          <w:lang w:val="sv-SE"/>
        </w:rPr>
        <w:t>Provinsi Daerah Istimewa Yogyakarta (DIY)</w:t>
      </w:r>
      <w:r w:rsidR="000F3ECD">
        <w:rPr>
          <w:lang w:val="sv-SE"/>
        </w:rPr>
        <w:t>, j</w:t>
      </w:r>
      <w:r w:rsidR="000F3ECD" w:rsidRPr="000F3ECD">
        <w:rPr>
          <w:lang w:val="sv-SE"/>
        </w:rPr>
        <w:t xml:space="preserve">umlah pengangguran sarjana S-1 </w:t>
      </w:r>
      <w:r w:rsidR="00B11741">
        <w:rPr>
          <w:lang w:val="sv-SE"/>
        </w:rPr>
        <w:t>pada bulan Juni 2008</w:t>
      </w:r>
      <w:r w:rsidR="000F3ECD" w:rsidRPr="000F3ECD">
        <w:rPr>
          <w:lang w:val="sv-SE"/>
        </w:rPr>
        <w:t xml:space="preserve"> sekitar 21.000 orang, dan S-2 sebanyak 663 orang</w:t>
      </w:r>
      <w:r w:rsidR="000F3ECD">
        <w:rPr>
          <w:lang w:val="sv-SE"/>
        </w:rPr>
        <w:t xml:space="preserve"> dari</w:t>
      </w:r>
      <w:r w:rsidR="000F3ECD" w:rsidRPr="000F3ECD">
        <w:rPr>
          <w:lang w:val="sv-SE"/>
        </w:rPr>
        <w:t xml:space="preserve"> total pengangguran di provinsi </w:t>
      </w:r>
      <w:r w:rsidR="004905C6">
        <w:rPr>
          <w:lang w:val="sv-SE"/>
        </w:rPr>
        <w:t>DIY</w:t>
      </w:r>
      <w:r w:rsidR="000F3ECD" w:rsidRPr="000F3ECD">
        <w:rPr>
          <w:lang w:val="sv-SE"/>
        </w:rPr>
        <w:t xml:space="preserve"> sebanyak 148.696 orang</w:t>
      </w:r>
      <w:r w:rsidR="004905C6">
        <w:rPr>
          <w:lang w:val="sv-SE"/>
        </w:rPr>
        <w:t xml:space="preserve"> (</w:t>
      </w:r>
      <w:proofErr w:type="spellStart"/>
      <w:r w:rsidR="00143FF1" w:rsidRPr="00BE3F4E">
        <w:t>Kompas</w:t>
      </w:r>
      <w:proofErr w:type="spellEnd"/>
      <w:r w:rsidR="004905C6">
        <w:rPr>
          <w:lang w:val="sv-SE"/>
        </w:rPr>
        <w:t>, 2008</w:t>
      </w:r>
      <w:r w:rsidR="00143FF1">
        <w:rPr>
          <w:lang w:val="sv-SE"/>
        </w:rPr>
        <w:t>a</w:t>
      </w:r>
      <w:r w:rsidR="004905C6">
        <w:rPr>
          <w:lang w:val="sv-SE"/>
        </w:rPr>
        <w:t>)</w:t>
      </w:r>
      <w:r w:rsidR="000F3ECD" w:rsidRPr="000F3ECD">
        <w:rPr>
          <w:lang w:val="sv-SE"/>
        </w:rPr>
        <w:t>.</w:t>
      </w:r>
      <w:r w:rsidR="00A06AA7">
        <w:rPr>
          <w:lang w:val="sv-SE"/>
        </w:rPr>
        <w:t xml:space="preserve"> </w:t>
      </w:r>
    </w:p>
    <w:p w:rsidR="00877DC4" w:rsidRDefault="00877DC4" w:rsidP="00877DC4">
      <w:pPr>
        <w:spacing w:line="480" w:lineRule="auto"/>
        <w:ind w:firstLine="748"/>
        <w:jc w:val="both"/>
        <w:rPr>
          <w:lang w:val="sv-SE"/>
        </w:rPr>
      </w:pPr>
      <w:proofErr w:type="spellStart"/>
      <w:proofErr w:type="gramStart"/>
      <w:r w:rsidRPr="00877DC4">
        <w:t>Pengangguran</w:t>
      </w:r>
      <w:proofErr w:type="spellEnd"/>
      <w:r w:rsidRPr="00877DC4">
        <w:t xml:space="preserve"> </w:t>
      </w:r>
      <w:proofErr w:type="spellStart"/>
      <w:r w:rsidRPr="00877DC4">
        <w:t>menjadi</w:t>
      </w:r>
      <w:proofErr w:type="spellEnd"/>
      <w:r w:rsidRPr="00877DC4">
        <w:t xml:space="preserve"> </w:t>
      </w:r>
      <w:proofErr w:type="spellStart"/>
      <w:r w:rsidRPr="00877DC4">
        <w:t>masalah</w:t>
      </w:r>
      <w:proofErr w:type="spellEnd"/>
      <w:r w:rsidRPr="00877DC4">
        <w:t xml:space="preserve"> yang </w:t>
      </w:r>
      <w:proofErr w:type="spellStart"/>
      <w:r w:rsidRPr="00877DC4">
        <w:t>tidak</w:t>
      </w:r>
      <w:proofErr w:type="spellEnd"/>
      <w:r w:rsidRPr="00877DC4">
        <w:t xml:space="preserve"> </w:t>
      </w:r>
      <w:proofErr w:type="spellStart"/>
      <w:r w:rsidRPr="00877DC4">
        <w:t>kunjung</w:t>
      </w:r>
      <w:proofErr w:type="spellEnd"/>
      <w:r w:rsidRPr="00877DC4">
        <w:t xml:space="preserve"> </w:t>
      </w:r>
      <w:proofErr w:type="spellStart"/>
      <w:r w:rsidRPr="00877DC4">
        <w:t>selesai</w:t>
      </w:r>
      <w:proofErr w:type="spellEnd"/>
      <w:r w:rsidRPr="00877DC4">
        <w:t xml:space="preserve"> </w:t>
      </w:r>
      <w:proofErr w:type="spellStart"/>
      <w:r w:rsidRPr="00877DC4">
        <w:t>di</w:t>
      </w:r>
      <w:proofErr w:type="spellEnd"/>
      <w:r w:rsidRPr="00877DC4">
        <w:t xml:space="preserve"> </w:t>
      </w:r>
      <w:proofErr w:type="spellStart"/>
      <w:r w:rsidRPr="00877DC4">
        <w:t>negeri</w:t>
      </w:r>
      <w:proofErr w:type="spellEnd"/>
      <w:r w:rsidRPr="00877DC4">
        <w:t xml:space="preserve"> </w:t>
      </w:r>
      <w:proofErr w:type="spellStart"/>
      <w:r w:rsidRPr="00877DC4">
        <w:t>ini</w:t>
      </w:r>
      <w:proofErr w:type="spellEnd"/>
      <w:r w:rsidRPr="00877DC4">
        <w:t>.</w:t>
      </w:r>
      <w:proofErr w:type="gramEnd"/>
      <w:r w:rsidRPr="00877DC4">
        <w:t xml:space="preserve"> </w:t>
      </w:r>
      <w:proofErr w:type="spellStart"/>
      <w:proofErr w:type="gramStart"/>
      <w:r w:rsidRPr="00877DC4">
        <w:t>Sempitnya</w:t>
      </w:r>
      <w:proofErr w:type="spellEnd"/>
      <w:r w:rsidRPr="00877DC4">
        <w:t xml:space="preserve"> </w:t>
      </w:r>
      <w:proofErr w:type="spellStart"/>
      <w:r w:rsidRPr="00877DC4">
        <w:t>lapangan</w:t>
      </w:r>
      <w:proofErr w:type="spellEnd"/>
      <w:r w:rsidRPr="00877DC4">
        <w:t xml:space="preserve"> </w:t>
      </w:r>
      <w:proofErr w:type="spellStart"/>
      <w:r w:rsidRPr="00877DC4">
        <w:t>kerja</w:t>
      </w:r>
      <w:proofErr w:type="spellEnd"/>
      <w:r w:rsidRPr="00877DC4">
        <w:t xml:space="preserve"> </w:t>
      </w:r>
      <w:proofErr w:type="spellStart"/>
      <w:r w:rsidRPr="00877DC4">
        <w:t>seolah</w:t>
      </w:r>
      <w:proofErr w:type="spellEnd"/>
      <w:r w:rsidRPr="00877DC4">
        <w:t xml:space="preserve"> </w:t>
      </w:r>
      <w:proofErr w:type="spellStart"/>
      <w:r w:rsidRPr="00877DC4">
        <w:t>menjadi</w:t>
      </w:r>
      <w:proofErr w:type="spellEnd"/>
      <w:r w:rsidRPr="00877DC4">
        <w:t xml:space="preserve"> </w:t>
      </w:r>
      <w:proofErr w:type="spellStart"/>
      <w:r w:rsidRPr="00877DC4">
        <w:t>penyebab</w:t>
      </w:r>
      <w:proofErr w:type="spellEnd"/>
      <w:r w:rsidRPr="00877DC4">
        <w:t xml:space="preserve"> </w:t>
      </w:r>
      <w:proofErr w:type="spellStart"/>
      <w:r w:rsidRPr="00877DC4">
        <w:t>utama</w:t>
      </w:r>
      <w:proofErr w:type="spellEnd"/>
      <w:r w:rsidRPr="00877DC4">
        <w:t>.</w:t>
      </w:r>
      <w:proofErr w:type="gramEnd"/>
      <w:r w:rsidRPr="00877DC4">
        <w:t xml:space="preserve"> </w:t>
      </w:r>
      <w:proofErr w:type="spellStart"/>
      <w:proofErr w:type="gramStart"/>
      <w:r w:rsidRPr="00877DC4">
        <w:t>Menurut</w:t>
      </w:r>
      <w:proofErr w:type="spellEnd"/>
      <w:r w:rsidRPr="00877DC4">
        <w:t xml:space="preserve"> </w:t>
      </w:r>
      <w:proofErr w:type="spellStart"/>
      <w:r w:rsidRPr="00877DC4">
        <w:t>pendapat</w:t>
      </w:r>
      <w:proofErr w:type="spellEnd"/>
      <w:r w:rsidRPr="00877DC4">
        <w:t xml:space="preserve"> </w:t>
      </w:r>
      <w:proofErr w:type="spellStart"/>
      <w:r w:rsidRPr="00877DC4">
        <w:t>para</w:t>
      </w:r>
      <w:proofErr w:type="spellEnd"/>
      <w:r w:rsidRPr="00877DC4">
        <w:t xml:space="preserve"> </w:t>
      </w:r>
      <w:proofErr w:type="spellStart"/>
      <w:r w:rsidRPr="00877DC4">
        <w:t>pakar</w:t>
      </w:r>
      <w:proofErr w:type="spellEnd"/>
      <w:r w:rsidRPr="00877DC4">
        <w:t xml:space="preserve"> yang </w:t>
      </w:r>
      <w:proofErr w:type="spellStart"/>
      <w:r w:rsidRPr="00877DC4">
        <w:t>sering</w:t>
      </w:r>
      <w:proofErr w:type="spellEnd"/>
      <w:r w:rsidRPr="00877DC4">
        <w:t xml:space="preserve"> </w:t>
      </w:r>
      <w:proofErr w:type="spellStart"/>
      <w:r w:rsidRPr="00877DC4">
        <w:t>dipublikasikan</w:t>
      </w:r>
      <w:proofErr w:type="spellEnd"/>
      <w:r w:rsidRPr="00877DC4">
        <w:t xml:space="preserve"> </w:t>
      </w:r>
      <w:proofErr w:type="spellStart"/>
      <w:r w:rsidRPr="00877DC4">
        <w:t>di</w:t>
      </w:r>
      <w:proofErr w:type="spellEnd"/>
      <w:r w:rsidRPr="00877DC4">
        <w:t xml:space="preserve"> </w:t>
      </w:r>
      <w:proofErr w:type="spellStart"/>
      <w:r w:rsidRPr="00877DC4">
        <w:t>berbagai</w:t>
      </w:r>
      <w:proofErr w:type="spellEnd"/>
      <w:r w:rsidRPr="00877DC4">
        <w:t xml:space="preserve"> media </w:t>
      </w:r>
      <w:proofErr w:type="spellStart"/>
      <w:r w:rsidRPr="00877DC4">
        <w:t>selama</w:t>
      </w:r>
      <w:proofErr w:type="spellEnd"/>
      <w:r w:rsidRPr="00877DC4">
        <w:t xml:space="preserve"> </w:t>
      </w:r>
      <w:proofErr w:type="spellStart"/>
      <w:r w:rsidRPr="00877DC4">
        <w:t>ini</w:t>
      </w:r>
      <w:proofErr w:type="spellEnd"/>
      <w:r w:rsidRPr="00877DC4">
        <w:t xml:space="preserve">, </w:t>
      </w:r>
      <w:proofErr w:type="spellStart"/>
      <w:r w:rsidRPr="00877DC4">
        <w:t>banyak</w:t>
      </w:r>
      <w:proofErr w:type="spellEnd"/>
      <w:r w:rsidRPr="00877DC4">
        <w:t xml:space="preserve"> </w:t>
      </w:r>
      <w:proofErr w:type="spellStart"/>
      <w:r w:rsidRPr="00877DC4">
        <w:t>faktor</w:t>
      </w:r>
      <w:proofErr w:type="spellEnd"/>
      <w:r w:rsidRPr="00877DC4">
        <w:t xml:space="preserve"> yang </w:t>
      </w:r>
      <w:proofErr w:type="spellStart"/>
      <w:r w:rsidRPr="00877DC4">
        <w:t>mengakibatkan</w:t>
      </w:r>
      <w:proofErr w:type="spellEnd"/>
      <w:r w:rsidRPr="00877DC4">
        <w:t xml:space="preserve"> </w:t>
      </w:r>
      <w:proofErr w:type="spellStart"/>
      <w:r w:rsidRPr="00877DC4">
        <w:t>pengangguran</w:t>
      </w:r>
      <w:proofErr w:type="spellEnd"/>
      <w:r w:rsidRPr="00877DC4">
        <w:t xml:space="preserve"> </w:t>
      </w:r>
      <w:proofErr w:type="spellStart"/>
      <w:r w:rsidRPr="00877DC4">
        <w:t>terus</w:t>
      </w:r>
      <w:proofErr w:type="spellEnd"/>
      <w:r w:rsidRPr="00877DC4">
        <w:t xml:space="preserve"> </w:t>
      </w:r>
      <w:proofErr w:type="spellStart"/>
      <w:r w:rsidRPr="00877DC4">
        <w:t>bertambah</w:t>
      </w:r>
      <w:proofErr w:type="spellEnd"/>
      <w:r w:rsidRPr="00877DC4">
        <w:t>.</w:t>
      </w:r>
      <w:proofErr w:type="gramEnd"/>
      <w:r w:rsidRPr="00877DC4">
        <w:t xml:space="preserve"> </w:t>
      </w:r>
      <w:proofErr w:type="spellStart"/>
      <w:proofErr w:type="gramStart"/>
      <w:r w:rsidRPr="00877DC4">
        <w:t>Beberapa</w:t>
      </w:r>
      <w:proofErr w:type="spellEnd"/>
      <w:r w:rsidRPr="00877DC4">
        <w:t xml:space="preserve"> </w:t>
      </w:r>
      <w:proofErr w:type="spellStart"/>
      <w:r w:rsidRPr="00877DC4">
        <w:t>diantaranya</w:t>
      </w:r>
      <w:proofErr w:type="spellEnd"/>
      <w:r w:rsidRPr="00877DC4">
        <w:t xml:space="preserve">, </w:t>
      </w:r>
      <w:proofErr w:type="spellStart"/>
      <w:r w:rsidRPr="00877DC4">
        <w:t>lapangan</w:t>
      </w:r>
      <w:proofErr w:type="spellEnd"/>
      <w:r w:rsidRPr="00877DC4">
        <w:t xml:space="preserve"> </w:t>
      </w:r>
      <w:proofErr w:type="spellStart"/>
      <w:r w:rsidRPr="00877DC4">
        <w:t>kerja</w:t>
      </w:r>
      <w:proofErr w:type="spellEnd"/>
      <w:r w:rsidRPr="00877DC4">
        <w:t xml:space="preserve"> </w:t>
      </w:r>
      <w:proofErr w:type="spellStart"/>
      <w:r w:rsidRPr="00877DC4">
        <w:t>terbatas</w:t>
      </w:r>
      <w:proofErr w:type="spellEnd"/>
      <w:r w:rsidRPr="00877DC4">
        <w:t xml:space="preserve">, </w:t>
      </w:r>
      <w:r w:rsidRPr="00877DC4">
        <w:rPr>
          <w:i/>
        </w:rPr>
        <w:t>skill</w:t>
      </w:r>
      <w:r w:rsidRPr="00877DC4">
        <w:t xml:space="preserve"> yang minim, </w:t>
      </w:r>
      <w:proofErr w:type="spellStart"/>
      <w:r w:rsidRPr="00877DC4">
        <w:t>kepribadian</w:t>
      </w:r>
      <w:proofErr w:type="spellEnd"/>
      <w:r w:rsidRPr="00877DC4">
        <w:t xml:space="preserve"> </w:t>
      </w:r>
      <w:proofErr w:type="spellStart"/>
      <w:r w:rsidRPr="00877DC4">
        <w:t>masyarakat</w:t>
      </w:r>
      <w:proofErr w:type="spellEnd"/>
      <w:r w:rsidRPr="00877DC4">
        <w:t xml:space="preserve"> yang </w:t>
      </w:r>
      <w:proofErr w:type="spellStart"/>
      <w:r w:rsidRPr="00877DC4">
        <w:t>pemalas</w:t>
      </w:r>
      <w:proofErr w:type="spellEnd"/>
      <w:r w:rsidRPr="00877DC4">
        <w:t xml:space="preserve"> </w:t>
      </w:r>
      <w:proofErr w:type="spellStart"/>
      <w:r w:rsidRPr="00877DC4">
        <w:t>dan</w:t>
      </w:r>
      <w:proofErr w:type="spellEnd"/>
      <w:r w:rsidRPr="00877DC4">
        <w:t xml:space="preserve"> </w:t>
      </w:r>
      <w:proofErr w:type="spellStart"/>
      <w:r w:rsidRPr="00877DC4">
        <w:t>cenderung</w:t>
      </w:r>
      <w:proofErr w:type="spellEnd"/>
      <w:r w:rsidRPr="00877DC4">
        <w:t xml:space="preserve"> </w:t>
      </w:r>
      <w:proofErr w:type="spellStart"/>
      <w:r w:rsidRPr="00877DC4">
        <w:t>menunggu</w:t>
      </w:r>
      <w:proofErr w:type="spellEnd"/>
      <w:r w:rsidRPr="00877DC4">
        <w:t xml:space="preserve"> </w:t>
      </w:r>
      <w:proofErr w:type="spellStart"/>
      <w:r w:rsidRPr="00877DC4">
        <w:t>lowongan</w:t>
      </w:r>
      <w:proofErr w:type="spellEnd"/>
      <w:r w:rsidRPr="00877DC4">
        <w:t xml:space="preserve"> (</w:t>
      </w:r>
      <w:proofErr w:type="spellStart"/>
      <w:r w:rsidRPr="00877DC4">
        <w:t>Yunia</w:t>
      </w:r>
      <w:proofErr w:type="spellEnd"/>
      <w:r w:rsidRPr="00877DC4">
        <w:t xml:space="preserve">, </w:t>
      </w:r>
      <w:proofErr w:type="spellStart"/>
      <w:r w:rsidRPr="00877DC4">
        <w:t>dalam</w:t>
      </w:r>
      <w:proofErr w:type="spellEnd"/>
      <w:r w:rsidRPr="00877DC4">
        <w:t xml:space="preserve"> </w:t>
      </w:r>
      <w:proofErr w:type="spellStart"/>
      <w:r w:rsidRPr="00877DC4">
        <w:t>Adek</w:t>
      </w:r>
      <w:proofErr w:type="spellEnd"/>
      <w:r w:rsidRPr="00877DC4">
        <w:t xml:space="preserve"> 2009).</w:t>
      </w:r>
      <w:proofErr w:type="gramEnd"/>
      <w:r>
        <w:t xml:space="preserve"> </w:t>
      </w:r>
      <w:r w:rsidRPr="005C272B">
        <w:rPr>
          <w:lang w:val="sv-SE"/>
        </w:rPr>
        <w:t xml:space="preserve">Semakin </w:t>
      </w:r>
      <w:r w:rsidRPr="005C272B">
        <w:rPr>
          <w:rStyle w:val="text31"/>
          <w:rFonts w:ascii="Times New Roman" w:hAnsi="Times New Roman" w:cs="Times New Roman"/>
          <w:sz w:val="24"/>
          <w:szCs w:val="24"/>
          <w:lang w:val="sv-SE"/>
        </w:rPr>
        <w:lastRenderedPageBreak/>
        <w:t>bertambahnya</w:t>
      </w:r>
      <w:r w:rsidRPr="005C272B">
        <w:rPr>
          <w:lang w:val="sv-SE"/>
        </w:rPr>
        <w:t xml:space="preserve"> pengang</w:t>
      </w:r>
      <w:r>
        <w:rPr>
          <w:lang w:val="sv-SE"/>
        </w:rPr>
        <w:t>g</w:t>
      </w:r>
      <w:r w:rsidRPr="005C272B">
        <w:rPr>
          <w:lang w:val="sv-SE"/>
        </w:rPr>
        <w:t>uran menjadikan</w:t>
      </w:r>
      <w:r>
        <w:rPr>
          <w:lang w:val="sv-SE"/>
        </w:rPr>
        <w:t xml:space="preserve"> </w:t>
      </w:r>
      <w:r w:rsidRPr="005C272B">
        <w:rPr>
          <w:lang w:val="sv-SE"/>
        </w:rPr>
        <w:t>keadaan Indonesia saat ini akan semakin memburuk</w:t>
      </w:r>
      <w:r>
        <w:rPr>
          <w:lang w:val="sv-SE"/>
        </w:rPr>
        <w:t>. H</w:t>
      </w:r>
      <w:r w:rsidRPr="005C272B">
        <w:rPr>
          <w:lang w:val="sv-SE"/>
        </w:rPr>
        <w:t>al ini akan bertambah buruk jika keadaan ini tidak</w:t>
      </w:r>
      <w:r>
        <w:rPr>
          <w:lang w:val="sv-SE"/>
        </w:rPr>
        <w:t xml:space="preserve"> </w:t>
      </w:r>
      <w:r w:rsidRPr="005C272B">
        <w:rPr>
          <w:lang w:val="sv-SE"/>
        </w:rPr>
        <w:t xml:space="preserve">segera diatasi, </w:t>
      </w:r>
      <w:r>
        <w:rPr>
          <w:lang w:val="sv-SE"/>
        </w:rPr>
        <w:t>situasi</w:t>
      </w:r>
      <w:r w:rsidRPr="005C272B">
        <w:rPr>
          <w:lang w:val="sv-SE"/>
        </w:rPr>
        <w:t xml:space="preserve"> inilah yang akan</w:t>
      </w:r>
      <w:r>
        <w:rPr>
          <w:lang w:val="sv-SE"/>
        </w:rPr>
        <w:t xml:space="preserve"> </w:t>
      </w:r>
      <w:r w:rsidRPr="005C272B">
        <w:rPr>
          <w:lang w:val="sv-SE"/>
        </w:rPr>
        <w:t xml:space="preserve">mendorong </w:t>
      </w:r>
      <w:r>
        <w:rPr>
          <w:lang w:val="sv-SE"/>
        </w:rPr>
        <w:t>mahasiswa</w:t>
      </w:r>
      <w:r w:rsidRPr="005C272B">
        <w:rPr>
          <w:lang w:val="sv-SE"/>
        </w:rPr>
        <w:t xml:space="preserve"> </w:t>
      </w:r>
      <w:proofErr w:type="spellStart"/>
      <w:r w:rsidRPr="00F454F9">
        <w:t>untuk</w:t>
      </w:r>
      <w:proofErr w:type="spellEnd"/>
      <w:r w:rsidRPr="00F454F9">
        <w:t xml:space="preserve"> </w:t>
      </w:r>
      <w:proofErr w:type="spellStart"/>
      <w:r w:rsidRPr="00F454F9">
        <w:t>mulai</w:t>
      </w:r>
      <w:proofErr w:type="spellEnd"/>
      <w:r w:rsidRPr="00F454F9">
        <w:t xml:space="preserve"> </w:t>
      </w:r>
      <w:proofErr w:type="spellStart"/>
      <w:r w:rsidRPr="00F454F9">
        <w:t>memikirkan</w:t>
      </w:r>
      <w:proofErr w:type="spellEnd"/>
      <w:r w:rsidRPr="00F454F9">
        <w:t xml:space="preserve"> </w:t>
      </w:r>
      <w:proofErr w:type="spellStart"/>
      <w:r w:rsidRPr="00F454F9">
        <w:t>pekerjaan</w:t>
      </w:r>
      <w:proofErr w:type="spellEnd"/>
      <w:r w:rsidRPr="00F454F9">
        <w:t xml:space="preserve"> </w:t>
      </w:r>
      <w:proofErr w:type="spellStart"/>
      <w:r w:rsidRPr="00F454F9">
        <w:t>atau</w:t>
      </w:r>
      <w:proofErr w:type="spellEnd"/>
      <w:r w:rsidRPr="00F454F9">
        <w:t xml:space="preserve"> </w:t>
      </w:r>
      <w:proofErr w:type="spellStart"/>
      <w:r w:rsidRPr="00F454F9">
        <w:t>usaha</w:t>
      </w:r>
      <w:proofErr w:type="spellEnd"/>
      <w:r w:rsidRPr="00F454F9">
        <w:t xml:space="preserve"> yang </w:t>
      </w:r>
      <w:proofErr w:type="spellStart"/>
      <w:r w:rsidRPr="00F454F9">
        <w:t>akan</w:t>
      </w:r>
      <w:proofErr w:type="spellEnd"/>
      <w:r w:rsidRPr="00F454F9">
        <w:t xml:space="preserve"> </w:t>
      </w:r>
      <w:proofErr w:type="spellStart"/>
      <w:r w:rsidRPr="00F454F9">
        <w:t>digeluti</w:t>
      </w:r>
      <w:proofErr w:type="spellEnd"/>
      <w:r w:rsidRPr="00F454F9">
        <w:t xml:space="preserve"> </w:t>
      </w:r>
      <w:proofErr w:type="spellStart"/>
      <w:r w:rsidRPr="00F454F9">
        <w:t>setelah</w:t>
      </w:r>
      <w:proofErr w:type="spellEnd"/>
      <w:r w:rsidRPr="00F454F9">
        <w:t xml:space="preserve"> </w:t>
      </w:r>
      <w:proofErr w:type="spellStart"/>
      <w:r w:rsidRPr="00F454F9">
        <w:t>menyelesaikan</w:t>
      </w:r>
      <w:proofErr w:type="spellEnd"/>
      <w:r w:rsidRPr="00F454F9">
        <w:t xml:space="preserve"> </w:t>
      </w:r>
      <w:proofErr w:type="spellStart"/>
      <w:r w:rsidRPr="00F454F9">
        <w:t>studinya</w:t>
      </w:r>
      <w:proofErr w:type="spellEnd"/>
      <w:r>
        <w:t>.</w:t>
      </w:r>
      <w:r w:rsidRPr="005C272B">
        <w:rPr>
          <w:lang w:val="sv-SE"/>
        </w:rPr>
        <w:t xml:space="preserve"> </w:t>
      </w:r>
    </w:p>
    <w:p w:rsidR="00403F2B" w:rsidRDefault="003832DA" w:rsidP="007A494E">
      <w:pPr>
        <w:spacing w:line="480" w:lineRule="auto"/>
        <w:ind w:firstLine="748"/>
        <w:jc w:val="both"/>
        <w:rPr>
          <w:lang w:val="sv-SE"/>
        </w:rPr>
      </w:pPr>
      <w:r w:rsidRPr="003832DA">
        <w:rPr>
          <w:lang w:val="sv-SE"/>
        </w:rPr>
        <w:t xml:space="preserve">Banyaknya pengangguran </w:t>
      </w:r>
      <w:r>
        <w:rPr>
          <w:lang w:val="sv-SE"/>
        </w:rPr>
        <w:t>dari</w:t>
      </w:r>
      <w:r w:rsidRPr="003832DA">
        <w:rPr>
          <w:lang w:val="sv-SE"/>
        </w:rPr>
        <w:t xml:space="preserve"> sarjana </w:t>
      </w:r>
      <w:r w:rsidR="007A494E" w:rsidRPr="007A494E">
        <w:rPr>
          <w:lang w:val="sv-SE"/>
        </w:rPr>
        <w:t xml:space="preserve">ini </w:t>
      </w:r>
      <w:r w:rsidR="00271C8C">
        <w:rPr>
          <w:lang w:val="sv-SE"/>
        </w:rPr>
        <w:t>terlihat dari</w:t>
      </w:r>
      <w:r w:rsidR="007A494E" w:rsidRPr="007A494E">
        <w:rPr>
          <w:lang w:val="sv-SE"/>
        </w:rPr>
        <w:t xml:space="preserve"> jumlah sarjana yang mengikuti</w:t>
      </w:r>
      <w:r w:rsidR="009C799D">
        <w:rPr>
          <w:lang w:val="sv-SE"/>
        </w:rPr>
        <w:t xml:space="preserve"> ujian penerimaan calon pegawai negeri sipil (CPNS) dan </w:t>
      </w:r>
      <w:r w:rsidR="007A494E" w:rsidRPr="007A494E">
        <w:rPr>
          <w:i/>
          <w:iCs/>
          <w:lang w:val="sv-SE"/>
        </w:rPr>
        <w:t xml:space="preserve">job fair </w:t>
      </w:r>
      <w:r w:rsidR="007A494E" w:rsidRPr="00CA4C39">
        <w:rPr>
          <w:lang w:val="sv-SE" w:eastAsia="id-ID"/>
        </w:rPr>
        <w:t>(bursa kerja)</w:t>
      </w:r>
      <w:r w:rsidR="007A494E" w:rsidRPr="007A494E">
        <w:rPr>
          <w:lang w:val="sv-SE"/>
        </w:rPr>
        <w:t xml:space="preserve"> yang sering diadakan oleh beberapa Universitas Terkemuka. </w:t>
      </w:r>
      <w:r w:rsidR="007A494E" w:rsidRPr="00E85059">
        <w:rPr>
          <w:lang w:val="id-ID" w:eastAsia="id-ID"/>
        </w:rPr>
        <w:t xml:space="preserve">Purnama, (2008) menyebutkan bahwa banyak sekali pengunjung yang sebagian besar lulusan S1 </w:t>
      </w:r>
      <w:r w:rsidR="007A494E" w:rsidRPr="007A494E">
        <w:rPr>
          <w:lang w:val="sv-SE" w:eastAsia="id-ID"/>
        </w:rPr>
        <w:t>yang</w:t>
      </w:r>
      <w:r w:rsidR="007A494E" w:rsidRPr="00E85059">
        <w:rPr>
          <w:lang w:val="id-ID" w:eastAsia="id-ID"/>
        </w:rPr>
        <w:t xml:space="preserve"> datang ke acara </w:t>
      </w:r>
      <w:r w:rsidR="007A494E" w:rsidRPr="007A494E">
        <w:rPr>
          <w:i/>
          <w:iCs/>
          <w:lang w:val="sv-SE"/>
        </w:rPr>
        <w:t>job fair</w:t>
      </w:r>
      <w:r w:rsidR="007A494E" w:rsidRPr="00E85059">
        <w:rPr>
          <w:lang w:val="id-ID" w:eastAsia="id-ID"/>
        </w:rPr>
        <w:t xml:space="preserve"> dengan satu tujuan, ingin mendapatkan </w:t>
      </w:r>
      <w:r w:rsidR="007A494E" w:rsidRPr="007A494E">
        <w:rPr>
          <w:lang w:val="sv-SE"/>
        </w:rPr>
        <w:t>pekerjaan</w:t>
      </w:r>
      <w:r w:rsidR="007A494E" w:rsidRPr="00E85059">
        <w:rPr>
          <w:lang w:val="id-ID" w:eastAsia="id-ID"/>
        </w:rPr>
        <w:t xml:space="preserve">. </w:t>
      </w:r>
      <w:r w:rsidR="007A494E" w:rsidRPr="00CA4C39">
        <w:rPr>
          <w:lang w:val="sv-SE" w:eastAsia="id-ID"/>
        </w:rPr>
        <w:t>Acara bursa kerja seolah menjadi magnet yang mampu menarik banyak pengangguran intelektual untuk datang berkumpul dengan bersama-sama mencari pekerjaan. Pengunjung yang mencapai ribuan berkompetisi dengan pengunjung lainnya untuk mencari lowongan kerja di setiap gerai perusahaan yang sedang mencari karyawan dan berharap mendapatkan pekerjaan.</w:t>
      </w:r>
      <w:r w:rsidR="00403F2B" w:rsidRPr="00403F2B">
        <w:rPr>
          <w:lang w:val="sv-SE"/>
        </w:rPr>
        <w:t xml:space="preserve"> </w:t>
      </w:r>
      <w:r w:rsidR="00D54FD1">
        <w:rPr>
          <w:lang w:val="sv-SE"/>
        </w:rPr>
        <w:t xml:space="preserve">Seharusnya dengan memiliki gelar sarjana akan mempermudahkan seseorang untuk mendapatkan pekerjaan, namun pada kenyataannya </w:t>
      </w:r>
      <w:r w:rsidR="00D54FD1" w:rsidRPr="00CA4C39">
        <w:rPr>
          <w:lang w:val="sv-SE" w:eastAsia="id-ID"/>
        </w:rPr>
        <w:t>gelar sarjana bukan jaminan bagi seseorang untuk mendapatkan</w:t>
      </w:r>
      <w:r w:rsidR="00D54FD1">
        <w:rPr>
          <w:lang w:val="sv-SE" w:eastAsia="id-ID"/>
        </w:rPr>
        <w:t xml:space="preserve"> pekerjaan.</w:t>
      </w:r>
    </w:p>
    <w:p w:rsidR="00243B8E" w:rsidRPr="00243B8E" w:rsidRDefault="00243B8E" w:rsidP="00243B8E">
      <w:pPr>
        <w:spacing w:line="480" w:lineRule="auto"/>
        <w:ind w:firstLine="748"/>
        <w:jc w:val="both"/>
      </w:pPr>
      <w:r w:rsidRPr="00243B8E">
        <w:rPr>
          <w:lang w:val="sv-SE"/>
        </w:rPr>
        <w:t xml:space="preserve">Pengangguran terdidik dari jenjang pendidikan tinggi justru sebagian besar dialami sarjana. </w:t>
      </w:r>
      <w:proofErr w:type="spellStart"/>
      <w:proofErr w:type="gramStart"/>
      <w:r w:rsidRPr="00243B8E">
        <w:t>Banyaknya</w:t>
      </w:r>
      <w:proofErr w:type="spellEnd"/>
      <w:r w:rsidRPr="00243B8E">
        <w:t xml:space="preserve"> </w:t>
      </w:r>
      <w:proofErr w:type="spellStart"/>
      <w:r w:rsidRPr="00243B8E">
        <w:t>jumlah</w:t>
      </w:r>
      <w:proofErr w:type="spellEnd"/>
      <w:r w:rsidRPr="00243B8E">
        <w:t xml:space="preserve"> </w:t>
      </w:r>
      <w:proofErr w:type="spellStart"/>
      <w:r w:rsidRPr="00243B8E">
        <w:t>pengangguran</w:t>
      </w:r>
      <w:proofErr w:type="spellEnd"/>
      <w:r w:rsidRPr="00243B8E">
        <w:t xml:space="preserve"> </w:t>
      </w:r>
      <w:proofErr w:type="spellStart"/>
      <w:r w:rsidRPr="00243B8E">
        <w:t>dari</w:t>
      </w:r>
      <w:proofErr w:type="spellEnd"/>
      <w:r w:rsidRPr="00243B8E">
        <w:t xml:space="preserve"> </w:t>
      </w:r>
      <w:proofErr w:type="spellStart"/>
      <w:r w:rsidRPr="00243B8E">
        <w:t>kalangan</w:t>
      </w:r>
      <w:proofErr w:type="spellEnd"/>
      <w:r w:rsidRPr="00243B8E">
        <w:t xml:space="preserve"> </w:t>
      </w:r>
      <w:proofErr w:type="spellStart"/>
      <w:r w:rsidRPr="00243B8E">
        <w:t>sarjana</w:t>
      </w:r>
      <w:proofErr w:type="spellEnd"/>
      <w:r w:rsidRPr="00243B8E">
        <w:t xml:space="preserve"> </w:t>
      </w:r>
      <w:proofErr w:type="spellStart"/>
      <w:r w:rsidRPr="00243B8E">
        <w:t>ini</w:t>
      </w:r>
      <w:proofErr w:type="spellEnd"/>
      <w:r w:rsidRPr="00243B8E">
        <w:t xml:space="preserve"> </w:t>
      </w:r>
      <w:proofErr w:type="spellStart"/>
      <w:r w:rsidRPr="00243B8E">
        <w:t>semakin</w:t>
      </w:r>
      <w:proofErr w:type="spellEnd"/>
      <w:r w:rsidRPr="00243B8E">
        <w:t xml:space="preserve"> </w:t>
      </w:r>
      <w:proofErr w:type="spellStart"/>
      <w:r w:rsidRPr="00243B8E">
        <w:t>memperkuat</w:t>
      </w:r>
      <w:proofErr w:type="spellEnd"/>
      <w:r w:rsidRPr="00243B8E">
        <w:t xml:space="preserve"> </w:t>
      </w:r>
      <w:proofErr w:type="spellStart"/>
      <w:r w:rsidRPr="00243B8E">
        <w:t>bukti</w:t>
      </w:r>
      <w:proofErr w:type="spellEnd"/>
      <w:r w:rsidRPr="00243B8E">
        <w:t xml:space="preserve"> </w:t>
      </w:r>
      <w:proofErr w:type="spellStart"/>
      <w:r w:rsidRPr="00243B8E">
        <w:t>bahwa</w:t>
      </w:r>
      <w:proofErr w:type="spellEnd"/>
      <w:r w:rsidRPr="00243B8E">
        <w:t xml:space="preserve"> </w:t>
      </w:r>
      <w:proofErr w:type="spellStart"/>
      <w:r w:rsidRPr="00243B8E">
        <w:t>sebagian</w:t>
      </w:r>
      <w:proofErr w:type="spellEnd"/>
      <w:r w:rsidRPr="00243B8E">
        <w:t xml:space="preserve"> </w:t>
      </w:r>
      <w:proofErr w:type="spellStart"/>
      <w:r w:rsidRPr="00243B8E">
        <w:t>besar</w:t>
      </w:r>
      <w:proofErr w:type="spellEnd"/>
      <w:r w:rsidRPr="00243B8E">
        <w:t xml:space="preserve"> </w:t>
      </w:r>
      <w:proofErr w:type="spellStart"/>
      <w:r w:rsidRPr="00243B8E">
        <w:t>lulusan</w:t>
      </w:r>
      <w:proofErr w:type="spellEnd"/>
      <w:r w:rsidRPr="00243B8E">
        <w:t xml:space="preserve"> </w:t>
      </w:r>
      <w:proofErr w:type="spellStart"/>
      <w:r w:rsidRPr="00243B8E">
        <w:t>Perguruan</w:t>
      </w:r>
      <w:proofErr w:type="spellEnd"/>
      <w:r w:rsidRPr="00243B8E">
        <w:t xml:space="preserve"> </w:t>
      </w:r>
      <w:proofErr w:type="spellStart"/>
      <w:r w:rsidRPr="00243B8E">
        <w:t>Tinggi</w:t>
      </w:r>
      <w:proofErr w:type="spellEnd"/>
      <w:r w:rsidRPr="00243B8E">
        <w:t xml:space="preserve"> </w:t>
      </w:r>
      <w:proofErr w:type="spellStart"/>
      <w:r w:rsidRPr="00243B8E">
        <w:t>adalah</w:t>
      </w:r>
      <w:proofErr w:type="spellEnd"/>
      <w:r w:rsidRPr="00243B8E">
        <w:t xml:space="preserve"> </w:t>
      </w:r>
      <w:proofErr w:type="spellStart"/>
      <w:r w:rsidRPr="00243B8E">
        <w:t>lebih</w:t>
      </w:r>
      <w:proofErr w:type="spellEnd"/>
      <w:r w:rsidRPr="00243B8E">
        <w:t xml:space="preserve"> </w:t>
      </w:r>
      <w:proofErr w:type="spellStart"/>
      <w:r w:rsidRPr="00243B8E">
        <w:t>sebagai</w:t>
      </w:r>
      <w:proofErr w:type="spellEnd"/>
      <w:r w:rsidRPr="00243B8E">
        <w:t xml:space="preserve"> </w:t>
      </w:r>
      <w:proofErr w:type="spellStart"/>
      <w:r w:rsidRPr="00243B8E">
        <w:t>pencari</w:t>
      </w:r>
      <w:proofErr w:type="spellEnd"/>
      <w:r w:rsidRPr="00243B8E">
        <w:t xml:space="preserve"> </w:t>
      </w:r>
      <w:proofErr w:type="spellStart"/>
      <w:r w:rsidRPr="00243B8E">
        <w:t>kerja</w:t>
      </w:r>
      <w:proofErr w:type="spellEnd"/>
      <w:r w:rsidRPr="00243B8E">
        <w:t xml:space="preserve"> (</w:t>
      </w:r>
      <w:r w:rsidRPr="00243B8E">
        <w:rPr>
          <w:i/>
        </w:rPr>
        <w:t>job seeker</w:t>
      </w:r>
      <w:r w:rsidRPr="00243B8E">
        <w:t xml:space="preserve">) </w:t>
      </w:r>
      <w:proofErr w:type="spellStart"/>
      <w:r w:rsidRPr="00243B8E">
        <w:t>daripada</w:t>
      </w:r>
      <w:proofErr w:type="spellEnd"/>
      <w:r w:rsidRPr="00243B8E">
        <w:t xml:space="preserve"> </w:t>
      </w:r>
      <w:proofErr w:type="spellStart"/>
      <w:r w:rsidRPr="00243B8E">
        <w:t>pencipta</w:t>
      </w:r>
      <w:proofErr w:type="spellEnd"/>
      <w:r w:rsidRPr="00243B8E">
        <w:t xml:space="preserve"> </w:t>
      </w:r>
      <w:proofErr w:type="spellStart"/>
      <w:r w:rsidRPr="00243B8E">
        <w:t>lapangan</w:t>
      </w:r>
      <w:proofErr w:type="spellEnd"/>
      <w:r w:rsidRPr="00243B8E">
        <w:t xml:space="preserve"> </w:t>
      </w:r>
      <w:proofErr w:type="spellStart"/>
      <w:r w:rsidRPr="00243B8E">
        <w:t>pekerjaan</w:t>
      </w:r>
      <w:proofErr w:type="spellEnd"/>
      <w:r w:rsidRPr="00243B8E">
        <w:t xml:space="preserve"> (</w:t>
      </w:r>
      <w:r w:rsidRPr="00243B8E">
        <w:rPr>
          <w:i/>
        </w:rPr>
        <w:t>job creator</w:t>
      </w:r>
      <w:r w:rsidRPr="00243B8E">
        <w:t>).</w:t>
      </w:r>
      <w:proofErr w:type="gramEnd"/>
      <w:r w:rsidRPr="00243B8E">
        <w:t xml:space="preserve"> </w:t>
      </w:r>
      <w:proofErr w:type="spellStart"/>
      <w:proofErr w:type="gramStart"/>
      <w:r w:rsidRPr="00243B8E">
        <w:t>Ada</w:t>
      </w:r>
      <w:proofErr w:type="spellEnd"/>
      <w:r w:rsidRPr="00243B8E">
        <w:t xml:space="preserve"> </w:t>
      </w:r>
      <w:proofErr w:type="spellStart"/>
      <w:r w:rsidRPr="00243B8E">
        <w:t>beberapa</w:t>
      </w:r>
      <w:proofErr w:type="spellEnd"/>
      <w:r w:rsidRPr="00243B8E">
        <w:t xml:space="preserve"> </w:t>
      </w:r>
      <w:proofErr w:type="spellStart"/>
      <w:r w:rsidRPr="00243B8E">
        <w:t>alasan</w:t>
      </w:r>
      <w:proofErr w:type="spellEnd"/>
      <w:r w:rsidRPr="00243B8E">
        <w:t xml:space="preserve"> </w:t>
      </w:r>
      <w:proofErr w:type="spellStart"/>
      <w:r w:rsidRPr="00243B8E">
        <w:t>mengapa</w:t>
      </w:r>
      <w:proofErr w:type="spellEnd"/>
      <w:r w:rsidRPr="00243B8E">
        <w:t xml:space="preserve"> </w:t>
      </w:r>
      <w:proofErr w:type="spellStart"/>
      <w:r w:rsidRPr="00243B8E">
        <w:t>hal</w:t>
      </w:r>
      <w:proofErr w:type="spellEnd"/>
      <w:r w:rsidRPr="00243B8E">
        <w:t xml:space="preserve"> </w:t>
      </w:r>
      <w:proofErr w:type="spellStart"/>
      <w:r w:rsidRPr="00243B8E">
        <w:t>ini</w:t>
      </w:r>
      <w:proofErr w:type="spellEnd"/>
      <w:r w:rsidRPr="00243B8E">
        <w:t xml:space="preserve"> </w:t>
      </w:r>
      <w:proofErr w:type="spellStart"/>
      <w:r w:rsidRPr="00243B8E">
        <w:t>bisa</w:t>
      </w:r>
      <w:proofErr w:type="spellEnd"/>
      <w:r w:rsidRPr="00243B8E">
        <w:t xml:space="preserve"> </w:t>
      </w:r>
      <w:proofErr w:type="spellStart"/>
      <w:r w:rsidRPr="00243B8E">
        <w:t>terjadi</w:t>
      </w:r>
      <w:proofErr w:type="spellEnd"/>
      <w:r w:rsidRPr="00243B8E">
        <w:t>.</w:t>
      </w:r>
      <w:proofErr w:type="gramEnd"/>
      <w:r w:rsidRPr="00243B8E">
        <w:t xml:space="preserve"> </w:t>
      </w:r>
      <w:proofErr w:type="spellStart"/>
      <w:r w:rsidRPr="00243B8E">
        <w:t>Pertama</w:t>
      </w:r>
      <w:proofErr w:type="spellEnd"/>
      <w:r w:rsidRPr="00243B8E">
        <w:t xml:space="preserve">, </w:t>
      </w:r>
      <w:proofErr w:type="spellStart"/>
      <w:r w:rsidRPr="00243B8E">
        <w:t>sistem</w:t>
      </w:r>
      <w:proofErr w:type="spellEnd"/>
      <w:r w:rsidRPr="00243B8E">
        <w:t xml:space="preserve"> </w:t>
      </w:r>
      <w:proofErr w:type="spellStart"/>
      <w:r w:rsidRPr="00243B8E">
        <w:t>pembelajaran</w:t>
      </w:r>
      <w:proofErr w:type="spellEnd"/>
      <w:r w:rsidRPr="00243B8E">
        <w:t xml:space="preserve"> yang </w:t>
      </w:r>
      <w:proofErr w:type="spellStart"/>
      <w:r w:rsidRPr="00243B8E">
        <w:t>diterapkan</w:t>
      </w:r>
      <w:proofErr w:type="spellEnd"/>
      <w:r w:rsidRPr="00243B8E">
        <w:t xml:space="preserve"> </w:t>
      </w:r>
      <w:proofErr w:type="spellStart"/>
      <w:r w:rsidRPr="00243B8E">
        <w:t>berbagai</w:t>
      </w:r>
      <w:proofErr w:type="spellEnd"/>
      <w:r w:rsidRPr="00243B8E">
        <w:t xml:space="preserve"> </w:t>
      </w:r>
      <w:proofErr w:type="spellStart"/>
      <w:r w:rsidRPr="00243B8E">
        <w:t>perguruan</w:t>
      </w:r>
      <w:proofErr w:type="spellEnd"/>
      <w:r w:rsidRPr="00243B8E">
        <w:t xml:space="preserve"> </w:t>
      </w:r>
      <w:proofErr w:type="spellStart"/>
      <w:r w:rsidRPr="00243B8E">
        <w:t>tinggi</w:t>
      </w:r>
      <w:proofErr w:type="spellEnd"/>
      <w:r w:rsidRPr="00243B8E">
        <w:t xml:space="preserve"> </w:t>
      </w:r>
      <w:proofErr w:type="spellStart"/>
      <w:r w:rsidRPr="00243B8E">
        <w:t>masih</w:t>
      </w:r>
      <w:proofErr w:type="spellEnd"/>
      <w:r w:rsidRPr="00243B8E">
        <w:t xml:space="preserve"> </w:t>
      </w:r>
      <w:proofErr w:type="spellStart"/>
      <w:r w:rsidRPr="00243B8E">
        <w:t>lebih</w:t>
      </w:r>
      <w:proofErr w:type="spellEnd"/>
      <w:r w:rsidRPr="00243B8E">
        <w:t xml:space="preserve"> </w:t>
      </w:r>
      <w:proofErr w:type="spellStart"/>
      <w:r w:rsidRPr="00243B8E">
        <w:t>memfokuskan</w:t>
      </w:r>
      <w:proofErr w:type="spellEnd"/>
      <w:r w:rsidRPr="00243B8E">
        <w:t xml:space="preserve"> </w:t>
      </w:r>
      <w:proofErr w:type="spellStart"/>
      <w:r w:rsidRPr="00243B8E">
        <w:t>bagaimana</w:t>
      </w:r>
      <w:proofErr w:type="spellEnd"/>
      <w:r w:rsidRPr="00243B8E">
        <w:t xml:space="preserve"> </w:t>
      </w:r>
      <w:proofErr w:type="spellStart"/>
      <w:r w:rsidRPr="00243B8E">
        <w:t>menyiapkan</w:t>
      </w:r>
      <w:proofErr w:type="spellEnd"/>
      <w:r w:rsidRPr="00243B8E">
        <w:t xml:space="preserve"> </w:t>
      </w:r>
      <w:proofErr w:type="spellStart"/>
      <w:r w:rsidRPr="00243B8E">
        <w:t>para</w:t>
      </w:r>
      <w:proofErr w:type="spellEnd"/>
      <w:r w:rsidRPr="00243B8E">
        <w:t xml:space="preserve"> </w:t>
      </w:r>
      <w:proofErr w:type="spellStart"/>
      <w:r w:rsidRPr="00243B8E">
        <w:t>mahasiswa</w:t>
      </w:r>
      <w:proofErr w:type="spellEnd"/>
      <w:r w:rsidRPr="00243B8E">
        <w:t xml:space="preserve"> </w:t>
      </w:r>
      <w:proofErr w:type="spellStart"/>
      <w:r w:rsidRPr="00243B8E">
        <w:t>untuk</w:t>
      </w:r>
      <w:proofErr w:type="spellEnd"/>
      <w:r w:rsidRPr="00243B8E">
        <w:t xml:space="preserve"> </w:t>
      </w:r>
      <w:proofErr w:type="spellStart"/>
      <w:r w:rsidRPr="00243B8E">
        <w:t>cepat</w:t>
      </w:r>
      <w:proofErr w:type="spellEnd"/>
      <w:r w:rsidRPr="00243B8E">
        <w:t xml:space="preserve"> </w:t>
      </w:r>
      <w:proofErr w:type="gramStart"/>
      <w:r w:rsidRPr="00243B8E">
        <w:t>lulus</w:t>
      </w:r>
      <w:proofErr w:type="gramEnd"/>
      <w:r w:rsidRPr="00243B8E">
        <w:t xml:space="preserve"> </w:t>
      </w:r>
      <w:proofErr w:type="spellStart"/>
      <w:r w:rsidRPr="00243B8E">
        <w:t>dan</w:t>
      </w:r>
      <w:proofErr w:type="spellEnd"/>
      <w:r w:rsidRPr="00243B8E">
        <w:t xml:space="preserve"> </w:t>
      </w:r>
      <w:proofErr w:type="spellStart"/>
      <w:r w:rsidRPr="00243B8E">
        <w:lastRenderedPageBreak/>
        <w:t>mendapatkan</w:t>
      </w:r>
      <w:proofErr w:type="spellEnd"/>
      <w:r w:rsidRPr="00243B8E">
        <w:t xml:space="preserve"> </w:t>
      </w:r>
      <w:proofErr w:type="spellStart"/>
      <w:r w:rsidRPr="00243B8E">
        <w:t>pekerjaan</w:t>
      </w:r>
      <w:proofErr w:type="spellEnd"/>
      <w:r w:rsidRPr="00243B8E">
        <w:t xml:space="preserve">, </w:t>
      </w:r>
      <w:proofErr w:type="spellStart"/>
      <w:r w:rsidRPr="00243B8E">
        <w:t>bukannya</w:t>
      </w:r>
      <w:proofErr w:type="spellEnd"/>
      <w:r w:rsidRPr="00243B8E">
        <w:t xml:space="preserve"> </w:t>
      </w:r>
      <w:proofErr w:type="spellStart"/>
      <w:r w:rsidRPr="00243B8E">
        <w:t>lulusan</w:t>
      </w:r>
      <w:proofErr w:type="spellEnd"/>
      <w:r w:rsidRPr="00243B8E">
        <w:t xml:space="preserve"> yang </w:t>
      </w:r>
      <w:proofErr w:type="spellStart"/>
      <w:r w:rsidRPr="00243B8E">
        <w:t>siap</w:t>
      </w:r>
      <w:proofErr w:type="spellEnd"/>
      <w:r w:rsidRPr="00243B8E">
        <w:t xml:space="preserve"> </w:t>
      </w:r>
      <w:proofErr w:type="spellStart"/>
      <w:r w:rsidRPr="00243B8E">
        <w:t>menciptakan</w:t>
      </w:r>
      <w:proofErr w:type="spellEnd"/>
      <w:r w:rsidRPr="00243B8E">
        <w:t xml:space="preserve"> </w:t>
      </w:r>
      <w:proofErr w:type="spellStart"/>
      <w:r w:rsidRPr="00243B8E">
        <w:t>pekerjaan</w:t>
      </w:r>
      <w:proofErr w:type="spellEnd"/>
      <w:r w:rsidRPr="00243B8E">
        <w:t xml:space="preserve">. </w:t>
      </w:r>
      <w:proofErr w:type="spellStart"/>
      <w:r w:rsidRPr="00243B8E">
        <w:t>Alasan</w:t>
      </w:r>
      <w:proofErr w:type="spellEnd"/>
      <w:r w:rsidRPr="00243B8E">
        <w:t xml:space="preserve"> lain, </w:t>
      </w:r>
      <w:r w:rsidRPr="00243B8E">
        <w:rPr>
          <w:i/>
        </w:rPr>
        <w:t xml:space="preserve">mind set </w:t>
      </w:r>
      <w:proofErr w:type="spellStart"/>
      <w:r w:rsidRPr="00243B8E">
        <w:t>mahasiswa</w:t>
      </w:r>
      <w:proofErr w:type="spellEnd"/>
      <w:r w:rsidRPr="00243B8E">
        <w:t xml:space="preserve">, </w:t>
      </w:r>
      <w:proofErr w:type="spellStart"/>
      <w:r w:rsidRPr="00243B8E">
        <w:t>masih</w:t>
      </w:r>
      <w:proofErr w:type="spellEnd"/>
      <w:r w:rsidRPr="00243B8E">
        <w:t xml:space="preserve"> </w:t>
      </w:r>
      <w:proofErr w:type="spellStart"/>
      <w:r w:rsidRPr="00243B8E">
        <w:t>sebagai</w:t>
      </w:r>
      <w:proofErr w:type="spellEnd"/>
      <w:r w:rsidRPr="00243B8E">
        <w:t xml:space="preserve"> </w:t>
      </w:r>
      <w:proofErr w:type="spellStart"/>
      <w:r w:rsidRPr="00243B8E">
        <w:t>pencari</w:t>
      </w:r>
      <w:proofErr w:type="spellEnd"/>
      <w:r w:rsidRPr="00243B8E">
        <w:t xml:space="preserve"> </w:t>
      </w:r>
      <w:proofErr w:type="spellStart"/>
      <w:r w:rsidRPr="00243B8E">
        <w:t>kerja</w:t>
      </w:r>
      <w:proofErr w:type="spellEnd"/>
      <w:r w:rsidRPr="00243B8E">
        <w:t xml:space="preserve">, </w:t>
      </w:r>
      <w:proofErr w:type="spellStart"/>
      <w:r w:rsidRPr="00243B8E">
        <w:t>bukan</w:t>
      </w:r>
      <w:proofErr w:type="spellEnd"/>
      <w:r w:rsidRPr="00243B8E">
        <w:t xml:space="preserve"> </w:t>
      </w:r>
      <w:proofErr w:type="spellStart"/>
      <w:r w:rsidRPr="00243B8E">
        <w:t>sebagai</w:t>
      </w:r>
      <w:proofErr w:type="spellEnd"/>
      <w:r w:rsidRPr="00243B8E">
        <w:t xml:space="preserve"> </w:t>
      </w:r>
      <w:proofErr w:type="spellStart"/>
      <w:r w:rsidRPr="00243B8E">
        <w:t>pencipta</w:t>
      </w:r>
      <w:proofErr w:type="spellEnd"/>
      <w:r w:rsidRPr="00243B8E">
        <w:t xml:space="preserve"> </w:t>
      </w:r>
      <w:proofErr w:type="spellStart"/>
      <w:r w:rsidRPr="00243B8E">
        <w:t>lapangan</w:t>
      </w:r>
      <w:proofErr w:type="spellEnd"/>
      <w:r w:rsidRPr="00243B8E">
        <w:t xml:space="preserve"> </w:t>
      </w:r>
      <w:proofErr w:type="spellStart"/>
      <w:r w:rsidRPr="00243B8E">
        <w:t>kerja</w:t>
      </w:r>
      <w:proofErr w:type="spellEnd"/>
      <w:r w:rsidRPr="00243B8E">
        <w:t xml:space="preserve">, </w:t>
      </w:r>
      <w:proofErr w:type="spellStart"/>
      <w:r w:rsidRPr="00243B8E">
        <w:t>serta</w:t>
      </w:r>
      <w:proofErr w:type="spellEnd"/>
      <w:r w:rsidRPr="00243B8E">
        <w:t xml:space="preserve"> </w:t>
      </w:r>
      <w:proofErr w:type="spellStart"/>
      <w:r w:rsidRPr="00243B8E">
        <w:t>masih</w:t>
      </w:r>
      <w:proofErr w:type="spellEnd"/>
      <w:r w:rsidRPr="00243B8E">
        <w:t xml:space="preserve"> </w:t>
      </w:r>
      <w:proofErr w:type="spellStart"/>
      <w:r w:rsidRPr="00243B8E">
        <w:t>rendahnya</w:t>
      </w:r>
      <w:proofErr w:type="spellEnd"/>
      <w:r w:rsidRPr="00243B8E">
        <w:t xml:space="preserve"> </w:t>
      </w:r>
      <w:proofErr w:type="spellStart"/>
      <w:r w:rsidRPr="00243B8E">
        <w:t>aktifitas-aktivitas</w:t>
      </w:r>
      <w:proofErr w:type="spellEnd"/>
      <w:r w:rsidRPr="00243B8E">
        <w:t xml:space="preserve"> </w:t>
      </w:r>
      <w:proofErr w:type="spellStart"/>
      <w:r w:rsidRPr="00243B8E">
        <w:t>kewirausahaan</w:t>
      </w:r>
      <w:proofErr w:type="spellEnd"/>
      <w:r w:rsidRPr="00243B8E">
        <w:t xml:space="preserve"> (</w:t>
      </w:r>
      <w:r w:rsidRPr="00243B8E">
        <w:rPr>
          <w:i/>
        </w:rPr>
        <w:t>entrepreneurial activity</w:t>
      </w:r>
      <w:r w:rsidRPr="00243B8E">
        <w:t xml:space="preserve">) </w:t>
      </w:r>
      <w:proofErr w:type="spellStart"/>
      <w:r w:rsidRPr="00243B8E">
        <w:t>mahasiswa</w:t>
      </w:r>
      <w:proofErr w:type="spellEnd"/>
      <w:r w:rsidRPr="00243B8E">
        <w:t xml:space="preserve"> (</w:t>
      </w:r>
      <w:proofErr w:type="spellStart"/>
      <w:r w:rsidRPr="00243B8E">
        <w:t>Gani</w:t>
      </w:r>
      <w:proofErr w:type="spellEnd"/>
      <w:r w:rsidRPr="00243B8E">
        <w:t>, 2009).</w:t>
      </w:r>
    </w:p>
    <w:p w:rsidR="00243B8E" w:rsidRPr="00243B8E" w:rsidRDefault="00243B8E" w:rsidP="00243B8E">
      <w:pPr>
        <w:spacing w:line="480" w:lineRule="auto"/>
        <w:ind w:firstLine="748"/>
        <w:jc w:val="both"/>
        <w:rPr>
          <w:lang w:val="sv-SE"/>
        </w:rPr>
      </w:pPr>
      <w:r w:rsidRPr="00243B8E">
        <w:rPr>
          <w:lang w:val="sv-SE"/>
        </w:rPr>
        <w:t>Berdasarkan data dari Badan Pusat Statistik, disebutkan bahwa lebih dari 80 persen sarjana memilih bekerja sebagai buruh atau karyawan dan hanya sekitar enam persen yang bekerja sendiri (Kompas, 2008b). Kondisi ini akibat kemandirian dan semangat kewirausahaan sarjana Indonesia yang rendah sehingga mereka terjebak mencari kerja meskipun lapangan kerja terbatas (Kompas, 2008b). Hal ini menunjukkan bahwa intensi berwirausaha pada mahasiswa tergolong rendah, seharusnya mahasiswa memiliki intensi berwirausaha yang tinggi agar dapat menciptakan lapangan pekerjaan baru dan dapat menerapkan segala kemampuan dan pengetahuan yang dimilikinya. Karena berwirausaha merupakan salah satu pilihan yang rasional mengingat sifatnya yang mandiri, sehingga tidak tergantung pada ketersediaan lapangan kerja yang ada.</w:t>
      </w:r>
    </w:p>
    <w:p w:rsidR="00CC7FCC" w:rsidRPr="00CC7FCC" w:rsidRDefault="00CC7FCC" w:rsidP="00CC7FCC">
      <w:pPr>
        <w:spacing w:line="480" w:lineRule="auto"/>
        <w:ind w:firstLine="748"/>
        <w:jc w:val="both"/>
      </w:pPr>
      <w:proofErr w:type="spellStart"/>
      <w:r w:rsidRPr="00CC7FCC">
        <w:t>Menurut</w:t>
      </w:r>
      <w:proofErr w:type="spellEnd"/>
      <w:r w:rsidRPr="00CC7FCC">
        <w:t xml:space="preserve"> Prof. Dr. </w:t>
      </w:r>
      <w:proofErr w:type="spellStart"/>
      <w:r w:rsidRPr="00CC7FCC">
        <w:t>Yunia</w:t>
      </w:r>
      <w:proofErr w:type="spellEnd"/>
      <w:r w:rsidRPr="00CC7FCC">
        <w:t xml:space="preserve"> </w:t>
      </w:r>
      <w:proofErr w:type="spellStart"/>
      <w:r w:rsidRPr="00CC7FCC">
        <w:t>Wardi</w:t>
      </w:r>
      <w:proofErr w:type="spellEnd"/>
      <w:r w:rsidRPr="00CC7FCC">
        <w:t>, Drs,</w:t>
      </w:r>
      <w:r>
        <w:t xml:space="preserve"> </w:t>
      </w:r>
      <w:proofErr w:type="spellStart"/>
      <w:r w:rsidRPr="00CC7FCC">
        <w:t>M.Si</w:t>
      </w:r>
      <w:proofErr w:type="spellEnd"/>
      <w:r w:rsidRPr="00CC7FCC">
        <w:t>. (</w:t>
      </w:r>
      <w:proofErr w:type="spellStart"/>
      <w:proofErr w:type="gramStart"/>
      <w:r w:rsidRPr="00CC7FCC">
        <w:t>dalam</w:t>
      </w:r>
      <w:proofErr w:type="spellEnd"/>
      <w:proofErr w:type="gramEnd"/>
      <w:r w:rsidRPr="00CC7FCC">
        <w:t xml:space="preserve"> </w:t>
      </w:r>
      <w:proofErr w:type="spellStart"/>
      <w:r w:rsidRPr="00CC7FCC">
        <w:t>Adek</w:t>
      </w:r>
      <w:proofErr w:type="spellEnd"/>
      <w:r w:rsidRPr="00CC7FCC">
        <w:t xml:space="preserve"> 2009)</w:t>
      </w:r>
      <w:r>
        <w:t xml:space="preserve"> </w:t>
      </w:r>
      <w:proofErr w:type="spellStart"/>
      <w:r w:rsidRPr="00CC7FCC">
        <w:t>salah</w:t>
      </w:r>
      <w:proofErr w:type="spellEnd"/>
      <w:r w:rsidRPr="00CC7FCC">
        <w:t xml:space="preserve"> </w:t>
      </w:r>
      <w:proofErr w:type="spellStart"/>
      <w:r w:rsidRPr="00CC7FCC">
        <w:t>satu</w:t>
      </w:r>
      <w:proofErr w:type="spellEnd"/>
      <w:r w:rsidRPr="00CC7FCC">
        <w:t xml:space="preserve"> </w:t>
      </w:r>
      <w:proofErr w:type="spellStart"/>
      <w:r w:rsidRPr="00CC7FCC">
        <w:t>cara</w:t>
      </w:r>
      <w:proofErr w:type="spellEnd"/>
      <w:r w:rsidRPr="00CC7FCC">
        <w:t xml:space="preserve"> </w:t>
      </w:r>
      <w:proofErr w:type="spellStart"/>
      <w:r w:rsidRPr="00CC7FCC">
        <w:t>efektif</w:t>
      </w:r>
      <w:proofErr w:type="spellEnd"/>
      <w:r w:rsidRPr="00CC7FCC">
        <w:t xml:space="preserve"> </w:t>
      </w:r>
      <w:proofErr w:type="spellStart"/>
      <w:r w:rsidRPr="00CC7FCC">
        <w:t>untuk</w:t>
      </w:r>
      <w:proofErr w:type="spellEnd"/>
      <w:r w:rsidRPr="00CC7FCC">
        <w:t xml:space="preserve"> </w:t>
      </w:r>
      <w:proofErr w:type="spellStart"/>
      <w:r w:rsidRPr="00CC7FCC">
        <w:t>mengentaskan</w:t>
      </w:r>
      <w:proofErr w:type="spellEnd"/>
      <w:r w:rsidRPr="00CC7FCC">
        <w:t xml:space="preserve"> </w:t>
      </w:r>
      <w:proofErr w:type="spellStart"/>
      <w:r w:rsidRPr="00CC7FCC">
        <w:t>masalah</w:t>
      </w:r>
      <w:proofErr w:type="spellEnd"/>
      <w:r w:rsidRPr="00CC7FCC">
        <w:t xml:space="preserve"> </w:t>
      </w:r>
      <w:proofErr w:type="spellStart"/>
      <w:r w:rsidRPr="00CC7FCC">
        <w:t>pengangguran</w:t>
      </w:r>
      <w:proofErr w:type="spellEnd"/>
      <w:r w:rsidRPr="00CC7FCC">
        <w:t xml:space="preserve"> </w:t>
      </w:r>
      <w:proofErr w:type="spellStart"/>
      <w:r w:rsidRPr="00CC7FCC">
        <w:t>ini</w:t>
      </w:r>
      <w:proofErr w:type="spellEnd"/>
      <w:r w:rsidRPr="00CC7FCC">
        <w:t xml:space="preserve"> </w:t>
      </w:r>
      <w:proofErr w:type="spellStart"/>
      <w:r w:rsidRPr="00CC7FCC">
        <w:t>adalah</w:t>
      </w:r>
      <w:proofErr w:type="spellEnd"/>
      <w:r w:rsidRPr="00CC7FCC">
        <w:t xml:space="preserve"> </w:t>
      </w:r>
      <w:proofErr w:type="spellStart"/>
      <w:r w:rsidRPr="00CC7FCC">
        <w:t>dengan</w:t>
      </w:r>
      <w:proofErr w:type="spellEnd"/>
      <w:r w:rsidRPr="00CC7FCC">
        <w:t xml:space="preserve"> </w:t>
      </w:r>
      <w:proofErr w:type="spellStart"/>
      <w:r w:rsidRPr="00CC7FCC">
        <w:t>cara</w:t>
      </w:r>
      <w:proofErr w:type="spellEnd"/>
      <w:r w:rsidRPr="00CC7FCC">
        <w:t xml:space="preserve"> </w:t>
      </w:r>
      <w:proofErr w:type="spellStart"/>
      <w:r w:rsidRPr="00CC7FCC">
        <w:t>menumbuhkan</w:t>
      </w:r>
      <w:proofErr w:type="spellEnd"/>
      <w:r w:rsidRPr="00CC7FCC">
        <w:t xml:space="preserve"> </w:t>
      </w:r>
      <w:proofErr w:type="spellStart"/>
      <w:r w:rsidRPr="00CC7FCC">
        <w:t>dan</w:t>
      </w:r>
      <w:proofErr w:type="spellEnd"/>
      <w:r w:rsidRPr="00CC7FCC">
        <w:t xml:space="preserve"> </w:t>
      </w:r>
      <w:proofErr w:type="spellStart"/>
      <w:r w:rsidRPr="00CC7FCC">
        <w:t>memupuk</w:t>
      </w:r>
      <w:proofErr w:type="spellEnd"/>
      <w:r w:rsidRPr="00CC7FCC">
        <w:t xml:space="preserve"> </w:t>
      </w:r>
      <w:proofErr w:type="spellStart"/>
      <w:r w:rsidRPr="00CC7FCC">
        <w:t>jiwa</w:t>
      </w:r>
      <w:proofErr w:type="spellEnd"/>
      <w:r w:rsidRPr="00CC7FCC">
        <w:t xml:space="preserve"> </w:t>
      </w:r>
      <w:proofErr w:type="spellStart"/>
      <w:r w:rsidRPr="00CC7FCC">
        <w:t>kewirausahaan</w:t>
      </w:r>
      <w:proofErr w:type="spellEnd"/>
      <w:r w:rsidRPr="00CC7FCC">
        <w:t xml:space="preserve"> </w:t>
      </w:r>
      <w:proofErr w:type="spellStart"/>
      <w:r w:rsidRPr="00CC7FCC">
        <w:t>dalam</w:t>
      </w:r>
      <w:proofErr w:type="spellEnd"/>
      <w:r w:rsidRPr="00CC7FCC">
        <w:t xml:space="preserve"> </w:t>
      </w:r>
      <w:proofErr w:type="spellStart"/>
      <w:r w:rsidRPr="00CC7FCC">
        <w:t>diri</w:t>
      </w:r>
      <w:proofErr w:type="spellEnd"/>
      <w:r w:rsidRPr="00CC7FCC">
        <w:t xml:space="preserve"> </w:t>
      </w:r>
      <w:proofErr w:type="spellStart"/>
      <w:r w:rsidRPr="00CC7FCC">
        <w:t>mahasiswa</w:t>
      </w:r>
      <w:proofErr w:type="spellEnd"/>
      <w:r w:rsidRPr="00CC7FCC">
        <w:t xml:space="preserve">. </w:t>
      </w:r>
      <w:proofErr w:type="spellStart"/>
      <w:r w:rsidRPr="00CC7FCC">
        <w:t>Dengan</w:t>
      </w:r>
      <w:proofErr w:type="spellEnd"/>
      <w:r w:rsidRPr="00CC7FCC">
        <w:t xml:space="preserve"> </w:t>
      </w:r>
      <w:proofErr w:type="spellStart"/>
      <w:proofErr w:type="gramStart"/>
      <w:r w:rsidRPr="00CC7FCC">
        <w:t>cara</w:t>
      </w:r>
      <w:proofErr w:type="spellEnd"/>
      <w:proofErr w:type="gramEnd"/>
      <w:r w:rsidRPr="00CC7FCC">
        <w:t xml:space="preserve"> </w:t>
      </w:r>
      <w:proofErr w:type="spellStart"/>
      <w:r w:rsidRPr="00CC7FCC">
        <w:t>itu</w:t>
      </w:r>
      <w:proofErr w:type="spellEnd"/>
      <w:r w:rsidRPr="00CC7FCC">
        <w:t xml:space="preserve"> </w:t>
      </w:r>
      <w:proofErr w:type="spellStart"/>
      <w:r w:rsidRPr="00CC7FCC">
        <w:t>lulusan</w:t>
      </w:r>
      <w:proofErr w:type="spellEnd"/>
      <w:r w:rsidRPr="00CC7FCC">
        <w:t xml:space="preserve"> </w:t>
      </w:r>
      <w:proofErr w:type="spellStart"/>
      <w:r w:rsidRPr="00CC7FCC">
        <w:t>sarjana</w:t>
      </w:r>
      <w:proofErr w:type="spellEnd"/>
      <w:r w:rsidRPr="00CC7FCC">
        <w:t xml:space="preserve"> </w:t>
      </w:r>
      <w:proofErr w:type="spellStart"/>
      <w:r w:rsidRPr="00CC7FCC">
        <w:t>tidak</w:t>
      </w:r>
      <w:proofErr w:type="spellEnd"/>
      <w:r w:rsidRPr="00CC7FCC">
        <w:t xml:space="preserve"> </w:t>
      </w:r>
      <w:proofErr w:type="spellStart"/>
      <w:r w:rsidRPr="00CC7FCC">
        <w:t>lagi</w:t>
      </w:r>
      <w:proofErr w:type="spellEnd"/>
      <w:r w:rsidRPr="00CC7FCC">
        <w:t xml:space="preserve"> </w:t>
      </w:r>
      <w:proofErr w:type="spellStart"/>
      <w:r w:rsidRPr="00CC7FCC">
        <w:t>bergantung</w:t>
      </w:r>
      <w:proofErr w:type="spellEnd"/>
      <w:r w:rsidRPr="00CC7FCC">
        <w:t xml:space="preserve"> </w:t>
      </w:r>
      <w:proofErr w:type="spellStart"/>
      <w:r w:rsidRPr="00CC7FCC">
        <w:t>pada</w:t>
      </w:r>
      <w:proofErr w:type="spellEnd"/>
      <w:r w:rsidRPr="00CC7FCC">
        <w:t xml:space="preserve"> </w:t>
      </w:r>
      <w:proofErr w:type="spellStart"/>
      <w:r w:rsidRPr="00CC7FCC">
        <w:t>lapangan</w:t>
      </w:r>
      <w:proofErr w:type="spellEnd"/>
      <w:r w:rsidRPr="00CC7FCC">
        <w:t xml:space="preserve"> </w:t>
      </w:r>
      <w:proofErr w:type="spellStart"/>
      <w:r w:rsidRPr="00CC7FCC">
        <w:t>kerja</w:t>
      </w:r>
      <w:proofErr w:type="spellEnd"/>
      <w:r w:rsidRPr="00CC7FCC">
        <w:t xml:space="preserve"> </w:t>
      </w:r>
      <w:proofErr w:type="spellStart"/>
      <w:r w:rsidRPr="00CC7FCC">
        <w:t>dari</w:t>
      </w:r>
      <w:proofErr w:type="spellEnd"/>
      <w:r w:rsidRPr="00CC7FCC">
        <w:t xml:space="preserve"> </w:t>
      </w:r>
      <w:proofErr w:type="spellStart"/>
      <w:r w:rsidRPr="00CC7FCC">
        <w:t>lembaga</w:t>
      </w:r>
      <w:proofErr w:type="spellEnd"/>
      <w:r w:rsidRPr="00CC7FCC">
        <w:t xml:space="preserve"> </w:t>
      </w:r>
      <w:proofErr w:type="spellStart"/>
      <w:r w:rsidRPr="00CC7FCC">
        <w:t>pemerintah</w:t>
      </w:r>
      <w:proofErr w:type="spellEnd"/>
      <w:r w:rsidRPr="00CC7FCC">
        <w:t xml:space="preserve"> </w:t>
      </w:r>
      <w:proofErr w:type="spellStart"/>
      <w:r w:rsidRPr="00CC7FCC">
        <w:t>dan</w:t>
      </w:r>
      <w:proofErr w:type="spellEnd"/>
      <w:r w:rsidRPr="00CC7FCC">
        <w:t xml:space="preserve"> non-</w:t>
      </w:r>
      <w:proofErr w:type="spellStart"/>
      <w:r w:rsidRPr="00CC7FCC">
        <w:t>pemerintah</w:t>
      </w:r>
      <w:proofErr w:type="spellEnd"/>
      <w:r w:rsidRPr="00CC7FCC">
        <w:t xml:space="preserve">. </w:t>
      </w:r>
      <w:proofErr w:type="spellStart"/>
      <w:proofErr w:type="gramStart"/>
      <w:r w:rsidRPr="00CC7FCC">
        <w:t>Tapi</w:t>
      </w:r>
      <w:proofErr w:type="spellEnd"/>
      <w:r w:rsidRPr="00CC7FCC">
        <w:t xml:space="preserve"> </w:t>
      </w:r>
      <w:proofErr w:type="spellStart"/>
      <w:r w:rsidRPr="00CC7FCC">
        <w:t>mereka</w:t>
      </w:r>
      <w:proofErr w:type="spellEnd"/>
      <w:r w:rsidRPr="00CC7FCC">
        <w:t xml:space="preserve"> </w:t>
      </w:r>
      <w:proofErr w:type="spellStart"/>
      <w:r w:rsidRPr="00CC7FCC">
        <w:t>mampu</w:t>
      </w:r>
      <w:proofErr w:type="spellEnd"/>
      <w:r w:rsidRPr="00CC7FCC">
        <w:t xml:space="preserve"> </w:t>
      </w:r>
      <w:proofErr w:type="spellStart"/>
      <w:r w:rsidRPr="00CC7FCC">
        <w:t>menciptakan</w:t>
      </w:r>
      <w:proofErr w:type="spellEnd"/>
      <w:r w:rsidRPr="00CC7FCC">
        <w:t xml:space="preserve"> </w:t>
      </w:r>
      <w:proofErr w:type="spellStart"/>
      <w:r w:rsidRPr="00CC7FCC">
        <w:t>lapangan</w:t>
      </w:r>
      <w:proofErr w:type="spellEnd"/>
      <w:r w:rsidRPr="00CC7FCC">
        <w:t xml:space="preserve"> </w:t>
      </w:r>
      <w:proofErr w:type="spellStart"/>
      <w:r w:rsidRPr="00CC7FCC">
        <w:t>kerja</w:t>
      </w:r>
      <w:proofErr w:type="spellEnd"/>
      <w:r w:rsidRPr="00CC7FCC">
        <w:t xml:space="preserve"> </w:t>
      </w:r>
      <w:proofErr w:type="spellStart"/>
      <w:r w:rsidRPr="00CC7FCC">
        <w:t>sendiri</w:t>
      </w:r>
      <w:proofErr w:type="spellEnd"/>
      <w:r w:rsidRPr="00CC7FCC">
        <w:t xml:space="preserve"> paling </w:t>
      </w:r>
      <w:proofErr w:type="spellStart"/>
      <w:r w:rsidRPr="00CC7FCC">
        <w:t>tidak</w:t>
      </w:r>
      <w:proofErr w:type="spellEnd"/>
      <w:r w:rsidRPr="00CC7FCC">
        <w:t xml:space="preserve"> </w:t>
      </w:r>
      <w:proofErr w:type="spellStart"/>
      <w:r w:rsidRPr="00CC7FCC">
        <w:t>untuk</w:t>
      </w:r>
      <w:proofErr w:type="spellEnd"/>
      <w:r w:rsidRPr="00CC7FCC">
        <w:t xml:space="preserve"> </w:t>
      </w:r>
      <w:proofErr w:type="spellStart"/>
      <w:r w:rsidRPr="00CC7FCC">
        <w:t>dirinya</w:t>
      </w:r>
      <w:proofErr w:type="spellEnd"/>
      <w:r w:rsidRPr="00CC7FCC">
        <w:t xml:space="preserve"> </w:t>
      </w:r>
      <w:proofErr w:type="spellStart"/>
      <w:r w:rsidRPr="00CC7FCC">
        <w:t>sendiri</w:t>
      </w:r>
      <w:proofErr w:type="spellEnd"/>
      <w:r w:rsidRPr="00CC7FCC">
        <w:t xml:space="preserve"> </w:t>
      </w:r>
      <w:proofErr w:type="spellStart"/>
      <w:r w:rsidRPr="00CC7FCC">
        <w:t>terlebih</w:t>
      </w:r>
      <w:proofErr w:type="spellEnd"/>
      <w:r w:rsidRPr="00CC7FCC">
        <w:t xml:space="preserve"> </w:t>
      </w:r>
      <w:proofErr w:type="spellStart"/>
      <w:r w:rsidRPr="00CC7FCC">
        <w:t>dahulu</w:t>
      </w:r>
      <w:proofErr w:type="spellEnd"/>
      <w:r w:rsidRPr="00CC7FCC">
        <w:t>.</w:t>
      </w:r>
      <w:proofErr w:type="gramEnd"/>
    </w:p>
    <w:p w:rsidR="006401DF" w:rsidRPr="005C272B" w:rsidRDefault="006401DF" w:rsidP="005C272B">
      <w:pPr>
        <w:spacing w:line="480" w:lineRule="auto"/>
        <w:ind w:firstLine="748"/>
        <w:jc w:val="both"/>
        <w:rPr>
          <w:lang w:val="sv-SE"/>
        </w:rPr>
      </w:pPr>
      <w:r>
        <w:rPr>
          <w:lang w:val="sv-SE"/>
        </w:rPr>
        <w:t xml:space="preserve">Alma (2004) </w:t>
      </w:r>
      <w:r w:rsidR="004B3324">
        <w:rPr>
          <w:lang w:val="sv-SE"/>
        </w:rPr>
        <w:t xml:space="preserve">juga </w:t>
      </w:r>
      <w:r>
        <w:rPr>
          <w:lang w:val="sv-SE"/>
        </w:rPr>
        <w:t xml:space="preserve">menyatakan bahwa untuk menekan tingkat pengangguran dan menambah lapangan pekerjaan yang ada ialah dengan menambahkan jiwa berwirausaha atau disebut dengan menumbuhkan intensi </w:t>
      </w:r>
      <w:r>
        <w:rPr>
          <w:lang w:val="sv-SE"/>
        </w:rPr>
        <w:lastRenderedPageBreak/>
        <w:t>bewirausaha pada mahasiswa. Pendapat ini sejalan dengan yang dikemukakan oleh Riyanto (200</w:t>
      </w:r>
      <w:r w:rsidR="00A973D6">
        <w:rPr>
          <w:lang w:val="sv-SE"/>
        </w:rPr>
        <w:t>5</w:t>
      </w:r>
      <w:r>
        <w:rPr>
          <w:lang w:val="sv-SE"/>
        </w:rPr>
        <w:t>) yakni munculnya masalah pengangguran sebenarnya bukan karena tidak adanya lapangan pekerjaan, melainkan karena para penganggur belum memiliki bekal untuk menciptakan lapangan pekerjaan sendiri.</w:t>
      </w:r>
    </w:p>
    <w:p w:rsidR="00077CF1" w:rsidRPr="00544AC0" w:rsidRDefault="00077CF1" w:rsidP="00926EA0">
      <w:pPr>
        <w:spacing w:line="480" w:lineRule="auto"/>
        <w:ind w:firstLine="748"/>
        <w:jc w:val="both"/>
        <w:rPr>
          <w:lang w:val="id-ID"/>
        </w:rPr>
      </w:pPr>
      <w:r w:rsidRPr="00544AC0">
        <w:rPr>
          <w:lang w:val="id-ID"/>
        </w:rPr>
        <w:t>Drucher (1996) menyatakan wirausaha adalah</w:t>
      </w:r>
      <w:r w:rsidR="00544AC0" w:rsidRPr="00544AC0">
        <w:rPr>
          <w:lang w:val="id-ID"/>
        </w:rPr>
        <w:t xml:space="preserve"> </w:t>
      </w:r>
      <w:r w:rsidRPr="00544AC0">
        <w:rPr>
          <w:lang w:val="id-ID"/>
        </w:rPr>
        <w:t>semangat,</w:t>
      </w:r>
      <w:r w:rsidR="00544AC0" w:rsidRPr="00544AC0">
        <w:rPr>
          <w:lang w:val="id-ID"/>
        </w:rPr>
        <w:t xml:space="preserve"> </w:t>
      </w:r>
      <w:r w:rsidRPr="00544AC0">
        <w:rPr>
          <w:lang w:val="id-ID"/>
        </w:rPr>
        <w:t>sikap, perilaku, kemampuan seseorang</w:t>
      </w:r>
      <w:r w:rsidR="00544AC0" w:rsidRPr="00544AC0">
        <w:rPr>
          <w:lang w:val="id-ID"/>
        </w:rPr>
        <w:t xml:space="preserve"> </w:t>
      </w:r>
      <w:r w:rsidRPr="00544AC0">
        <w:rPr>
          <w:lang w:val="id-ID"/>
        </w:rPr>
        <w:t>dalam menangani usaha yang mengarah pada upaya,</w:t>
      </w:r>
      <w:r w:rsidR="00544AC0" w:rsidRPr="00544AC0">
        <w:rPr>
          <w:lang w:val="id-ID"/>
        </w:rPr>
        <w:t xml:space="preserve"> </w:t>
      </w:r>
      <w:r w:rsidRPr="00544AC0">
        <w:rPr>
          <w:lang w:val="id-ID"/>
        </w:rPr>
        <w:t>mencari, menciptakan, menerapkan, cara kerja,</w:t>
      </w:r>
      <w:r w:rsidR="00544AC0">
        <w:rPr>
          <w:lang w:val="id-ID"/>
        </w:rPr>
        <w:t xml:space="preserve"> </w:t>
      </w:r>
      <w:r w:rsidRPr="00544AC0">
        <w:rPr>
          <w:lang w:val="id-ID"/>
        </w:rPr>
        <w:t>teknologi, dan produk baru dengan meningkatkan</w:t>
      </w:r>
      <w:r w:rsidR="00544AC0" w:rsidRPr="00544AC0">
        <w:rPr>
          <w:lang w:val="id-ID"/>
        </w:rPr>
        <w:t xml:space="preserve"> </w:t>
      </w:r>
      <w:r w:rsidRPr="00544AC0">
        <w:rPr>
          <w:lang w:val="id-ID"/>
        </w:rPr>
        <w:t>efisiensi dalam rangka memberikan pelayanan yang</w:t>
      </w:r>
      <w:r w:rsidR="00544AC0">
        <w:rPr>
          <w:lang w:val="id-ID"/>
        </w:rPr>
        <w:t xml:space="preserve"> </w:t>
      </w:r>
      <w:r w:rsidRPr="00544AC0">
        <w:rPr>
          <w:lang w:val="id-ID"/>
        </w:rPr>
        <w:t>lebih baik dan memperoleh keuntungan yang lebih</w:t>
      </w:r>
      <w:r w:rsidR="00544AC0">
        <w:rPr>
          <w:lang w:val="id-ID"/>
        </w:rPr>
        <w:t xml:space="preserve"> </w:t>
      </w:r>
      <w:r w:rsidRPr="00544AC0">
        <w:rPr>
          <w:lang w:val="id-ID"/>
        </w:rPr>
        <w:t>besar. Wirausaha adalah proses yang mempunyai</w:t>
      </w:r>
      <w:r w:rsidR="00544AC0" w:rsidRPr="00544AC0">
        <w:rPr>
          <w:lang w:val="id-ID"/>
        </w:rPr>
        <w:t xml:space="preserve"> </w:t>
      </w:r>
      <w:r w:rsidR="003832DA">
        <w:rPr>
          <w:lang w:val="id-ID"/>
        </w:rPr>
        <w:t>r</w:t>
      </w:r>
      <w:proofErr w:type="spellStart"/>
      <w:r w:rsidR="003832DA">
        <w:t>i</w:t>
      </w:r>
      <w:proofErr w:type="spellEnd"/>
      <w:r w:rsidRPr="00544AC0">
        <w:rPr>
          <w:lang w:val="id-ID"/>
        </w:rPr>
        <w:t>siko tinggi untuk menghasilkan nilai tambah produk</w:t>
      </w:r>
      <w:r w:rsidR="00544AC0">
        <w:rPr>
          <w:lang w:val="id-ID"/>
        </w:rPr>
        <w:t xml:space="preserve"> </w:t>
      </w:r>
      <w:r w:rsidRPr="00544AC0">
        <w:rPr>
          <w:lang w:val="id-ID"/>
        </w:rPr>
        <w:t>yang bermanfaat bagi masyarakat dan mendatangkan</w:t>
      </w:r>
      <w:r w:rsidR="00544AC0">
        <w:rPr>
          <w:lang w:val="id-ID"/>
        </w:rPr>
        <w:t xml:space="preserve"> </w:t>
      </w:r>
      <w:r w:rsidRPr="00544AC0">
        <w:rPr>
          <w:lang w:val="id-ID"/>
        </w:rPr>
        <w:t>kemakmuran bagi wirausahawan.</w:t>
      </w:r>
    </w:p>
    <w:p w:rsidR="0014682A" w:rsidRDefault="003566E7" w:rsidP="00926EA0">
      <w:pPr>
        <w:spacing w:line="480" w:lineRule="auto"/>
        <w:ind w:firstLine="748"/>
        <w:jc w:val="both"/>
        <w:rPr>
          <w:lang w:val="sv-SE"/>
        </w:rPr>
      </w:pPr>
      <w:r>
        <w:rPr>
          <w:lang w:val="id-ID"/>
        </w:rPr>
        <w:t>Keinginan seseorang untuk berwirausaha merupakan suatu bentuk intensi atau niat dari individu. Intensi atau niat berwirausaha adalah dorongan seseorang untuk melakukan suatu tindakan tertentu yaitu berwirausaha.</w:t>
      </w:r>
      <w:r w:rsidR="0014682A">
        <w:rPr>
          <w:lang w:val="id-ID"/>
        </w:rPr>
        <w:t xml:space="preserve"> </w:t>
      </w:r>
      <w:r w:rsidR="00544AC0" w:rsidRPr="00544AC0">
        <w:rPr>
          <w:lang w:val="sv-SE"/>
        </w:rPr>
        <w:t>Intensi merupakan prediktor sukses dari</w:t>
      </w:r>
      <w:r w:rsidR="00544AC0">
        <w:rPr>
          <w:lang w:val="sv-SE"/>
        </w:rPr>
        <w:t xml:space="preserve"> </w:t>
      </w:r>
      <w:r w:rsidR="00544AC0" w:rsidRPr="00544AC0">
        <w:rPr>
          <w:lang w:val="sv-SE"/>
        </w:rPr>
        <w:t xml:space="preserve">perilaku karena ia </w:t>
      </w:r>
      <w:r w:rsidR="00093AC2">
        <w:rPr>
          <w:lang w:val="sv-SE"/>
        </w:rPr>
        <w:t>m</w:t>
      </w:r>
      <w:r w:rsidR="00196EAE">
        <w:rPr>
          <w:lang w:val="sv-SE"/>
        </w:rPr>
        <w:t>e</w:t>
      </w:r>
      <w:r w:rsidR="00544AC0" w:rsidRPr="00544AC0">
        <w:rPr>
          <w:lang w:val="sv-SE"/>
        </w:rPr>
        <w:t>n</w:t>
      </w:r>
      <w:r w:rsidR="00196EAE">
        <w:rPr>
          <w:lang w:val="sv-SE"/>
        </w:rPr>
        <w:t>ghubung</w:t>
      </w:r>
      <w:r w:rsidR="00093AC2">
        <w:rPr>
          <w:lang w:val="sv-SE"/>
        </w:rPr>
        <w:t>kan</w:t>
      </w:r>
      <w:r w:rsidR="00544AC0" w:rsidRPr="00544AC0">
        <w:rPr>
          <w:lang w:val="sv-SE"/>
        </w:rPr>
        <w:t xml:space="preserve"> sikap dan perilaku.</w:t>
      </w:r>
      <w:r w:rsidR="00544AC0">
        <w:rPr>
          <w:lang w:val="sv-SE"/>
        </w:rPr>
        <w:t xml:space="preserve"> </w:t>
      </w:r>
      <w:r w:rsidR="00544AC0" w:rsidRPr="00544AC0">
        <w:rPr>
          <w:lang w:val="sv-SE"/>
        </w:rPr>
        <w:t>Intensi dipandang sebagai ubahan yang paling dekat</w:t>
      </w:r>
      <w:r w:rsidR="00544AC0">
        <w:rPr>
          <w:lang w:val="sv-SE"/>
        </w:rPr>
        <w:t xml:space="preserve"> </w:t>
      </w:r>
      <w:r w:rsidR="00544AC0" w:rsidRPr="00544AC0">
        <w:rPr>
          <w:lang w:val="sv-SE"/>
        </w:rPr>
        <w:t>dari individu untuk melakukan perilaku, maka dengan</w:t>
      </w:r>
      <w:r w:rsidR="00544AC0">
        <w:rPr>
          <w:lang w:val="sv-SE"/>
        </w:rPr>
        <w:t xml:space="preserve"> </w:t>
      </w:r>
      <w:r w:rsidR="00544AC0" w:rsidRPr="00544AC0">
        <w:rPr>
          <w:lang w:val="sv-SE"/>
        </w:rPr>
        <w:t>demikian intensi dapat dipandang sebagai hal yang</w:t>
      </w:r>
      <w:r w:rsidR="00544AC0">
        <w:rPr>
          <w:lang w:val="sv-SE"/>
        </w:rPr>
        <w:t xml:space="preserve"> </w:t>
      </w:r>
      <w:r w:rsidR="00544AC0" w:rsidRPr="00544AC0">
        <w:rPr>
          <w:lang w:val="sv-SE"/>
        </w:rPr>
        <w:t>khusus dari keyakinan yang obyeknya selalu individu</w:t>
      </w:r>
      <w:r w:rsidR="00544AC0">
        <w:rPr>
          <w:lang w:val="sv-SE"/>
        </w:rPr>
        <w:t xml:space="preserve"> </w:t>
      </w:r>
      <w:r w:rsidR="00544AC0" w:rsidRPr="00544AC0">
        <w:rPr>
          <w:lang w:val="sv-SE"/>
        </w:rPr>
        <w:t>dan atribusinya selalu perilaku (Fishbein dan Ajzen,</w:t>
      </w:r>
      <w:r w:rsidR="00544AC0">
        <w:rPr>
          <w:lang w:val="sv-SE"/>
        </w:rPr>
        <w:t xml:space="preserve"> </w:t>
      </w:r>
      <w:r w:rsidR="00544AC0" w:rsidRPr="00544AC0">
        <w:rPr>
          <w:lang w:val="sv-SE"/>
        </w:rPr>
        <w:t xml:space="preserve">1975). </w:t>
      </w:r>
    </w:p>
    <w:p w:rsidR="0014682A" w:rsidRDefault="00544AC0" w:rsidP="00926EA0">
      <w:pPr>
        <w:spacing w:line="480" w:lineRule="auto"/>
        <w:ind w:firstLine="748"/>
        <w:jc w:val="both"/>
        <w:rPr>
          <w:lang w:val="sv-SE"/>
        </w:rPr>
      </w:pPr>
      <w:r w:rsidRPr="00544AC0">
        <w:rPr>
          <w:lang w:val="sv-SE"/>
        </w:rPr>
        <w:t>Ancok (1992) menyatakan bahwa</w:t>
      </w:r>
      <w:r>
        <w:rPr>
          <w:lang w:val="sv-SE"/>
        </w:rPr>
        <w:t xml:space="preserve"> </w:t>
      </w:r>
      <w:r w:rsidRPr="00544AC0">
        <w:rPr>
          <w:lang w:val="sv-SE"/>
        </w:rPr>
        <w:t>intensi dapat didefinisikan sebagai niat seseorang</w:t>
      </w:r>
      <w:r>
        <w:rPr>
          <w:lang w:val="sv-SE"/>
        </w:rPr>
        <w:t xml:space="preserve"> </w:t>
      </w:r>
      <w:r w:rsidRPr="00544AC0">
        <w:rPr>
          <w:lang w:val="sv-SE"/>
        </w:rPr>
        <w:t>untuk melakukan suatu perilaku. Intensi merupakan</w:t>
      </w:r>
      <w:r>
        <w:rPr>
          <w:lang w:val="sv-SE"/>
        </w:rPr>
        <w:t xml:space="preserve"> </w:t>
      </w:r>
      <w:r w:rsidRPr="00544AC0">
        <w:rPr>
          <w:lang w:val="sv-SE"/>
        </w:rPr>
        <w:t>sebuah istilah yang terkait dengan tindakan dan</w:t>
      </w:r>
      <w:r>
        <w:rPr>
          <w:lang w:val="sv-SE"/>
        </w:rPr>
        <w:t xml:space="preserve"> </w:t>
      </w:r>
      <w:r w:rsidRPr="00544AC0">
        <w:rPr>
          <w:lang w:val="sv-SE"/>
        </w:rPr>
        <w:t>merupakan unsur yang penting dalam sejumlah</w:t>
      </w:r>
      <w:r>
        <w:rPr>
          <w:lang w:val="sv-SE"/>
        </w:rPr>
        <w:t xml:space="preserve"> </w:t>
      </w:r>
      <w:r w:rsidRPr="00544AC0">
        <w:rPr>
          <w:lang w:val="sv-SE"/>
        </w:rPr>
        <w:t>tindakan, yang menunjukan pada keadaan pikiran</w:t>
      </w:r>
      <w:r>
        <w:rPr>
          <w:lang w:val="sv-SE"/>
        </w:rPr>
        <w:t xml:space="preserve"> </w:t>
      </w:r>
      <w:r w:rsidRPr="00544AC0">
        <w:rPr>
          <w:lang w:val="sv-SE"/>
        </w:rPr>
        <w:t>seseorang yang diarahkan untuk</w:t>
      </w:r>
      <w:r w:rsidR="0045021D">
        <w:rPr>
          <w:lang w:val="sv-SE"/>
        </w:rPr>
        <w:t xml:space="preserve"> </w:t>
      </w:r>
      <w:r w:rsidRPr="00544AC0">
        <w:rPr>
          <w:lang w:val="sv-SE"/>
        </w:rPr>
        <w:t>melakukan sesuatu</w:t>
      </w:r>
      <w:r>
        <w:rPr>
          <w:lang w:val="sv-SE"/>
        </w:rPr>
        <w:t xml:space="preserve"> </w:t>
      </w:r>
      <w:r w:rsidRPr="00544AC0">
        <w:rPr>
          <w:lang w:val="sv-SE"/>
        </w:rPr>
        <w:t>tindakan, yang senyatanya dapat atau tidak dapat</w:t>
      </w:r>
      <w:r>
        <w:rPr>
          <w:lang w:val="sv-SE"/>
        </w:rPr>
        <w:t xml:space="preserve"> </w:t>
      </w:r>
      <w:r w:rsidRPr="00544AC0">
        <w:rPr>
          <w:lang w:val="sv-SE"/>
        </w:rPr>
        <w:t xml:space="preserve">dilakukan </w:t>
      </w:r>
      <w:r w:rsidRPr="00544AC0">
        <w:rPr>
          <w:lang w:val="sv-SE"/>
        </w:rPr>
        <w:lastRenderedPageBreak/>
        <w:t>dan diarahkan entah pada tindakan</w:t>
      </w:r>
      <w:r>
        <w:rPr>
          <w:lang w:val="sv-SE"/>
        </w:rPr>
        <w:t xml:space="preserve"> </w:t>
      </w:r>
      <w:r w:rsidRPr="00544AC0">
        <w:rPr>
          <w:lang w:val="sv-SE"/>
        </w:rPr>
        <w:t>sekarang atau pada tindakan yang akan datang.</w:t>
      </w:r>
      <w:r>
        <w:rPr>
          <w:lang w:val="sv-SE"/>
        </w:rPr>
        <w:t xml:space="preserve"> </w:t>
      </w:r>
      <w:r w:rsidRPr="00544AC0">
        <w:rPr>
          <w:lang w:val="sv-SE"/>
        </w:rPr>
        <w:t>Intensi memainkan peranan yang khas dalam</w:t>
      </w:r>
      <w:r>
        <w:rPr>
          <w:lang w:val="sv-SE"/>
        </w:rPr>
        <w:t xml:space="preserve"> </w:t>
      </w:r>
      <w:r w:rsidRPr="00544AC0">
        <w:rPr>
          <w:lang w:val="sv-SE"/>
        </w:rPr>
        <w:t>mengarahkan tindakan, yakni menghubungkan antara</w:t>
      </w:r>
      <w:r>
        <w:rPr>
          <w:lang w:val="sv-SE"/>
        </w:rPr>
        <w:t xml:space="preserve"> </w:t>
      </w:r>
      <w:r w:rsidRPr="00544AC0">
        <w:rPr>
          <w:lang w:val="sv-SE"/>
        </w:rPr>
        <w:t>pertimbangan yang mendalam yang diyakini dan</w:t>
      </w:r>
      <w:r>
        <w:rPr>
          <w:lang w:val="sv-SE"/>
        </w:rPr>
        <w:t xml:space="preserve"> </w:t>
      </w:r>
      <w:r w:rsidRPr="00544AC0">
        <w:rPr>
          <w:lang w:val="sv-SE"/>
        </w:rPr>
        <w:t>diinginkan oleh seseorang dengan tindakan tertentu.</w:t>
      </w:r>
      <w:r>
        <w:rPr>
          <w:lang w:val="sv-SE"/>
        </w:rPr>
        <w:t xml:space="preserve"> </w:t>
      </w:r>
    </w:p>
    <w:p w:rsidR="0014682A" w:rsidRDefault="00544AC0" w:rsidP="00926EA0">
      <w:pPr>
        <w:spacing w:line="480" w:lineRule="auto"/>
        <w:ind w:firstLine="748"/>
        <w:jc w:val="both"/>
      </w:pPr>
      <w:r w:rsidRPr="00544AC0">
        <w:rPr>
          <w:lang w:val="sv-SE"/>
        </w:rPr>
        <w:t>Berd</w:t>
      </w:r>
      <w:r>
        <w:rPr>
          <w:lang w:val="sv-SE"/>
        </w:rPr>
        <w:t>a</w:t>
      </w:r>
      <w:r w:rsidRPr="00544AC0">
        <w:rPr>
          <w:lang w:val="sv-SE"/>
        </w:rPr>
        <w:t>sarkan uraian di atas dapat disimpulkan bahwa</w:t>
      </w:r>
      <w:r>
        <w:rPr>
          <w:lang w:val="sv-SE"/>
        </w:rPr>
        <w:t xml:space="preserve"> </w:t>
      </w:r>
      <w:r w:rsidRPr="00544AC0">
        <w:rPr>
          <w:lang w:val="sv-SE"/>
        </w:rPr>
        <w:t>intensi adalah</w:t>
      </w:r>
      <w:r w:rsidR="0045021D">
        <w:rPr>
          <w:lang w:val="sv-SE"/>
        </w:rPr>
        <w:t xml:space="preserve"> </w:t>
      </w:r>
      <w:r w:rsidRPr="00544AC0">
        <w:rPr>
          <w:lang w:val="sv-SE"/>
        </w:rPr>
        <w:t>kesungguhan niat seseorang untuk</w:t>
      </w:r>
      <w:r>
        <w:rPr>
          <w:lang w:val="sv-SE"/>
        </w:rPr>
        <w:t xml:space="preserve"> </w:t>
      </w:r>
      <w:r w:rsidRPr="00544AC0">
        <w:rPr>
          <w:lang w:val="sv-SE"/>
        </w:rPr>
        <w:t>melakukan perbuatan atau memunculkan suatu</w:t>
      </w:r>
      <w:r>
        <w:rPr>
          <w:lang w:val="sv-SE"/>
        </w:rPr>
        <w:t xml:space="preserve"> </w:t>
      </w:r>
      <w:r w:rsidRPr="00544AC0">
        <w:rPr>
          <w:lang w:val="sv-SE"/>
        </w:rPr>
        <w:t>perilaku tertentu.</w:t>
      </w:r>
      <w:r w:rsidR="0014682A">
        <w:rPr>
          <w:lang w:val="sv-SE"/>
        </w:rPr>
        <w:t xml:space="preserve"> Intensi berwirausaha pada mahasiswa dapat diartikan sebagai </w:t>
      </w:r>
      <w:r w:rsidR="00915B6B">
        <w:rPr>
          <w:lang w:val="id-ID"/>
        </w:rPr>
        <w:t xml:space="preserve">kuatnya keinginan atau </w:t>
      </w:r>
      <w:r w:rsidR="00915B6B" w:rsidRPr="00514F26">
        <w:rPr>
          <w:lang w:val="id-ID"/>
        </w:rPr>
        <w:t>niat yang ada pada diri</w:t>
      </w:r>
      <w:r w:rsidR="0014682A">
        <w:rPr>
          <w:lang w:val="id-ID"/>
        </w:rPr>
        <w:t xml:space="preserve"> seorang mahasiswa untuk melakukan atau </w:t>
      </w:r>
      <w:r w:rsidR="0014682A" w:rsidRPr="00544AC0">
        <w:rPr>
          <w:lang w:val="sv-SE"/>
        </w:rPr>
        <w:t>memunculkan</w:t>
      </w:r>
      <w:r w:rsidR="0014682A">
        <w:rPr>
          <w:lang w:val="id-ID"/>
        </w:rPr>
        <w:t xml:space="preserve"> suatu tindakan berwirausaha.</w:t>
      </w:r>
    </w:p>
    <w:p w:rsidR="0027461B" w:rsidRDefault="0027461B" w:rsidP="0027461B">
      <w:pPr>
        <w:spacing w:line="480" w:lineRule="auto"/>
        <w:ind w:firstLine="748"/>
        <w:jc w:val="both"/>
        <w:rPr>
          <w:lang w:val="sv-SE"/>
        </w:rPr>
      </w:pPr>
      <w:r w:rsidRPr="0027461B">
        <w:rPr>
          <w:lang w:val="id-ID"/>
        </w:rPr>
        <w:t>Penulis mencoba mencari tahu seberapa besar intensi mahasiswa terhadap berwirausaha dengan melakukan wawancara informal pada 27 mahasiswa tingkat akhir</w:t>
      </w:r>
      <w:r w:rsidR="00316609" w:rsidRPr="00316609">
        <w:rPr>
          <w:lang w:val="id-ID"/>
        </w:rPr>
        <w:t xml:space="preserve"> </w:t>
      </w:r>
      <w:r w:rsidR="00316609" w:rsidRPr="0027461B">
        <w:rPr>
          <w:lang w:val="id-ID"/>
        </w:rPr>
        <w:t>pada beberapa Universitas di Yogyakarta</w:t>
      </w:r>
      <w:r w:rsidR="00316609">
        <w:t>,</w:t>
      </w:r>
      <w:r w:rsidR="00316609" w:rsidRPr="00316609">
        <w:rPr>
          <w:lang w:val="id-ID"/>
        </w:rPr>
        <w:t xml:space="preserve"> minimal sedang menempuh</w:t>
      </w:r>
      <w:r w:rsidRPr="0027461B">
        <w:rPr>
          <w:lang w:val="id-ID"/>
        </w:rPr>
        <w:t xml:space="preserve"> semester VII</w:t>
      </w:r>
      <w:r w:rsidR="00093AC2">
        <w:t xml:space="preserve"> </w:t>
      </w:r>
      <w:proofErr w:type="spellStart"/>
      <w:r w:rsidR="00093AC2">
        <w:t>atau</w:t>
      </w:r>
      <w:proofErr w:type="spellEnd"/>
      <w:r w:rsidR="00093AC2">
        <w:t xml:space="preserve"> </w:t>
      </w:r>
      <w:proofErr w:type="spellStart"/>
      <w:r w:rsidR="00093AC2">
        <w:t>tahun</w:t>
      </w:r>
      <w:proofErr w:type="spellEnd"/>
      <w:r w:rsidR="00093AC2">
        <w:t xml:space="preserve"> </w:t>
      </w:r>
      <w:proofErr w:type="spellStart"/>
      <w:r w:rsidR="00093AC2">
        <w:t>keempat</w:t>
      </w:r>
      <w:proofErr w:type="spellEnd"/>
      <w:r w:rsidR="00271C8C">
        <w:t>.</w:t>
      </w:r>
      <w:r w:rsidR="00B80948">
        <w:t xml:space="preserve"> </w:t>
      </w:r>
      <w:proofErr w:type="spellStart"/>
      <w:proofErr w:type="gramStart"/>
      <w:r w:rsidR="00B80948">
        <w:t>Pembatasan</w:t>
      </w:r>
      <w:proofErr w:type="spellEnd"/>
      <w:r w:rsidR="00B80948">
        <w:t xml:space="preserve"> semester </w:t>
      </w:r>
      <w:proofErr w:type="spellStart"/>
      <w:r w:rsidR="00B80948">
        <w:t>ini</w:t>
      </w:r>
      <w:proofErr w:type="spellEnd"/>
      <w:r w:rsidR="00B80948">
        <w:t xml:space="preserve"> </w:t>
      </w:r>
      <w:proofErr w:type="spellStart"/>
      <w:r w:rsidR="00B80948">
        <w:t>berdasarkan</w:t>
      </w:r>
      <w:proofErr w:type="spellEnd"/>
      <w:r w:rsidR="00B80948">
        <w:t xml:space="preserve"> </w:t>
      </w:r>
      <w:proofErr w:type="spellStart"/>
      <w:r w:rsidR="00B80948">
        <w:t>pada</w:t>
      </w:r>
      <w:proofErr w:type="spellEnd"/>
      <w:r w:rsidR="00B80948">
        <w:t xml:space="preserve"> </w:t>
      </w:r>
      <w:proofErr w:type="spellStart"/>
      <w:r w:rsidR="0015244A">
        <w:t>pendapat</w:t>
      </w:r>
      <w:proofErr w:type="spellEnd"/>
      <w:r w:rsidR="0015244A">
        <w:t xml:space="preserve"> </w:t>
      </w:r>
      <w:proofErr w:type="spellStart"/>
      <w:r w:rsidR="0015244A">
        <w:t>Ismie</w:t>
      </w:r>
      <w:proofErr w:type="spellEnd"/>
      <w:r w:rsidR="0015244A">
        <w:t xml:space="preserve"> (2006),</w:t>
      </w:r>
      <w:r w:rsidR="0045021D">
        <w:t xml:space="preserve"> </w:t>
      </w:r>
      <w:proofErr w:type="spellStart"/>
      <w:r w:rsidR="0015244A">
        <w:t>bahwa</w:t>
      </w:r>
      <w:proofErr w:type="spellEnd"/>
      <w:r w:rsidR="00B80948">
        <w:t xml:space="preserve"> </w:t>
      </w:r>
      <w:proofErr w:type="spellStart"/>
      <w:r w:rsidR="00B80948">
        <w:t>mahasiswa</w:t>
      </w:r>
      <w:proofErr w:type="spellEnd"/>
      <w:r w:rsidR="00B80948">
        <w:t xml:space="preserve"> </w:t>
      </w:r>
      <w:proofErr w:type="spellStart"/>
      <w:r w:rsidR="00B80948">
        <w:t>tingkat</w:t>
      </w:r>
      <w:proofErr w:type="spellEnd"/>
      <w:r w:rsidR="00B80948">
        <w:t xml:space="preserve"> </w:t>
      </w:r>
      <w:proofErr w:type="spellStart"/>
      <w:r w:rsidR="00B80948">
        <w:t>akhir</w:t>
      </w:r>
      <w:proofErr w:type="spellEnd"/>
      <w:r w:rsidR="0015244A">
        <w:t xml:space="preserve"> </w:t>
      </w:r>
      <w:proofErr w:type="spellStart"/>
      <w:r w:rsidR="0015244A">
        <w:t>dari</w:t>
      </w:r>
      <w:proofErr w:type="spellEnd"/>
      <w:r w:rsidR="0015244A">
        <w:t xml:space="preserve"> </w:t>
      </w:r>
      <w:proofErr w:type="spellStart"/>
      <w:r w:rsidR="00B80948">
        <w:t>adalah</w:t>
      </w:r>
      <w:proofErr w:type="spellEnd"/>
      <w:r w:rsidR="00B80948">
        <w:t xml:space="preserve"> </w:t>
      </w:r>
      <w:proofErr w:type="spellStart"/>
      <w:r w:rsidR="00B80948">
        <w:t>mahasiswa</w:t>
      </w:r>
      <w:proofErr w:type="spellEnd"/>
      <w:r w:rsidR="00B80948">
        <w:t xml:space="preserve"> </w:t>
      </w:r>
      <w:proofErr w:type="spellStart"/>
      <w:r w:rsidR="00B80948">
        <w:t>pada</w:t>
      </w:r>
      <w:proofErr w:type="spellEnd"/>
      <w:r w:rsidR="00B80948">
        <w:t xml:space="preserve"> </w:t>
      </w:r>
      <w:proofErr w:type="spellStart"/>
      <w:r w:rsidR="00B80948">
        <w:t>tahun</w:t>
      </w:r>
      <w:proofErr w:type="spellEnd"/>
      <w:r w:rsidR="00B80948">
        <w:t xml:space="preserve"> </w:t>
      </w:r>
      <w:proofErr w:type="spellStart"/>
      <w:r w:rsidR="00B80948">
        <w:t>keempat</w:t>
      </w:r>
      <w:proofErr w:type="spellEnd"/>
      <w:r w:rsidR="00B80948">
        <w:t>.</w:t>
      </w:r>
      <w:proofErr w:type="gramEnd"/>
      <w:r w:rsidR="00271C8C">
        <w:t xml:space="preserve"> </w:t>
      </w:r>
      <w:r w:rsidRPr="00EF1AE8">
        <w:rPr>
          <w:lang w:val="id-ID"/>
        </w:rPr>
        <w:t xml:space="preserve">Dari hasil wawancara tersebut diketahui bahwa 77,78% atau 21 mahasiswa tidak memiliki minat atau intensi untuk berwirausaha. </w:t>
      </w:r>
      <w:r>
        <w:rPr>
          <w:lang w:val="sv-SE"/>
        </w:rPr>
        <w:t xml:space="preserve">Sedangkan yang memiliki intensi untuk berwirausaha hanya berkisar 22,22% atau 6 mahasiswa saja. Hal ini membuktikan bahwa intensi mahasiswa untuk berwirausaha tergolong rendah. </w:t>
      </w:r>
    </w:p>
    <w:p w:rsidR="003832DA" w:rsidRPr="00D97B36" w:rsidRDefault="00D97B36" w:rsidP="0027461B">
      <w:pPr>
        <w:spacing w:line="480" w:lineRule="auto"/>
        <w:ind w:firstLine="748"/>
        <w:jc w:val="both"/>
      </w:pPr>
      <w:proofErr w:type="spellStart"/>
      <w:r w:rsidRPr="00D97B36">
        <w:t>Rendahnya</w:t>
      </w:r>
      <w:proofErr w:type="spellEnd"/>
      <w:r w:rsidRPr="00D97B36">
        <w:t xml:space="preserve"> </w:t>
      </w:r>
      <w:proofErr w:type="spellStart"/>
      <w:r w:rsidRPr="00D97B36">
        <w:t>intensi</w:t>
      </w:r>
      <w:proofErr w:type="spellEnd"/>
      <w:r w:rsidRPr="00D97B36">
        <w:t xml:space="preserve"> </w:t>
      </w:r>
      <w:proofErr w:type="spellStart"/>
      <w:r w:rsidRPr="00D97B36">
        <w:t>berwirausaha</w:t>
      </w:r>
      <w:proofErr w:type="spellEnd"/>
      <w:r w:rsidRPr="00D97B36">
        <w:t xml:space="preserve"> </w:t>
      </w:r>
      <w:proofErr w:type="spellStart"/>
      <w:r w:rsidRPr="00D97B36">
        <w:t>pada</w:t>
      </w:r>
      <w:proofErr w:type="spellEnd"/>
      <w:r w:rsidRPr="00D97B36">
        <w:t xml:space="preserve"> </w:t>
      </w:r>
      <w:proofErr w:type="spellStart"/>
      <w:r w:rsidRPr="00D97B36">
        <w:t>mahasiswa</w:t>
      </w:r>
      <w:proofErr w:type="spellEnd"/>
      <w:r w:rsidRPr="00D97B36">
        <w:t xml:space="preserve"> </w:t>
      </w:r>
      <w:proofErr w:type="spellStart"/>
      <w:r w:rsidRPr="00D97B36">
        <w:t>ditandakan</w:t>
      </w:r>
      <w:proofErr w:type="spellEnd"/>
      <w:r w:rsidRPr="00D97B36">
        <w:t xml:space="preserve"> </w:t>
      </w:r>
      <w:proofErr w:type="spellStart"/>
      <w:r w:rsidRPr="00D97B36">
        <w:t>dengan</w:t>
      </w:r>
      <w:proofErr w:type="spellEnd"/>
      <w:r w:rsidRPr="00D97B36">
        <w:t xml:space="preserve"> </w:t>
      </w:r>
      <w:r w:rsidRPr="00D97B36">
        <w:rPr>
          <w:lang w:val="id-ID"/>
        </w:rPr>
        <w:t xml:space="preserve">tidak </w:t>
      </w:r>
      <w:proofErr w:type="spellStart"/>
      <w:r w:rsidRPr="00D97B36">
        <w:t>adanya</w:t>
      </w:r>
      <w:proofErr w:type="spellEnd"/>
      <w:r w:rsidRPr="00D97B36">
        <w:rPr>
          <w:lang w:val="id-ID"/>
        </w:rPr>
        <w:t xml:space="preserve"> keyakinan</w:t>
      </w:r>
      <w:r w:rsidRPr="00D97B36">
        <w:t xml:space="preserve"> </w:t>
      </w:r>
      <w:proofErr w:type="spellStart"/>
      <w:r w:rsidRPr="00D97B36">
        <w:t>pada</w:t>
      </w:r>
      <w:proofErr w:type="spellEnd"/>
      <w:r w:rsidRPr="00D97B36">
        <w:t xml:space="preserve"> </w:t>
      </w:r>
      <w:proofErr w:type="spellStart"/>
      <w:r w:rsidRPr="00D97B36">
        <w:t>mahasiswa</w:t>
      </w:r>
      <w:proofErr w:type="spellEnd"/>
      <w:r w:rsidRPr="00D97B36">
        <w:rPr>
          <w:lang w:val="id-ID"/>
        </w:rPr>
        <w:t xml:space="preserve"> bahwa berwirausaha dapat cepat mendapatkan uang ataupun </w:t>
      </w:r>
      <w:proofErr w:type="spellStart"/>
      <w:r w:rsidRPr="00D97B36">
        <w:t>ke</w:t>
      </w:r>
      <w:proofErr w:type="spellEnd"/>
      <w:r w:rsidRPr="00D97B36">
        <w:rPr>
          <w:lang w:val="id-ID"/>
        </w:rPr>
        <w:t>kaya</w:t>
      </w:r>
      <w:r w:rsidRPr="00D97B36">
        <w:t>an</w:t>
      </w:r>
      <w:r w:rsidRPr="00D97B36">
        <w:rPr>
          <w:lang w:val="id-ID"/>
        </w:rPr>
        <w:t xml:space="preserve"> terhadap dirinya</w:t>
      </w:r>
      <w:r w:rsidRPr="00D97B36">
        <w:t xml:space="preserve">, </w:t>
      </w:r>
      <w:proofErr w:type="spellStart"/>
      <w:r w:rsidRPr="00D97B36">
        <w:t>mahasiswa</w:t>
      </w:r>
      <w:proofErr w:type="spellEnd"/>
      <w:r w:rsidRPr="00D97B36">
        <w:rPr>
          <w:lang w:val="id-ID"/>
        </w:rPr>
        <w:t xml:space="preserve"> merasa belum siap menjadi seorang pengusaha ataupun berwirausaha</w:t>
      </w:r>
      <w:r w:rsidRPr="00D97B36">
        <w:t xml:space="preserve">, </w:t>
      </w:r>
      <w:proofErr w:type="spellStart"/>
      <w:r w:rsidRPr="00D97B36">
        <w:t>mahasiswa</w:t>
      </w:r>
      <w:proofErr w:type="spellEnd"/>
      <w:r w:rsidRPr="00D97B36">
        <w:t xml:space="preserve"> </w:t>
      </w:r>
      <w:proofErr w:type="spellStart"/>
      <w:r w:rsidRPr="00D97B36">
        <w:t>tidak</w:t>
      </w:r>
      <w:proofErr w:type="spellEnd"/>
      <w:r w:rsidRPr="00D97B36">
        <w:t xml:space="preserve"> </w:t>
      </w:r>
      <w:proofErr w:type="spellStart"/>
      <w:r w:rsidRPr="00D97B36">
        <w:t>ter</w:t>
      </w:r>
      <w:proofErr w:type="spellEnd"/>
      <w:r w:rsidRPr="00D97B36">
        <w:rPr>
          <w:lang w:val="id-ID"/>
        </w:rPr>
        <w:t>pengaruh</w:t>
      </w:r>
      <w:r w:rsidRPr="00D97B36">
        <w:t xml:space="preserve"> </w:t>
      </w:r>
      <w:proofErr w:type="spellStart"/>
      <w:r w:rsidRPr="00D97B36">
        <w:t>oleh</w:t>
      </w:r>
      <w:proofErr w:type="spellEnd"/>
      <w:r w:rsidRPr="00D97B36">
        <w:rPr>
          <w:lang w:val="id-ID"/>
        </w:rPr>
        <w:t xml:space="preserve"> norma-norma sosial yang bersifat positif mengenai perilaku</w:t>
      </w:r>
      <w:r w:rsidRPr="00D97B36">
        <w:t>, p</w:t>
      </w:r>
      <w:r w:rsidRPr="00D97B36">
        <w:rPr>
          <w:lang w:val="id-ID"/>
        </w:rPr>
        <w:t xml:space="preserve">engalaman masa </w:t>
      </w:r>
      <w:r w:rsidRPr="00D97B36">
        <w:rPr>
          <w:lang w:val="id-ID"/>
        </w:rPr>
        <w:lastRenderedPageBreak/>
        <w:t xml:space="preserve">lalu dari orang-orang disekitarnya yang berwirausaha </w:t>
      </w:r>
      <w:proofErr w:type="spellStart"/>
      <w:r w:rsidRPr="00D97B36">
        <w:t>tidak</w:t>
      </w:r>
      <w:proofErr w:type="spellEnd"/>
      <w:r w:rsidRPr="00D97B36">
        <w:t xml:space="preserve"> </w:t>
      </w:r>
      <w:r w:rsidRPr="00D97B36">
        <w:rPr>
          <w:lang w:val="id-ID"/>
        </w:rPr>
        <w:t xml:space="preserve">mempengaruhi intensi </w:t>
      </w:r>
      <w:proofErr w:type="spellStart"/>
      <w:r w:rsidRPr="00D97B36">
        <w:t>mahasiswa</w:t>
      </w:r>
      <w:proofErr w:type="spellEnd"/>
      <w:r w:rsidRPr="00D97B36">
        <w:rPr>
          <w:lang w:val="id-ID"/>
        </w:rPr>
        <w:t xml:space="preserve"> untuk berwirausaha</w:t>
      </w:r>
      <w:r>
        <w:t>.</w:t>
      </w:r>
    </w:p>
    <w:p w:rsidR="0031644A" w:rsidRDefault="0027461B" w:rsidP="00926EA0">
      <w:pPr>
        <w:spacing w:line="480" w:lineRule="auto"/>
        <w:ind w:firstLine="748"/>
        <w:jc w:val="both"/>
      </w:pPr>
      <w:r>
        <w:rPr>
          <w:lang w:val="id-ID"/>
        </w:rPr>
        <w:t xml:space="preserve">Keengganan mahasiswa untuk berwirausaha disebabkan karena alasan-alasan sebagai berikut: (1) tidak mempunyai modal (Tukijo, 2004), pada mahasiswa terjadi keengganan untuk mengembangkan usaha sendiri dengan alasan kekurangan modal, sehingga mereka berbondong-bondong mencari pekerjaan yang sudah tersedia. (2) tidak mempunyai jiwa wirausaha (Tukijo, 2004), mereka tidak mampu dan merasa tidak terbiasa berwirausaha. (3) ingin menjadi PNS. (4) faktor keluarga, dimana mahasiswa masih memiliki </w:t>
      </w:r>
      <w:r w:rsidR="00F9543B">
        <w:rPr>
          <w:lang w:val="id-ID"/>
        </w:rPr>
        <w:t>ketergantungan secara ekonomi dan emosional dengan orang tua, sehingga keputusan memilih pekerjaan masih tergantung pada orang tua.</w:t>
      </w:r>
    </w:p>
    <w:p w:rsidR="00E046FB" w:rsidRDefault="00F95AE9" w:rsidP="00926EA0">
      <w:pPr>
        <w:spacing w:line="480" w:lineRule="auto"/>
        <w:ind w:firstLine="748"/>
        <w:jc w:val="both"/>
        <w:rPr>
          <w:lang w:val="sv-SE"/>
        </w:rPr>
      </w:pPr>
      <w:r>
        <w:rPr>
          <w:lang w:val="id-ID"/>
        </w:rPr>
        <w:t xml:space="preserve">Wijaya (2007) menyebutkan bahwa </w:t>
      </w:r>
      <w:r w:rsidRPr="00F95AE9">
        <w:rPr>
          <w:lang w:val="id-ID"/>
        </w:rPr>
        <w:t xml:space="preserve">ada </w:t>
      </w:r>
      <w:r w:rsidR="005B63D0" w:rsidRPr="00F95AE9">
        <w:rPr>
          <w:lang w:val="id-ID"/>
        </w:rPr>
        <w:t>beberapa faktor yang mempengaruhi intensi berwirausah</w:t>
      </w:r>
      <w:r w:rsidR="00C34202">
        <w:rPr>
          <w:lang w:val="id-ID"/>
        </w:rPr>
        <w:t xml:space="preserve">a </w:t>
      </w:r>
      <w:r w:rsidR="005B63D0" w:rsidRPr="00F95AE9">
        <w:rPr>
          <w:lang w:val="id-ID"/>
        </w:rPr>
        <w:t xml:space="preserve">seperti lingkungan keluarga, pendidikan, nilai personal, usia dan jenis kelamin. </w:t>
      </w:r>
      <w:r w:rsidR="00E046FB">
        <w:rPr>
          <w:lang w:val="id-ID"/>
        </w:rPr>
        <w:t xml:space="preserve">Lingkungan keluarga </w:t>
      </w:r>
      <w:r w:rsidR="00B53FC8">
        <w:rPr>
          <w:lang w:val="id-ID"/>
        </w:rPr>
        <w:t xml:space="preserve">mempengaruhi intensi berwirausaha dikarenakan </w:t>
      </w:r>
      <w:r w:rsidR="003916C8" w:rsidRPr="003A7867">
        <w:rPr>
          <w:lang w:val="id-ID"/>
        </w:rPr>
        <w:t>orang</w:t>
      </w:r>
      <w:r w:rsidR="003916C8" w:rsidRPr="0093599A">
        <w:rPr>
          <w:lang w:val="id-ID"/>
        </w:rPr>
        <w:t xml:space="preserve"> tua akan memberikan corak budaya, suasana rumah, pandangan hidup dan pola sosialisasi yang akan menentukan sikap, perilaku serta proses pendidikan terhadap anak-anaknya. Orang tua yang bekerja sebagai wirausaha akan mendukung dan mendorong kemandirian, berprestasi dan bertanggung jawab</w:t>
      </w:r>
      <w:r w:rsidR="00657C02">
        <w:rPr>
          <w:lang w:val="id-ID"/>
        </w:rPr>
        <w:t>.</w:t>
      </w:r>
      <w:r w:rsidR="00D14AC7">
        <w:rPr>
          <w:lang w:val="id-ID"/>
        </w:rPr>
        <w:t xml:space="preserve"> </w:t>
      </w:r>
      <w:r w:rsidR="003916C8" w:rsidRPr="00FA2C1B">
        <w:rPr>
          <w:lang w:val="id-ID"/>
        </w:rPr>
        <w:t>Pentingnya pendidikan dikemukakan oleh Holt (</w:t>
      </w:r>
      <w:r w:rsidR="003916C8">
        <w:rPr>
          <w:lang w:val="id-ID"/>
        </w:rPr>
        <w:t>Wijaya</w:t>
      </w:r>
      <w:r w:rsidR="003916C8" w:rsidRPr="00FA2C1B">
        <w:rPr>
          <w:lang w:val="id-ID"/>
        </w:rPr>
        <w:t>, 200</w:t>
      </w:r>
      <w:r w:rsidR="003916C8">
        <w:rPr>
          <w:lang w:val="id-ID"/>
        </w:rPr>
        <w:t>7</w:t>
      </w:r>
      <w:r w:rsidR="003916C8" w:rsidRPr="00FA2C1B">
        <w:rPr>
          <w:lang w:val="id-ID"/>
        </w:rPr>
        <w:t>) yang mengatakan bahwa paket pendidikan kewirausahaan akan membentuk siswa untuk mengejar karir kewirausahaan.</w:t>
      </w:r>
      <w:r w:rsidR="00D14AC7">
        <w:rPr>
          <w:lang w:val="id-ID"/>
        </w:rPr>
        <w:t xml:space="preserve"> Nilai personal</w:t>
      </w:r>
      <w:r w:rsidR="00B10B2F">
        <w:rPr>
          <w:lang w:val="id-ID"/>
        </w:rPr>
        <w:t xml:space="preserve"> mempengaruhi intensi berwirausaha dikarenakan setiap m</w:t>
      </w:r>
      <w:r w:rsidR="00B10B2F" w:rsidRPr="00B10B2F">
        <w:rPr>
          <w:lang w:val="id-ID"/>
        </w:rPr>
        <w:t>ahasiswa</w:t>
      </w:r>
      <w:r w:rsidR="00B10B2F" w:rsidRPr="009D1D41">
        <w:rPr>
          <w:lang w:val="id-ID"/>
        </w:rPr>
        <w:t xml:space="preserve"> memiliki sikap yang berbeda terhadap proses manajemen dan bisnis secara umum (Hisrich</w:t>
      </w:r>
      <w:r w:rsidR="00B10B2F">
        <w:rPr>
          <w:lang w:val="id-ID"/>
        </w:rPr>
        <w:t xml:space="preserve"> </w:t>
      </w:r>
      <w:r w:rsidR="00B10B2F" w:rsidRPr="009D1D41">
        <w:rPr>
          <w:lang w:val="id-ID"/>
        </w:rPr>
        <w:t>dan Peters, 1998)</w:t>
      </w:r>
      <w:r w:rsidR="00B10B2F">
        <w:rPr>
          <w:lang w:val="id-ID"/>
        </w:rPr>
        <w:t xml:space="preserve">. Pada faktor usia, </w:t>
      </w:r>
      <w:proofErr w:type="spellStart"/>
      <w:r w:rsidR="00B561BA">
        <w:t>berdasarkan</w:t>
      </w:r>
      <w:proofErr w:type="spellEnd"/>
      <w:r w:rsidR="00B561BA">
        <w:t xml:space="preserve"> </w:t>
      </w:r>
      <w:proofErr w:type="spellStart"/>
      <w:r w:rsidR="00B561BA">
        <w:rPr>
          <w:rFonts w:ascii="TimesNewRoman" w:hAnsi="TimesNewRoman" w:cs="TimesNewRoman"/>
        </w:rPr>
        <w:t>hasil</w:t>
      </w:r>
      <w:proofErr w:type="spellEnd"/>
      <w:r w:rsidR="00B561BA">
        <w:rPr>
          <w:rFonts w:ascii="TimesNewRoman" w:hAnsi="TimesNewRoman" w:cs="TimesNewRoman"/>
        </w:rPr>
        <w:t xml:space="preserve"> </w:t>
      </w:r>
      <w:proofErr w:type="spellStart"/>
      <w:r w:rsidR="00B561BA">
        <w:rPr>
          <w:rFonts w:ascii="TimesNewRoman" w:hAnsi="TimesNewRoman" w:cs="TimesNewRoman"/>
        </w:rPr>
        <w:t>penelitian</w:t>
      </w:r>
      <w:proofErr w:type="spellEnd"/>
      <w:r w:rsidR="00B561BA">
        <w:rPr>
          <w:rFonts w:ascii="TimesNewRoman" w:hAnsi="TimesNewRoman" w:cs="TimesNewRoman"/>
        </w:rPr>
        <w:t xml:space="preserve"> yang </w:t>
      </w:r>
      <w:proofErr w:type="spellStart"/>
      <w:r w:rsidR="00B561BA">
        <w:rPr>
          <w:rFonts w:ascii="TimesNewRoman" w:hAnsi="TimesNewRoman" w:cs="TimesNewRoman"/>
        </w:rPr>
        <w:t>dilakukan</w:t>
      </w:r>
      <w:proofErr w:type="spellEnd"/>
      <w:r w:rsidR="00B561BA">
        <w:rPr>
          <w:rFonts w:ascii="TimesNewRoman" w:hAnsi="TimesNewRoman" w:cs="TimesNewRoman"/>
        </w:rPr>
        <w:t xml:space="preserve"> </w:t>
      </w:r>
      <w:proofErr w:type="spellStart"/>
      <w:r w:rsidR="00B561BA">
        <w:rPr>
          <w:rFonts w:ascii="TimesNewRoman" w:hAnsi="TimesNewRoman" w:cs="TimesNewRoman"/>
        </w:rPr>
        <w:t>oleh</w:t>
      </w:r>
      <w:proofErr w:type="spellEnd"/>
      <w:r w:rsidR="00B561BA">
        <w:rPr>
          <w:rFonts w:ascii="TimesNewRoman" w:hAnsi="TimesNewRoman" w:cs="TimesNewRoman"/>
        </w:rPr>
        <w:t xml:space="preserve"> </w:t>
      </w:r>
      <w:proofErr w:type="spellStart"/>
      <w:r w:rsidR="00B561BA">
        <w:rPr>
          <w:rFonts w:ascii="TimesNewRoman" w:hAnsi="TimesNewRoman" w:cs="TimesNewRoman"/>
        </w:rPr>
        <w:t>Sinha</w:t>
      </w:r>
      <w:proofErr w:type="spellEnd"/>
      <w:r w:rsidR="00B561BA">
        <w:rPr>
          <w:rFonts w:ascii="TimesNewRoman" w:hAnsi="TimesNewRoman" w:cs="TimesNewRoman"/>
        </w:rPr>
        <w:t xml:space="preserve"> </w:t>
      </w:r>
      <w:proofErr w:type="spellStart"/>
      <w:r w:rsidR="00B561BA">
        <w:rPr>
          <w:rFonts w:ascii="TimesNewRoman" w:hAnsi="TimesNewRoman" w:cs="TimesNewRoman"/>
        </w:rPr>
        <w:t>di</w:t>
      </w:r>
      <w:proofErr w:type="spellEnd"/>
      <w:r w:rsidR="00B561BA">
        <w:rPr>
          <w:rFonts w:ascii="TimesNewRoman" w:hAnsi="TimesNewRoman" w:cs="TimesNewRoman"/>
        </w:rPr>
        <w:t xml:space="preserve"> India</w:t>
      </w:r>
      <w:r w:rsidR="00B561BA">
        <w:t xml:space="preserve"> </w:t>
      </w:r>
      <w:r w:rsidR="00B561BA">
        <w:lastRenderedPageBreak/>
        <w:t>(</w:t>
      </w:r>
      <w:proofErr w:type="spellStart"/>
      <w:r w:rsidR="00B561BA">
        <w:t>dalam</w:t>
      </w:r>
      <w:proofErr w:type="spellEnd"/>
      <w:r w:rsidR="00B561BA">
        <w:t xml:space="preserve"> </w:t>
      </w:r>
      <w:r w:rsidR="00B561BA">
        <w:rPr>
          <w:lang w:val="id-ID"/>
        </w:rPr>
        <w:t>Indarti dan Rostiani</w:t>
      </w:r>
      <w:r w:rsidR="00B561BA" w:rsidRPr="00554F87">
        <w:rPr>
          <w:lang w:val="id-ID"/>
        </w:rPr>
        <w:t xml:space="preserve"> 2008</w:t>
      </w:r>
      <w:r w:rsidR="00B561BA">
        <w:rPr>
          <w:rFonts w:ascii="TimesNewRoman" w:hAnsi="TimesNewRoman" w:cs="TimesNewRoman"/>
        </w:rPr>
        <w:t xml:space="preserve">), </w:t>
      </w:r>
      <w:proofErr w:type="spellStart"/>
      <w:r w:rsidR="00B561BA">
        <w:rPr>
          <w:rFonts w:ascii="TimesNewRoman" w:hAnsi="TimesNewRoman" w:cs="TimesNewRoman"/>
        </w:rPr>
        <w:t>menunjukkan</w:t>
      </w:r>
      <w:proofErr w:type="spellEnd"/>
      <w:r w:rsidR="00B561BA">
        <w:rPr>
          <w:rFonts w:ascii="TimesNewRoman" w:hAnsi="TimesNewRoman" w:cs="TimesNewRoman"/>
        </w:rPr>
        <w:t xml:space="preserve"> </w:t>
      </w:r>
      <w:proofErr w:type="spellStart"/>
      <w:r w:rsidR="00B561BA">
        <w:rPr>
          <w:rFonts w:ascii="TimesNewRoman" w:hAnsi="TimesNewRoman" w:cs="TimesNewRoman"/>
        </w:rPr>
        <w:t>bahwa</w:t>
      </w:r>
      <w:proofErr w:type="spellEnd"/>
      <w:r w:rsidR="00B561BA">
        <w:rPr>
          <w:rFonts w:ascii="TimesNewRoman" w:hAnsi="TimesNewRoman" w:cs="TimesNewRoman"/>
        </w:rPr>
        <w:t xml:space="preserve"> </w:t>
      </w:r>
      <w:proofErr w:type="spellStart"/>
      <w:r w:rsidR="00B561BA">
        <w:rPr>
          <w:rFonts w:ascii="TimesNewRoman" w:hAnsi="TimesNewRoman" w:cs="TimesNewRoman"/>
        </w:rPr>
        <w:t>hampir</w:t>
      </w:r>
      <w:proofErr w:type="spellEnd"/>
      <w:r w:rsidR="00B561BA">
        <w:rPr>
          <w:rFonts w:ascii="TimesNewRoman" w:hAnsi="TimesNewRoman" w:cs="TimesNewRoman"/>
        </w:rPr>
        <w:t xml:space="preserve"> </w:t>
      </w:r>
      <w:proofErr w:type="spellStart"/>
      <w:r w:rsidR="00B561BA">
        <w:rPr>
          <w:rFonts w:ascii="TimesNewRoman" w:hAnsi="TimesNewRoman" w:cs="TimesNewRoman"/>
        </w:rPr>
        <w:t>sebagian</w:t>
      </w:r>
      <w:proofErr w:type="spellEnd"/>
      <w:r w:rsidR="00B561BA">
        <w:rPr>
          <w:rFonts w:ascii="TimesNewRoman" w:hAnsi="TimesNewRoman" w:cs="TimesNewRoman"/>
        </w:rPr>
        <w:t xml:space="preserve"> </w:t>
      </w:r>
      <w:proofErr w:type="spellStart"/>
      <w:r w:rsidR="00B561BA">
        <w:rPr>
          <w:rFonts w:ascii="TimesNewRoman" w:hAnsi="TimesNewRoman" w:cs="TimesNewRoman"/>
        </w:rPr>
        <w:t>besar</w:t>
      </w:r>
      <w:proofErr w:type="spellEnd"/>
      <w:r w:rsidR="00B561BA">
        <w:rPr>
          <w:rFonts w:ascii="TimesNewRoman" w:hAnsi="TimesNewRoman" w:cs="TimesNewRoman"/>
        </w:rPr>
        <w:t xml:space="preserve"> </w:t>
      </w:r>
      <w:proofErr w:type="spellStart"/>
      <w:r w:rsidR="00B561BA">
        <w:rPr>
          <w:rFonts w:ascii="TimesNewRoman" w:hAnsi="TimesNewRoman" w:cs="TimesNewRoman"/>
        </w:rPr>
        <w:t>wirausaha</w:t>
      </w:r>
      <w:proofErr w:type="spellEnd"/>
      <w:r w:rsidR="00B561BA">
        <w:rPr>
          <w:rFonts w:ascii="TimesNewRoman" w:hAnsi="TimesNewRoman" w:cs="TimesNewRoman"/>
        </w:rPr>
        <w:t xml:space="preserve"> yang </w:t>
      </w:r>
      <w:proofErr w:type="spellStart"/>
      <w:r w:rsidR="00B561BA">
        <w:rPr>
          <w:rFonts w:ascii="TimesNewRoman" w:hAnsi="TimesNewRoman" w:cs="TimesNewRoman"/>
        </w:rPr>
        <w:t>sukses</w:t>
      </w:r>
      <w:proofErr w:type="spellEnd"/>
      <w:r w:rsidR="00B561BA">
        <w:rPr>
          <w:rFonts w:ascii="TimesNewRoman" w:hAnsi="TimesNewRoman" w:cs="TimesNewRoman"/>
        </w:rPr>
        <w:t xml:space="preserve"> </w:t>
      </w:r>
      <w:proofErr w:type="spellStart"/>
      <w:r w:rsidR="00B561BA">
        <w:rPr>
          <w:rFonts w:ascii="TimesNewRoman" w:hAnsi="TimesNewRoman" w:cs="TimesNewRoman"/>
        </w:rPr>
        <w:t>adalah</w:t>
      </w:r>
      <w:proofErr w:type="spellEnd"/>
      <w:r w:rsidR="00B561BA">
        <w:rPr>
          <w:rFonts w:ascii="TimesNewRoman" w:hAnsi="TimesNewRoman" w:cs="TimesNewRoman"/>
        </w:rPr>
        <w:t xml:space="preserve"> </w:t>
      </w:r>
      <w:proofErr w:type="spellStart"/>
      <w:r w:rsidR="00B561BA">
        <w:rPr>
          <w:rFonts w:ascii="TimesNewRoman" w:hAnsi="TimesNewRoman" w:cs="TimesNewRoman"/>
        </w:rPr>
        <w:t>mereka</w:t>
      </w:r>
      <w:proofErr w:type="spellEnd"/>
      <w:r w:rsidR="00B561BA">
        <w:rPr>
          <w:rFonts w:ascii="TimesNewRoman" w:hAnsi="TimesNewRoman" w:cs="TimesNewRoman"/>
        </w:rPr>
        <w:t xml:space="preserve"> yang </w:t>
      </w:r>
      <w:proofErr w:type="spellStart"/>
      <w:r w:rsidR="00B561BA">
        <w:rPr>
          <w:rFonts w:ascii="TimesNewRoman" w:hAnsi="TimesNewRoman" w:cs="TimesNewRoman"/>
        </w:rPr>
        <w:t>berusia</w:t>
      </w:r>
      <w:proofErr w:type="spellEnd"/>
      <w:r w:rsidR="00B561BA">
        <w:rPr>
          <w:rFonts w:ascii="TimesNewRoman" w:hAnsi="TimesNewRoman" w:cs="TimesNewRoman"/>
        </w:rPr>
        <w:t xml:space="preserve"> </w:t>
      </w:r>
      <w:proofErr w:type="spellStart"/>
      <w:r w:rsidR="00B561BA">
        <w:rPr>
          <w:rFonts w:ascii="TimesNewRoman" w:hAnsi="TimesNewRoman" w:cs="TimesNewRoman"/>
        </w:rPr>
        <w:t>relatif</w:t>
      </w:r>
      <w:proofErr w:type="spellEnd"/>
      <w:r w:rsidR="00B561BA">
        <w:rPr>
          <w:rFonts w:ascii="TimesNewRoman" w:hAnsi="TimesNewRoman" w:cs="TimesNewRoman"/>
        </w:rPr>
        <w:t xml:space="preserve"> </w:t>
      </w:r>
      <w:proofErr w:type="spellStart"/>
      <w:r w:rsidR="00B561BA">
        <w:rPr>
          <w:rFonts w:ascii="TimesNewRoman" w:hAnsi="TimesNewRoman" w:cs="TimesNewRoman"/>
        </w:rPr>
        <w:t>muda</w:t>
      </w:r>
      <w:proofErr w:type="spellEnd"/>
      <w:r w:rsidR="00B10B2F" w:rsidRPr="0093599A">
        <w:rPr>
          <w:lang w:val="id-ID"/>
        </w:rPr>
        <w:t>.</w:t>
      </w:r>
      <w:r w:rsidR="00B10B2F">
        <w:rPr>
          <w:lang w:val="id-ID"/>
        </w:rPr>
        <w:t xml:space="preserve"> </w:t>
      </w:r>
      <w:r w:rsidR="00D97B36">
        <w:rPr>
          <w:lang w:val="id-ID"/>
        </w:rPr>
        <w:t xml:space="preserve">Faktor </w:t>
      </w:r>
      <w:r w:rsidR="00B10B2F" w:rsidRPr="00FA2C1B">
        <w:rPr>
          <w:lang w:val="id-ID"/>
        </w:rPr>
        <w:t xml:space="preserve">jenis kelamin </w:t>
      </w:r>
      <w:r w:rsidR="00821612">
        <w:rPr>
          <w:lang w:val="id-ID"/>
        </w:rPr>
        <w:t>dapat</w:t>
      </w:r>
      <w:r w:rsidR="00B10B2F" w:rsidRPr="00FA2C1B">
        <w:rPr>
          <w:lang w:val="id-ID"/>
        </w:rPr>
        <w:t xml:space="preserve"> berpengaruh terhadap minat berwirausaha mengingat adanya perbedaan pandangan </w:t>
      </w:r>
      <w:r w:rsidR="00821612" w:rsidRPr="00FA2C1B">
        <w:rPr>
          <w:lang w:val="id-ID"/>
        </w:rPr>
        <w:t xml:space="preserve">terhadap </w:t>
      </w:r>
      <w:r w:rsidR="00B10B2F" w:rsidRPr="00FA2C1B">
        <w:rPr>
          <w:lang w:val="id-ID"/>
        </w:rPr>
        <w:t>pekerjaan antara pri</w:t>
      </w:r>
      <w:r w:rsidR="00B10B2F">
        <w:rPr>
          <w:lang w:val="id-ID"/>
        </w:rPr>
        <w:t>a</w:t>
      </w:r>
      <w:r w:rsidR="00B10B2F" w:rsidRPr="00FA2C1B">
        <w:rPr>
          <w:lang w:val="id-ID"/>
        </w:rPr>
        <w:t xml:space="preserve"> dan wanita</w:t>
      </w:r>
      <w:r w:rsidR="00093AC2">
        <w:t>.</w:t>
      </w:r>
      <w:r w:rsidR="0096023E">
        <w:t xml:space="preserve"> </w:t>
      </w:r>
      <w:r w:rsidR="00093AC2" w:rsidRPr="0096023E">
        <w:rPr>
          <w:lang w:val="id-ID"/>
        </w:rPr>
        <w:t xml:space="preserve">Kebanyakan </w:t>
      </w:r>
      <w:r w:rsidR="0096023E" w:rsidRPr="0096023E">
        <w:rPr>
          <w:lang w:val="id-ID"/>
        </w:rPr>
        <w:t>wanita cenderung sambil lalu dalam memilih pekerjaan dibanding dengan pria</w:t>
      </w:r>
      <w:r w:rsidR="0096023E">
        <w:t>.</w:t>
      </w:r>
      <w:r w:rsidR="00B10B2F">
        <w:rPr>
          <w:lang w:val="id-ID"/>
        </w:rPr>
        <w:t xml:space="preserve"> </w:t>
      </w:r>
      <w:r w:rsidR="00C34202">
        <w:rPr>
          <w:lang w:val="sv-SE"/>
        </w:rPr>
        <w:t xml:space="preserve">Lingkungan </w:t>
      </w:r>
      <w:r w:rsidR="00C34202" w:rsidRPr="00B4165B">
        <w:rPr>
          <w:lang w:val="sv-SE"/>
        </w:rPr>
        <w:t>keluarga</w:t>
      </w:r>
      <w:r w:rsidR="00C34202">
        <w:rPr>
          <w:lang w:val="sv-SE"/>
        </w:rPr>
        <w:t xml:space="preserve"> </w:t>
      </w:r>
      <w:r w:rsidR="00C34202" w:rsidRPr="00B4165B">
        <w:rPr>
          <w:lang w:val="sv-SE"/>
        </w:rPr>
        <w:t>dan pendidikan merupakan faktor eksternal</w:t>
      </w:r>
      <w:r w:rsidR="00C34202">
        <w:rPr>
          <w:lang w:val="sv-SE"/>
        </w:rPr>
        <w:t xml:space="preserve"> </w:t>
      </w:r>
      <w:r w:rsidR="00C34202" w:rsidRPr="00B4165B">
        <w:rPr>
          <w:lang w:val="sv-SE"/>
        </w:rPr>
        <w:t>sedangkan nilai personal, usia dan jenis kelamin</w:t>
      </w:r>
      <w:r w:rsidR="00C34202">
        <w:rPr>
          <w:lang w:val="sv-SE"/>
        </w:rPr>
        <w:t xml:space="preserve"> </w:t>
      </w:r>
      <w:r w:rsidR="00C34202" w:rsidRPr="00B4165B">
        <w:rPr>
          <w:lang w:val="sv-SE"/>
        </w:rPr>
        <w:t>merupakan faktor internal yang mempengaruhi</w:t>
      </w:r>
      <w:r w:rsidR="00C34202">
        <w:rPr>
          <w:lang w:val="sv-SE"/>
        </w:rPr>
        <w:t xml:space="preserve"> </w:t>
      </w:r>
      <w:r w:rsidR="00C34202" w:rsidRPr="00B4165B">
        <w:rPr>
          <w:lang w:val="sv-SE"/>
        </w:rPr>
        <w:t>intensi individu untuk berwirausaha.</w:t>
      </w:r>
    </w:p>
    <w:p w:rsidR="005A62FF" w:rsidRDefault="005C38A5" w:rsidP="00926EA0">
      <w:pPr>
        <w:spacing w:line="480" w:lineRule="auto"/>
        <w:ind w:firstLine="748"/>
        <w:jc w:val="both"/>
        <w:rPr>
          <w:lang w:val="id-ID"/>
        </w:rPr>
      </w:pPr>
      <w:r>
        <w:rPr>
          <w:lang w:val="id-ID"/>
        </w:rPr>
        <w:t xml:space="preserve">Dari beberapa faktor tersebut, faktor pendidikan sangat berpengaruh terhadap intensi berwirausaha pada mahasiswa. Hal ini dikuatkan oleh </w:t>
      </w:r>
      <w:r w:rsidR="00821612">
        <w:rPr>
          <w:lang w:val="id-ID"/>
        </w:rPr>
        <w:t>Kourilsky dan Walstad</w:t>
      </w:r>
      <w:r w:rsidR="00821612" w:rsidRPr="00554F87">
        <w:rPr>
          <w:lang w:val="id-ID"/>
        </w:rPr>
        <w:t xml:space="preserve"> </w:t>
      </w:r>
      <w:r w:rsidR="00821612">
        <w:rPr>
          <w:lang w:val="id-ID"/>
        </w:rPr>
        <w:t>(</w:t>
      </w:r>
      <w:r w:rsidR="00821612" w:rsidRPr="00554F87">
        <w:rPr>
          <w:lang w:val="id-ID"/>
        </w:rPr>
        <w:t>dalam Indarti dan Rostiani, 2008)</w:t>
      </w:r>
      <w:r>
        <w:rPr>
          <w:lang w:val="id-ID"/>
        </w:rPr>
        <w:t xml:space="preserve"> yang</w:t>
      </w:r>
      <w:r w:rsidR="00821612">
        <w:rPr>
          <w:lang w:val="id-ID"/>
        </w:rPr>
        <w:t xml:space="preserve"> </w:t>
      </w:r>
      <w:r w:rsidR="003916C8">
        <w:rPr>
          <w:lang w:val="id-ID"/>
        </w:rPr>
        <w:t xml:space="preserve">menyebutkan bahwa </w:t>
      </w:r>
      <w:r w:rsidR="003916C8" w:rsidRPr="00554F87">
        <w:rPr>
          <w:lang w:val="id-ID"/>
        </w:rPr>
        <w:t xml:space="preserve">pengaruh </w:t>
      </w:r>
      <w:r w:rsidR="00554F87" w:rsidRPr="00554F87">
        <w:rPr>
          <w:lang w:val="id-ID"/>
        </w:rPr>
        <w:t xml:space="preserve">pendidikan kewirausahaan selama ini telah dipertimbangkan sebagai salah satu faktor penting untuk menumbuhkan dan mengembangkan hasrat, jiwa dan perilaku berwirausaha di kalangan generasi muda. </w:t>
      </w:r>
      <w:r w:rsidR="00D97949" w:rsidRPr="00554F87">
        <w:rPr>
          <w:lang w:val="id-ID"/>
        </w:rPr>
        <w:t xml:space="preserve">Terkait dengan pengaruh pendidikan kewirausahaan tersebut, diperlukan adanya pemahaman tentang bagaimana mengembangkan dan mendorong lahirnya wirausaha-wirausaha muda yang potensial sementara mereka berada di bangku sekolah. Beberapa penelitian sebelumnya menyebutkan bahwa keinginan berwirausaha para mahasiswa merupakan sumber bagi lahirnya wirausaha-wirausaha masa depan (Gorman </w:t>
      </w:r>
      <w:r w:rsidR="00D97949" w:rsidRPr="00554F87">
        <w:rPr>
          <w:i/>
          <w:iCs/>
          <w:lang w:val="id-ID"/>
        </w:rPr>
        <w:t>et al</w:t>
      </w:r>
      <w:r w:rsidR="00D97949" w:rsidRPr="00554F87">
        <w:rPr>
          <w:lang w:val="id-ID"/>
        </w:rPr>
        <w:t xml:space="preserve">., dalam Indarti dan Rostiani, 2008). </w:t>
      </w:r>
    </w:p>
    <w:p w:rsidR="00093AC2" w:rsidRDefault="00093AC2" w:rsidP="00926EA0">
      <w:pPr>
        <w:spacing w:line="480" w:lineRule="auto"/>
        <w:ind w:firstLine="748"/>
        <w:jc w:val="both"/>
        <w:rPr>
          <w:lang w:val="sv-SE"/>
        </w:rPr>
      </w:pPr>
      <w:proofErr w:type="gramStart"/>
      <w:r>
        <w:t>P</w:t>
      </w:r>
      <w:r w:rsidRPr="00BF2A54">
        <w:rPr>
          <w:lang w:val="id-ID"/>
        </w:rPr>
        <w:t>endidikan</w:t>
      </w:r>
      <w:r w:rsidRPr="00D97949">
        <w:rPr>
          <w:lang w:val="sv-SE"/>
        </w:rPr>
        <w:t xml:space="preserve"> </w:t>
      </w:r>
      <w:r w:rsidRPr="00BC50B6">
        <w:rPr>
          <w:lang w:val="id-ID"/>
        </w:rPr>
        <w:t>adalah pengetahuan, dan pengetahuan adalah kekuatan</w:t>
      </w:r>
      <w:r w:rsidRPr="00093AC2">
        <w:rPr>
          <w:lang w:val="id-ID"/>
        </w:rPr>
        <w:t xml:space="preserve"> </w:t>
      </w:r>
      <w:r>
        <w:rPr>
          <w:lang w:val="id-ID"/>
        </w:rPr>
        <w:t xml:space="preserve">Boulton </w:t>
      </w:r>
      <w:r>
        <w:t>(</w:t>
      </w:r>
      <w:r>
        <w:rPr>
          <w:lang w:val="id-ID"/>
        </w:rPr>
        <w:t>2006)</w:t>
      </w:r>
      <w:r>
        <w:t>.</w:t>
      </w:r>
      <w:proofErr w:type="gramEnd"/>
      <w:r w:rsidRPr="00BC50B6">
        <w:rPr>
          <w:lang w:val="id-ID"/>
        </w:rPr>
        <w:t xml:space="preserve"> </w:t>
      </w:r>
      <w:r w:rsidRPr="007D5113">
        <w:rPr>
          <w:iCs/>
          <w:lang w:val="id-ID"/>
        </w:rPr>
        <w:t>Pendidikan</w:t>
      </w:r>
      <w:r w:rsidRPr="00D97949">
        <w:rPr>
          <w:i/>
          <w:iCs/>
          <w:lang w:val="id-ID"/>
        </w:rPr>
        <w:t xml:space="preserve"> </w:t>
      </w:r>
      <w:r w:rsidR="00D97949" w:rsidRPr="00D97949">
        <w:rPr>
          <w:lang w:val="id-ID"/>
        </w:rPr>
        <w:t>adalah proses membimbing manusia dari kebodohan menuju ke kecerahan pengetahuan</w:t>
      </w:r>
      <w:r w:rsidRPr="00093AC2">
        <w:t xml:space="preserve"> </w:t>
      </w:r>
      <w:r>
        <w:t>(</w:t>
      </w:r>
      <w:r w:rsidRPr="007D5113">
        <w:rPr>
          <w:iCs/>
          <w:lang w:val="id-ID"/>
        </w:rPr>
        <w:t>Ensiklopedi</w:t>
      </w:r>
      <w:r w:rsidRPr="007D5113">
        <w:rPr>
          <w:lang w:val="id-ID"/>
        </w:rPr>
        <w:t xml:space="preserve"> </w:t>
      </w:r>
      <w:r w:rsidRPr="007D5113">
        <w:rPr>
          <w:iCs/>
          <w:lang w:val="id-ID"/>
        </w:rPr>
        <w:t>Indonesia</w:t>
      </w:r>
      <w:r>
        <w:rPr>
          <w:iCs/>
        </w:rPr>
        <w:t>,</w:t>
      </w:r>
      <w:r w:rsidRPr="00D97949">
        <w:rPr>
          <w:lang w:val="id-ID"/>
        </w:rPr>
        <w:t xml:space="preserve"> dalam Aziz, 2005)</w:t>
      </w:r>
      <w:r w:rsidR="00D97949" w:rsidRPr="00D97949">
        <w:rPr>
          <w:lang w:val="id-ID"/>
        </w:rPr>
        <w:t xml:space="preserve">. </w:t>
      </w:r>
      <w:r w:rsidR="00D97949" w:rsidRPr="00D97949">
        <w:rPr>
          <w:lang w:val="sv-SE"/>
        </w:rPr>
        <w:lastRenderedPageBreak/>
        <w:t>Alfred Nort Whitehead (dalam Aziz, 2005) mengatakan bahwa pendidikan merupakan pembinaan keterampilan dengan menggunakan pengetahuan. </w:t>
      </w:r>
    </w:p>
    <w:p w:rsidR="00AF4083" w:rsidRPr="00AF4083" w:rsidRDefault="00AF4083" w:rsidP="00AF4083">
      <w:pPr>
        <w:spacing w:line="480" w:lineRule="auto"/>
        <w:ind w:firstLine="748"/>
        <w:jc w:val="both"/>
      </w:pPr>
      <w:proofErr w:type="spellStart"/>
      <w:proofErr w:type="gramStart"/>
      <w:r w:rsidRPr="00AF4083">
        <w:t>Pengetahuan</w:t>
      </w:r>
      <w:proofErr w:type="spellEnd"/>
      <w:r w:rsidRPr="00AF4083">
        <w:t xml:space="preserve"> </w:t>
      </w:r>
      <w:proofErr w:type="spellStart"/>
      <w:r w:rsidRPr="00AF4083">
        <w:t>merupakan</w:t>
      </w:r>
      <w:proofErr w:type="spellEnd"/>
      <w:r w:rsidRPr="00AF4083">
        <w:t xml:space="preserve"> </w:t>
      </w:r>
      <w:proofErr w:type="spellStart"/>
      <w:r w:rsidRPr="00AF4083">
        <w:t>faktor</w:t>
      </w:r>
      <w:proofErr w:type="spellEnd"/>
      <w:r w:rsidRPr="00AF4083">
        <w:t xml:space="preserve"> yang </w:t>
      </w:r>
      <w:proofErr w:type="spellStart"/>
      <w:r w:rsidRPr="00AF4083">
        <w:t>sangat</w:t>
      </w:r>
      <w:proofErr w:type="spellEnd"/>
      <w:r w:rsidRPr="00AF4083">
        <w:t xml:space="preserve"> </w:t>
      </w:r>
      <w:proofErr w:type="spellStart"/>
      <w:r w:rsidRPr="00AF4083">
        <w:t>berpengaruh</w:t>
      </w:r>
      <w:proofErr w:type="spellEnd"/>
      <w:r w:rsidRPr="00AF4083">
        <w:t xml:space="preserve"> </w:t>
      </w:r>
      <w:proofErr w:type="spellStart"/>
      <w:r w:rsidRPr="00AF4083">
        <w:t>terhadap</w:t>
      </w:r>
      <w:proofErr w:type="spellEnd"/>
      <w:r w:rsidRPr="00AF4083">
        <w:t xml:space="preserve"> </w:t>
      </w:r>
      <w:proofErr w:type="spellStart"/>
      <w:r w:rsidRPr="00AF4083">
        <w:t>pengambilan</w:t>
      </w:r>
      <w:proofErr w:type="spellEnd"/>
      <w:r w:rsidRPr="00AF4083">
        <w:t xml:space="preserve"> </w:t>
      </w:r>
      <w:proofErr w:type="spellStart"/>
      <w:r w:rsidRPr="00AF4083">
        <w:t>keputusan</w:t>
      </w:r>
      <w:proofErr w:type="spellEnd"/>
      <w:r w:rsidRPr="00AF4083">
        <w:t>.</w:t>
      </w:r>
      <w:proofErr w:type="gramEnd"/>
      <w:r w:rsidRPr="00AF4083">
        <w:t xml:space="preserve"> </w:t>
      </w:r>
      <w:proofErr w:type="spellStart"/>
      <w:r w:rsidRPr="00AF4083">
        <w:t>Mahasiswa</w:t>
      </w:r>
      <w:proofErr w:type="spellEnd"/>
      <w:r w:rsidRPr="00AF4083">
        <w:t xml:space="preserve"> yang </w:t>
      </w:r>
      <w:proofErr w:type="spellStart"/>
      <w:r w:rsidRPr="00AF4083">
        <w:t>memiliki</w:t>
      </w:r>
      <w:proofErr w:type="spellEnd"/>
      <w:r w:rsidRPr="00AF4083">
        <w:t xml:space="preserve"> </w:t>
      </w:r>
      <w:proofErr w:type="spellStart"/>
      <w:r w:rsidRPr="00AF4083">
        <w:t>pengetahuan</w:t>
      </w:r>
      <w:proofErr w:type="spellEnd"/>
      <w:r w:rsidRPr="00AF4083">
        <w:t xml:space="preserve"> yang </w:t>
      </w:r>
      <w:proofErr w:type="spellStart"/>
      <w:r w:rsidRPr="00AF4083">
        <w:t>baik</w:t>
      </w:r>
      <w:proofErr w:type="spellEnd"/>
      <w:r w:rsidRPr="00AF4083">
        <w:t xml:space="preserve"> </w:t>
      </w:r>
      <w:proofErr w:type="spellStart"/>
      <w:r w:rsidRPr="00AF4083">
        <w:t>tentang</w:t>
      </w:r>
      <w:proofErr w:type="spellEnd"/>
      <w:r w:rsidRPr="00AF4083">
        <w:t xml:space="preserve"> </w:t>
      </w:r>
      <w:proofErr w:type="spellStart"/>
      <w:r w:rsidR="007D5113">
        <w:t>suatu</w:t>
      </w:r>
      <w:proofErr w:type="spellEnd"/>
      <w:r w:rsidR="007D5113">
        <w:t xml:space="preserve"> </w:t>
      </w:r>
      <w:proofErr w:type="spellStart"/>
      <w:r w:rsidR="007D5113">
        <w:t>hal</w:t>
      </w:r>
      <w:proofErr w:type="spellEnd"/>
      <w:r w:rsidRPr="00AF4083">
        <w:t xml:space="preserve"> </w:t>
      </w:r>
      <w:proofErr w:type="spellStart"/>
      <w:r w:rsidRPr="00AF4083">
        <w:t>cenderung</w:t>
      </w:r>
      <w:proofErr w:type="spellEnd"/>
      <w:r w:rsidRPr="00AF4083">
        <w:t xml:space="preserve"> </w:t>
      </w:r>
      <w:proofErr w:type="spellStart"/>
      <w:proofErr w:type="gramStart"/>
      <w:r w:rsidRPr="00AF4083">
        <w:t>akan</w:t>
      </w:r>
      <w:proofErr w:type="spellEnd"/>
      <w:proofErr w:type="gramEnd"/>
      <w:r w:rsidRPr="00AF4083">
        <w:t xml:space="preserve"> </w:t>
      </w:r>
      <w:proofErr w:type="spellStart"/>
      <w:r w:rsidRPr="00AF4083">
        <w:t>mengambil</w:t>
      </w:r>
      <w:proofErr w:type="spellEnd"/>
      <w:r w:rsidRPr="00AF4083">
        <w:t xml:space="preserve"> </w:t>
      </w:r>
      <w:proofErr w:type="spellStart"/>
      <w:r w:rsidRPr="00AF4083">
        <w:t>keputusan</w:t>
      </w:r>
      <w:proofErr w:type="spellEnd"/>
      <w:r w:rsidRPr="00AF4083">
        <w:t xml:space="preserve"> yang </w:t>
      </w:r>
      <w:proofErr w:type="spellStart"/>
      <w:r w:rsidRPr="00AF4083">
        <w:t>lebih</w:t>
      </w:r>
      <w:proofErr w:type="spellEnd"/>
      <w:r w:rsidRPr="00AF4083">
        <w:t xml:space="preserve"> </w:t>
      </w:r>
      <w:proofErr w:type="spellStart"/>
      <w:r w:rsidRPr="00AF4083">
        <w:t>tepat</w:t>
      </w:r>
      <w:proofErr w:type="spellEnd"/>
      <w:r w:rsidRPr="00AF4083">
        <w:t xml:space="preserve"> </w:t>
      </w:r>
      <w:proofErr w:type="spellStart"/>
      <w:r w:rsidRPr="00AF4083">
        <w:t>berkaitan</w:t>
      </w:r>
      <w:proofErr w:type="spellEnd"/>
      <w:r w:rsidRPr="00AF4083">
        <w:t xml:space="preserve"> </w:t>
      </w:r>
      <w:proofErr w:type="spellStart"/>
      <w:r w:rsidRPr="00AF4083">
        <w:t>dengan</w:t>
      </w:r>
      <w:proofErr w:type="spellEnd"/>
      <w:r w:rsidRPr="00AF4083">
        <w:t xml:space="preserve"> </w:t>
      </w:r>
      <w:proofErr w:type="spellStart"/>
      <w:r w:rsidRPr="00AF4083">
        <w:t>masalah</w:t>
      </w:r>
      <w:proofErr w:type="spellEnd"/>
      <w:r w:rsidRPr="00AF4083">
        <w:t xml:space="preserve"> </w:t>
      </w:r>
      <w:proofErr w:type="spellStart"/>
      <w:r w:rsidRPr="00AF4083">
        <w:t>tersebut</w:t>
      </w:r>
      <w:proofErr w:type="spellEnd"/>
      <w:r w:rsidRPr="00AF4083">
        <w:t xml:space="preserve"> </w:t>
      </w:r>
      <w:proofErr w:type="spellStart"/>
      <w:r w:rsidRPr="00AF4083">
        <w:t>dibandingkan</w:t>
      </w:r>
      <w:proofErr w:type="spellEnd"/>
      <w:r w:rsidRPr="00AF4083">
        <w:t xml:space="preserve"> </w:t>
      </w:r>
      <w:proofErr w:type="spellStart"/>
      <w:r w:rsidRPr="00AF4083">
        <w:t>dengan</w:t>
      </w:r>
      <w:proofErr w:type="spellEnd"/>
      <w:r w:rsidRPr="00AF4083">
        <w:t xml:space="preserve"> </w:t>
      </w:r>
      <w:proofErr w:type="spellStart"/>
      <w:r w:rsidRPr="00AF4083">
        <w:t>mereka</w:t>
      </w:r>
      <w:proofErr w:type="spellEnd"/>
      <w:r w:rsidRPr="00AF4083">
        <w:t xml:space="preserve"> yang </w:t>
      </w:r>
      <w:proofErr w:type="spellStart"/>
      <w:r w:rsidRPr="00AF4083">
        <w:t>pengetahuannya</w:t>
      </w:r>
      <w:proofErr w:type="spellEnd"/>
      <w:r w:rsidRPr="00AF4083">
        <w:t xml:space="preserve"> </w:t>
      </w:r>
      <w:proofErr w:type="spellStart"/>
      <w:r w:rsidRPr="00AF4083">
        <w:t>rendah</w:t>
      </w:r>
      <w:proofErr w:type="spellEnd"/>
      <w:r w:rsidR="00BA52E5">
        <w:t xml:space="preserve"> (</w:t>
      </w:r>
      <w:proofErr w:type="spellStart"/>
      <w:r w:rsidR="00BA52E5">
        <w:t>Permata</w:t>
      </w:r>
      <w:proofErr w:type="spellEnd"/>
      <w:r w:rsidR="00BA52E5">
        <w:t>, 2002)</w:t>
      </w:r>
      <w:r w:rsidRPr="00AF4083">
        <w:t>.</w:t>
      </w:r>
      <w:r w:rsidR="005132DC" w:rsidRPr="005132DC">
        <w:rPr>
          <w:lang w:val="id-ID"/>
        </w:rPr>
        <w:t xml:space="preserve"> </w:t>
      </w:r>
      <w:r w:rsidR="005132DC" w:rsidRPr="005978FE">
        <w:rPr>
          <w:lang w:val="id-ID"/>
        </w:rPr>
        <w:t xml:space="preserve">Sikap, perilaku dan pengetahuan </w:t>
      </w:r>
      <w:r w:rsidR="005132DC">
        <w:rPr>
          <w:lang w:val="id-ID"/>
        </w:rPr>
        <w:t>mahasiswa</w:t>
      </w:r>
      <w:r w:rsidR="005132DC" w:rsidRPr="005978FE">
        <w:rPr>
          <w:lang w:val="id-ID"/>
        </w:rPr>
        <w:t xml:space="preserve"> tentang kewirausahaan akan membentuk kecenderungan mereka untuk membuka usaha-usaha baru </w:t>
      </w:r>
      <w:r w:rsidR="005132DC" w:rsidRPr="00F9604D">
        <w:rPr>
          <w:lang w:val="sv-SE"/>
        </w:rPr>
        <w:t>di masa</w:t>
      </w:r>
      <w:r w:rsidR="005132DC">
        <w:rPr>
          <w:lang w:val="sv-SE"/>
        </w:rPr>
        <w:t xml:space="preserve"> </w:t>
      </w:r>
      <w:r w:rsidR="005132DC" w:rsidRPr="00F9604D">
        <w:rPr>
          <w:lang w:val="sv-SE"/>
        </w:rPr>
        <w:t>mendatang</w:t>
      </w:r>
      <w:r w:rsidR="005132DC">
        <w:rPr>
          <w:lang w:val="sv-SE"/>
        </w:rPr>
        <w:t xml:space="preserve"> (Indarti</w:t>
      </w:r>
      <w:r w:rsidR="005132DC" w:rsidRPr="005978FE">
        <w:rPr>
          <w:lang w:val="id-ID"/>
        </w:rPr>
        <w:t xml:space="preserve"> </w:t>
      </w:r>
      <w:r w:rsidR="005132DC" w:rsidRPr="00554F87">
        <w:rPr>
          <w:lang w:val="id-ID"/>
        </w:rPr>
        <w:t>dan Rostiani</w:t>
      </w:r>
      <w:r w:rsidR="005132DC">
        <w:rPr>
          <w:lang w:val="sv-SE"/>
        </w:rPr>
        <w:t>, 2008)</w:t>
      </w:r>
      <w:r w:rsidR="005132DC" w:rsidRPr="00F9604D">
        <w:rPr>
          <w:lang w:val="sv-SE"/>
        </w:rPr>
        <w:t>.</w:t>
      </w:r>
    </w:p>
    <w:p w:rsidR="005978FE" w:rsidRDefault="005978FE" w:rsidP="005978FE">
      <w:pPr>
        <w:spacing w:line="480" w:lineRule="auto"/>
        <w:ind w:firstLine="748"/>
        <w:jc w:val="both"/>
        <w:rPr>
          <w:lang w:val="sv-SE"/>
        </w:rPr>
      </w:pPr>
      <w:r w:rsidRPr="006F1F54">
        <w:rPr>
          <w:lang w:val="id-ID"/>
        </w:rPr>
        <w:t>Pengetahuan</w:t>
      </w:r>
      <w:r w:rsidRPr="006F1F54">
        <w:rPr>
          <w:lang w:val="sv-SE"/>
        </w:rPr>
        <w:t xml:space="preserve"> adalah </w:t>
      </w:r>
      <w:r w:rsidR="00127766">
        <w:fldChar w:fldCharType="begin"/>
      </w:r>
      <w:r w:rsidR="00127766">
        <w:instrText>HYPERLINK "http://id.wikipedia.org/wiki/Informasi" \o "Informasi"</w:instrText>
      </w:r>
      <w:r w:rsidR="00127766">
        <w:fldChar w:fldCharType="separate"/>
      </w:r>
      <w:r w:rsidRPr="006F1F54">
        <w:rPr>
          <w:rStyle w:val="Hyperlink"/>
          <w:color w:val="auto"/>
          <w:u w:val="none"/>
          <w:lang w:val="sv-SE"/>
        </w:rPr>
        <w:t>informasi</w:t>
      </w:r>
      <w:r w:rsidR="00127766">
        <w:fldChar w:fldCharType="end"/>
      </w:r>
      <w:r w:rsidRPr="006F1F54">
        <w:rPr>
          <w:lang w:val="sv-SE"/>
        </w:rPr>
        <w:t xml:space="preserve"> yang diketahui atau disadari oleh seseorang. Dalam pengertian lain, pengetahuan adalah berbagai gejala yang ditemui dan diperoleh manusia melalui pengamatan inderawi. Pengetahuan muncul ketika seseorang menggunakan indera </w:t>
      </w:r>
      <w:r w:rsidRPr="006F1F54">
        <w:rPr>
          <w:rStyle w:val="Hyperlink"/>
          <w:color w:val="auto"/>
          <w:u w:val="none"/>
          <w:lang w:val="sv-SE"/>
        </w:rPr>
        <w:t>atau</w:t>
      </w:r>
      <w:r w:rsidRPr="006F1F54">
        <w:rPr>
          <w:lang w:val="sv-SE"/>
        </w:rPr>
        <w:t xml:space="preserve"> akal budinya untuk mengenali benda atau kejadian </w:t>
      </w:r>
      <w:r w:rsidRPr="00200EBC">
        <w:rPr>
          <w:lang w:val="sv-SE"/>
        </w:rPr>
        <w:t>tertentu yang belum pernah di</w:t>
      </w:r>
      <w:r>
        <w:rPr>
          <w:lang w:val="sv-SE"/>
        </w:rPr>
        <w:t>lihat atau dirasakan sebelumnya (Wikipedia, 2008</w:t>
      </w:r>
      <w:r w:rsidR="00DA79B1">
        <w:rPr>
          <w:lang w:val="sv-SE"/>
        </w:rPr>
        <w:t>a</w:t>
      </w:r>
      <w:r>
        <w:rPr>
          <w:lang w:val="sv-SE"/>
        </w:rPr>
        <w:t>).</w:t>
      </w:r>
    </w:p>
    <w:p w:rsidR="005978FE" w:rsidRDefault="005978FE" w:rsidP="005978FE">
      <w:pPr>
        <w:spacing w:line="480" w:lineRule="auto"/>
        <w:ind w:firstLine="748"/>
        <w:jc w:val="both"/>
        <w:rPr>
          <w:lang w:val="id-ID"/>
        </w:rPr>
      </w:pPr>
      <w:r w:rsidRPr="00544AC0">
        <w:rPr>
          <w:lang w:val="sv-SE"/>
        </w:rPr>
        <w:t>Fishbein dan Ajzen</w:t>
      </w:r>
      <w:r>
        <w:rPr>
          <w:lang w:val="sv-SE"/>
        </w:rPr>
        <w:t xml:space="preserve"> (Azwar, 2003) menyebutkan bahwa pengetahuan individu tentang suatu hal akan mempengaruhi sikapnya. Sikap tersebut positif maupun negatif tergantung dari pemahaman individu tentang suatu hal, dan sikap ini akan mempengaruhi tindakannya. Apabila individu memahami tentang informasi yang diperoleh secara mendalam dan benar maka akan menimbulkan tindakan yang positif, dalam hal ini ialah berwirausaha.</w:t>
      </w:r>
    </w:p>
    <w:p w:rsidR="005978FE" w:rsidRDefault="005978FE" w:rsidP="005978FE">
      <w:pPr>
        <w:spacing w:line="480" w:lineRule="auto"/>
        <w:ind w:firstLine="748"/>
        <w:jc w:val="both"/>
        <w:rPr>
          <w:lang w:val="id-ID"/>
        </w:rPr>
      </w:pPr>
      <w:r>
        <w:rPr>
          <w:lang w:val="id-ID"/>
        </w:rPr>
        <w:t xml:space="preserve">Berdasarkan beberapa pendapat tersebut, dapat disimpulkan bahwa pengetahuan </w:t>
      </w:r>
      <w:r w:rsidRPr="002244E6">
        <w:rPr>
          <w:lang w:val="id-ID"/>
        </w:rPr>
        <w:t>ialah</w:t>
      </w:r>
      <w:r>
        <w:rPr>
          <w:lang w:val="id-ID"/>
        </w:rPr>
        <w:t xml:space="preserve"> segala </w:t>
      </w:r>
      <w:r w:rsidR="00127766">
        <w:fldChar w:fldCharType="begin"/>
      </w:r>
      <w:r w:rsidR="00127766">
        <w:instrText>HYPERLINK "http://id.wikipedia.org/wiki/Informasi" \o "Informasi"</w:instrText>
      </w:r>
      <w:r w:rsidR="00127766">
        <w:fldChar w:fldCharType="separate"/>
      </w:r>
      <w:r w:rsidRPr="002244E6">
        <w:rPr>
          <w:rStyle w:val="Hyperlink"/>
          <w:color w:val="auto"/>
          <w:u w:val="none"/>
          <w:lang w:val="id-ID"/>
        </w:rPr>
        <w:t>informasi</w:t>
      </w:r>
      <w:r w:rsidR="00127766">
        <w:fldChar w:fldCharType="end"/>
      </w:r>
      <w:r w:rsidRPr="002244E6">
        <w:rPr>
          <w:lang w:val="id-ID"/>
        </w:rPr>
        <w:t xml:space="preserve"> yang diketahui atau disadari dan diperoleh manusia melalui pengamatan inderawi.</w:t>
      </w:r>
    </w:p>
    <w:p w:rsidR="00F9543B" w:rsidRPr="005C38A5" w:rsidRDefault="005C38A5" w:rsidP="005C38A5">
      <w:pPr>
        <w:spacing w:line="480" w:lineRule="auto"/>
        <w:ind w:firstLine="748"/>
        <w:jc w:val="both"/>
        <w:rPr>
          <w:lang w:val="id-ID"/>
        </w:rPr>
      </w:pPr>
      <w:r w:rsidRPr="005C38A5">
        <w:rPr>
          <w:lang w:val="id-ID"/>
        </w:rPr>
        <w:lastRenderedPageBreak/>
        <w:t xml:space="preserve">Suryana (2003) menyebutkan ada tiga bekal pengetahuan yang harus dimiliki wirausaha, </w:t>
      </w:r>
      <w:proofErr w:type="spellStart"/>
      <w:r w:rsidR="00950CA6">
        <w:t>yakni</w:t>
      </w:r>
      <w:proofErr w:type="spellEnd"/>
      <w:r w:rsidR="00950CA6">
        <w:t xml:space="preserve"> </w:t>
      </w:r>
      <w:r w:rsidRPr="005C38A5">
        <w:rPr>
          <w:lang w:val="id-ID"/>
        </w:rPr>
        <w:t xml:space="preserve">meliputi: (1) bekal pengetahuan mengenai usaha yang akan </w:t>
      </w:r>
      <w:r>
        <w:rPr>
          <w:lang w:val="id-ID"/>
        </w:rPr>
        <w:t xml:space="preserve">di </w:t>
      </w:r>
      <w:r w:rsidRPr="005C38A5">
        <w:rPr>
          <w:lang w:val="id-ID"/>
        </w:rPr>
        <w:t>masuki atau dirintis dan lingkungan usaha yang ada, (2) bekal pengetahuan tentang peran dan tanggungjawab, dan (3) bekal pengetahuan tentang manajemen dan organisasi bisnis.</w:t>
      </w:r>
      <w:r w:rsidR="00F9543B">
        <w:rPr>
          <w:lang w:val="id-ID"/>
        </w:rPr>
        <w:t xml:space="preserve"> </w:t>
      </w:r>
      <w:r w:rsidR="00F9543B" w:rsidRPr="005C38A5">
        <w:rPr>
          <w:lang w:val="id-ID"/>
        </w:rPr>
        <w:t xml:space="preserve">Bekal pengetahuan tentang manajemen dan organisasi bisnis </w:t>
      </w:r>
      <w:r w:rsidR="00F9543B" w:rsidRPr="003916C8">
        <w:rPr>
          <w:color w:val="000000"/>
          <w:lang w:val="id-ID"/>
        </w:rPr>
        <w:t xml:space="preserve">tersebut dapat </w:t>
      </w:r>
      <w:r w:rsidR="00F9543B">
        <w:rPr>
          <w:lang w:val="id-ID"/>
        </w:rPr>
        <w:t xml:space="preserve">berupa </w:t>
      </w:r>
      <w:r w:rsidR="00F9543B" w:rsidRPr="009B5DD1">
        <w:rPr>
          <w:lang w:val="id-ID"/>
        </w:rPr>
        <w:t xml:space="preserve">jenis-jenis usaha, jenis konsep </w:t>
      </w:r>
      <w:r w:rsidR="00F9543B">
        <w:rPr>
          <w:lang w:val="id-ID"/>
        </w:rPr>
        <w:t>dan jenis sistem bisnis berwirausaha yang berkembang pada saat ini.</w:t>
      </w:r>
    </w:p>
    <w:p w:rsidR="00D22893" w:rsidRPr="00D22893" w:rsidRDefault="002D1EA0" w:rsidP="00D22893">
      <w:pPr>
        <w:spacing w:line="480" w:lineRule="auto"/>
        <w:ind w:firstLine="748"/>
        <w:jc w:val="both"/>
        <w:rPr>
          <w:color w:val="000000"/>
        </w:rPr>
      </w:pPr>
      <w:r>
        <w:rPr>
          <w:lang w:val="id-ID"/>
        </w:rPr>
        <w:t>Kiyosaki (dalam Winarto, 2007) menyebutkan ada tiga jenis utama sistem bisnis, yakni</w:t>
      </w:r>
      <w:r w:rsidR="00686DB9" w:rsidRPr="00514F26">
        <w:rPr>
          <w:lang w:val="id-ID"/>
        </w:rPr>
        <w:t xml:space="preserve"> </w:t>
      </w:r>
      <w:r w:rsidRPr="002D1EA0">
        <w:rPr>
          <w:color w:val="000000"/>
          <w:lang w:val="id-ID"/>
        </w:rPr>
        <w:t xml:space="preserve">sistem </w:t>
      </w:r>
      <w:r w:rsidRPr="002D1EA0">
        <w:rPr>
          <w:lang w:val="id-ID"/>
        </w:rPr>
        <w:t>bisnis</w:t>
      </w:r>
      <w:r w:rsidRPr="002D1EA0">
        <w:rPr>
          <w:color w:val="000000"/>
          <w:lang w:val="id-ID"/>
        </w:rPr>
        <w:t xml:space="preserve"> tradisional,</w:t>
      </w:r>
      <w:r w:rsidRPr="00514F26">
        <w:rPr>
          <w:lang w:val="id-ID"/>
        </w:rPr>
        <w:t xml:space="preserve"> </w:t>
      </w:r>
      <w:r w:rsidRPr="002D1EA0">
        <w:rPr>
          <w:color w:val="000000"/>
          <w:lang w:val="id-ID"/>
        </w:rPr>
        <w:t>sistem bisnis waralaba, dan</w:t>
      </w:r>
      <w:r>
        <w:rPr>
          <w:color w:val="000000"/>
          <w:lang w:val="id-ID"/>
        </w:rPr>
        <w:t xml:space="preserve"> </w:t>
      </w:r>
      <w:r w:rsidRPr="002D1EA0">
        <w:rPr>
          <w:color w:val="000000"/>
          <w:lang w:val="id-ID"/>
        </w:rPr>
        <w:t>sistem bisnis pemasaran jaringan</w:t>
      </w:r>
      <w:r>
        <w:rPr>
          <w:color w:val="000000"/>
          <w:lang w:val="id-ID"/>
        </w:rPr>
        <w:t>.</w:t>
      </w:r>
      <w:r w:rsidRPr="002D1EA0">
        <w:rPr>
          <w:color w:val="000000"/>
          <w:lang w:val="id-ID"/>
        </w:rPr>
        <w:t xml:space="preserve"> </w:t>
      </w:r>
      <w:proofErr w:type="spellStart"/>
      <w:r w:rsidR="00283538" w:rsidRPr="00283538">
        <w:rPr>
          <w:color w:val="000000"/>
        </w:rPr>
        <w:t>Sistem</w:t>
      </w:r>
      <w:proofErr w:type="spellEnd"/>
      <w:r w:rsidR="00283538" w:rsidRPr="00283538">
        <w:rPr>
          <w:color w:val="000000"/>
        </w:rPr>
        <w:t xml:space="preserve"> </w:t>
      </w:r>
      <w:proofErr w:type="spellStart"/>
      <w:r w:rsidR="00283538" w:rsidRPr="00283538">
        <w:rPr>
          <w:color w:val="000000"/>
        </w:rPr>
        <w:t>bisnis</w:t>
      </w:r>
      <w:proofErr w:type="spellEnd"/>
      <w:r w:rsidR="00283538" w:rsidRPr="00283538">
        <w:rPr>
          <w:color w:val="000000"/>
        </w:rPr>
        <w:t xml:space="preserve"> </w:t>
      </w:r>
      <w:proofErr w:type="spellStart"/>
      <w:r w:rsidR="00283538" w:rsidRPr="00283538">
        <w:rPr>
          <w:color w:val="000000"/>
        </w:rPr>
        <w:t>tradisional</w:t>
      </w:r>
      <w:proofErr w:type="spellEnd"/>
      <w:r w:rsidR="00283538">
        <w:rPr>
          <w:color w:val="000000"/>
        </w:rPr>
        <w:t xml:space="preserve"> </w:t>
      </w:r>
      <w:proofErr w:type="spellStart"/>
      <w:r w:rsidR="00283538">
        <w:rPr>
          <w:color w:val="000000"/>
        </w:rPr>
        <w:t>ialah</w:t>
      </w:r>
      <w:proofErr w:type="spellEnd"/>
      <w:r w:rsidR="00283538">
        <w:rPr>
          <w:color w:val="000000"/>
        </w:rPr>
        <w:t xml:space="preserve"> </w:t>
      </w:r>
      <w:proofErr w:type="spellStart"/>
      <w:r w:rsidR="00283538" w:rsidRPr="00283538">
        <w:rPr>
          <w:color w:val="000000"/>
        </w:rPr>
        <w:t>mengembangkan</w:t>
      </w:r>
      <w:proofErr w:type="spellEnd"/>
      <w:r w:rsidR="00283538" w:rsidRPr="00283538">
        <w:rPr>
          <w:color w:val="000000"/>
        </w:rPr>
        <w:t xml:space="preserve"> </w:t>
      </w:r>
      <w:proofErr w:type="spellStart"/>
      <w:r w:rsidR="00283538" w:rsidRPr="00283538">
        <w:rPr>
          <w:color w:val="000000"/>
        </w:rPr>
        <w:t>sendiri</w:t>
      </w:r>
      <w:proofErr w:type="spellEnd"/>
      <w:r w:rsidR="00283538" w:rsidRPr="00283538">
        <w:rPr>
          <w:color w:val="000000"/>
        </w:rPr>
        <w:t xml:space="preserve"> </w:t>
      </w:r>
      <w:proofErr w:type="spellStart"/>
      <w:r w:rsidR="00283538" w:rsidRPr="00283538">
        <w:rPr>
          <w:color w:val="000000"/>
        </w:rPr>
        <w:t>sistem</w:t>
      </w:r>
      <w:proofErr w:type="spellEnd"/>
      <w:r w:rsidR="00283538" w:rsidRPr="00283538">
        <w:rPr>
          <w:color w:val="000000"/>
        </w:rPr>
        <w:t xml:space="preserve"> </w:t>
      </w:r>
      <w:proofErr w:type="spellStart"/>
      <w:r w:rsidR="00283538" w:rsidRPr="00283538">
        <w:rPr>
          <w:color w:val="000000"/>
        </w:rPr>
        <w:t>bisnis</w:t>
      </w:r>
      <w:proofErr w:type="spellEnd"/>
      <w:r w:rsidR="00283538">
        <w:rPr>
          <w:color w:val="000000"/>
        </w:rPr>
        <w:t xml:space="preserve"> yang </w:t>
      </w:r>
      <w:proofErr w:type="spellStart"/>
      <w:proofErr w:type="gramStart"/>
      <w:r w:rsidR="00283538">
        <w:rPr>
          <w:color w:val="000000"/>
        </w:rPr>
        <w:t>akan</w:t>
      </w:r>
      <w:proofErr w:type="spellEnd"/>
      <w:proofErr w:type="gramEnd"/>
      <w:r w:rsidR="00283538">
        <w:rPr>
          <w:color w:val="000000"/>
        </w:rPr>
        <w:t xml:space="preserve"> </w:t>
      </w:r>
      <w:proofErr w:type="spellStart"/>
      <w:r w:rsidR="00283538">
        <w:rPr>
          <w:color w:val="000000"/>
        </w:rPr>
        <w:t>ditekuni</w:t>
      </w:r>
      <w:proofErr w:type="spellEnd"/>
      <w:r w:rsidR="00283538">
        <w:rPr>
          <w:color w:val="000000"/>
        </w:rPr>
        <w:t>.</w:t>
      </w:r>
      <w:r w:rsidR="004C24AB">
        <w:rPr>
          <w:color w:val="000000"/>
        </w:rPr>
        <w:t xml:space="preserve"> </w:t>
      </w:r>
      <w:proofErr w:type="spellStart"/>
      <w:r w:rsidR="00D22893" w:rsidRPr="00D22893">
        <w:rPr>
          <w:color w:val="000000"/>
        </w:rPr>
        <w:t>Sistem</w:t>
      </w:r>
      <w:proofErr w:type="spellEnd"/>
      <w:r w:rsidR="00D22893" w:rsidRPr="00D22893">
        <w:rPr>
          <w:color w:val="000000"/>
        </w:rPr>
        <w:t xml:space="preserve"> </w:t>
      </w:r>
      <w:proofErr w:type="spellStart"/>
      <w:r w:rsidR="00D22893" w:rsidRPr="00D22893">
        <w:rPr>
          <w:color w:val="000000"/>
        </w:rPr>
        <w:t>bisnis</w:t>
      </w:r>
      <w:proofErr w:type="spellEnd"/>
      <w:r w:rsidR="00D22893" w:rsidRPr="00D22893">
        <w:rPr>
          <w:color w:val="000000"/>
        </w:rPr>
        <w:t xml:space="preserve"> </w:t>
      </w:r>
      <w:proofErr w:type="spellStart"/>
      <w:r w:rsidR="00D22893" w:rsidRPr="00D22893">
        <w:rPr>
          <w:color w:val="000000"/>
        </w:rPr>
        <w:t>waralaba</w:t>
      </w:r>
      <w:proofErr w:type="spellEnd"/>
      <w:r w:rsidR="00D22893" w:rsidRPr="00D22893">
        <w:rPr>
          <w:color w:val="000000"/>
        </w:rPr>
        <w:t xml:space="preserve"> (</w:t>
      </w:r>
      <w:r w:rsidR="00D22893" w:rsidRPr="00D22893">
        <w:rPr>
          <w:i/>
          <w:color w:val="000000"/>
        </w:rPr>
        <w:t>franchise</w:t>
      </w:r>
      <w:r w:rsidR="00D22893" w:rsidRPr="00D22893">
        <w:rPr>
          <w:color w:val="000000"/>
        </w:rPr>
        <w:t xml:space="preserve">) </w:t>
      </w:r>
      <w:proofErr w:type="spellStart"/>
      <w:r w:rsidR="00D22893">
        <w:rPr>
          <w:color w:val="000000"/>
        </w:rPr>
        <w:t>ialah</w:t>
      </w:r>
      <w:proofErr w:type="spellEnd"/>
      <w:r w:rsidR="00D22893">
        <w:rPr>
          <w:color w:val="000000"/>
        </w:rPr>
        <w:t xml:space="preserve"> </w:t>
      </w:r>
      <w:proofErr w:type="spellStart"/>
      <w:r w:rsidR="00D22893">
        <w:rPr>
          <w:color w:val="000000"/>
        </w:rPr>
        <w:t>sistem</w:t>
      </w:r>
      <w:proofErr w:type="spellEnd"/>
      <w:r w:rsidR="00D22893">
        <w:rPr>
          <w:color w:val="000000"/>
        </w:rPr>
        <w:t xml:space="preserve"> </w:t>
      </w:r>
      <w:proofErr w:type="spellStart"/>
      <w:r w:rsidR="00D22893">
        <w:rPr>
          <w:color w:val="000000"/>
        </w:rPr>
        <w:t>usaha</w:t>
      </w:r>
      <w:proofErr w:type="spellEnd"/>
      <w:r w:rsidR="00D22893">
        <w:rPr>
          <w:color w:val="000000"/>
        </w:rPr>
        <w:t xml:space="preserve"> </w:t>
      </w:r>
      <w:proofErr w:type="spellStart"/>
      <w:r w:rsidR="00D22893">
        <w:rPr>
          <w:color w:val="000000"/>
        </w:rPr>
        <w:t>dengan</w:t>
      </w:r>
      <w:proofErr w:type="spellEnd"/>
      <w:r w:rsidR="00D22893">
        <w:rPr>
          <w:color w:val="000000"/>
        </w:rPr>
        <w:t xml:space="preserve"> </w:t>
      </w:r>
      <w:proofErr w:type="spellStart"/>
      <w:proofErr w:type="gramStart"/>
      <w:r w:rsidR="00D22893">
        <w:rPr>
          <w:color w:val="000000"/>
        </w:rPr>
        <w:t>cara</w:t>
      </w:r>
      <w:proofErr w:type="spellEnd"/>
      <w:proofErr w:type="gramEnd"/>
      <w:r w:rsidR="00D22893">
        <w:rPr>
          <w:color w:val="000000"/>
        </w:rPr>
        <w:t xml:space="preserve"> </w:t>
      </w:r>
      <w:proofErr w:type="spellStart"/>
      <w:r w:rsidR="00D22893" w:rsidRPr="00D22893">
        <w:rPr>
          <w:color w:val="000000"/>
        </w:rPr>
        <w:t>membeli</w:t>
      </w:r>
      <w:proofErr w:type="spellEnd"/>
      <w:r w:rsidR="00D22893" w:rsidRPr="00D22893">
        <w:rPr>
          <w:color w:val="000000"/>
        </w:rPr>
        <w:t xml:space="preserve"> </w:t>
      </w:r>
      <w:proofErr w:type="spellStart"/>
      <w:r w:rsidR="00D22893" w:rsidRPr="00D22893">
        <w:rPr>
          <w:color w:val="000000"/>
        </w:rPr>
        <w:t>sebuah</w:t>
      </w:r>
      <w:proofErr w:type="spellEnd"/>
      <w:r w:rsidR="00D22893" w:rsidRPr="00D22893">
        <w:rPr>
          <w:color w:val="000000"/>
        </w:rPr>
        <w:t xml:space="preserve"> </w:t>
      </w:r>
      <w:proofErr w:type="spellStart"/>
      <w:r w:rsidR="00D22893" w:rsidRPr="00D22893">
        <w:rPr>
          <w:color w:val="000000"/>
        </w:rPr>
        <w:t>sistem</w:t>
      </w:r>
      <w:proofErr w:type="spellEnd"/>
      <w:r w:rsidR="00D22893" w:rsidRPr="00D22893">
        <w:rPr>
          <w:color w:val="000000"/>
        </w:rPr>
        <w:t xml:space="preserve"> yang </w:t>
      </w:r>
      <w:proofErr w:type="spellStart"/>
      <w:r w:rsidR="00D22893" w:rsidRPr="00D22893">
        <w:rPr>
          <w:color w:val="000000"/>
        </w:rPr>
        <w:t>sudah</w:t>
      </w:r>
      <w:proofErr w:type="spellEnd"/>
      <w:r w:rsidR="00D22893" w:rsidRPr="00D22893">
        <w:rPr>
          <w:color w:val="000000"/>
        </w:rPr>
        <w:t xml:space="preserve"> </w:t>
      </w:r>
      <w:proofErr w:type="spellStart"/>
      <w:r w:rsidR="00D22893" w:rsidRPr="00D22893">
        <w:rPr>
          <w:color w:val="000000"/>
        </w:rPr>
        <w:t>ada</w:t>
      </w:r>
      <w:proofErr w:type="spellEnd"/>
      <w:r w:rsidR="00D22893">
        <w:rPr>
          <w:color w:val="000000"/>
        </w:rPr>
        <w:t xml:space="preserve">, </w:t>
      </w:r>
      <w:proofErr w:type="spellStart"/>
      <w:r w:rsidR="00D22893">
        <w:rPr>
          <w:color w:val="000000"/>
        </w:rPr>
        <w:t>sehingga</w:t>
      </w:r>
      <w:proofErr w:type="spellEnd"/>
      <w:r w:rsidR="00D22893">
        <w:rPr>
          <w:color w:val="000000"/>
        </w:rPr>
        <w:t xml:space="preserve"> </w:t>
      </w:r>
      <w:proofErr w:type="spellStart"/>
      <w:r w:rsidR="00D22893">
        <w:rPr>
          <w:color w:val="000000"/>
        </w:rPr>
        <w:t>resiko</w:t>
      </w:r>
      <w:proofErr w:type="spellEnd"/>
      <w:r w:rsidR="00D22893">
        <w:rPr>
          <w:color w:val="000000"/>
        </w:rPr>
        <w:t xml:space="preserve"> </w:t>
      </w:r>
      <w:proofErr w:type="spellStart"/>
      <w:r w:rsidR="00D22893">
        <w:rPr>
          <w:color w:val="000000"/>
        </w:rPr>
        <w:t>kegagalan</w:t>
      </w:r>
      <w:proofErr w:type="spellEnd"/>
      <w:r w:rsidR="00D22893">
        <w:rPr>
          <w:color w:val="000000"/>
        </w:rPr>
        <w:t xml:space="preserve"> yang </w:t>
      </w:r>
      <w:proofErr w:type="spellStart"/>
      <w:r w:rsidR="00D22893">
        <w:rPr>
          <w:color w:val="000000"/>
        </w:rPr>
        <w:t>akan</w:t>
      </w:r>
      <w:proofErr w:type="spellEnd"/>
      <w:r w:rsidR="00D22893">
        <w:rPr>
          <w:color w:val="000000"/>
        </w:rPr>
        <w:t xml:space="preserve"> </w:t>
      </w:r>
      <w:proofErr w:type="spellStart"/>
      <w:r w:rsidR="00D22893">
        <w:rPr>
          <w:color w:val="000000"/>
        </w:rPr>
        <w:t>dialami</w:t>
      </w:r>
      <w:proofErr w:type="spellEnd"/>
      <w:r w:rsidR="00D22893">
        <w:rPr>
          <w:color w:val="000000"/>
        </w:rPr>
        <w:t xml:space="preserve"> </w:t>
      </w:r>
      <w:proofErr w:type="spellStart"/>
      <w:r w:rsidR="00D22893">
        <w:rPr>
          <w:color w:val="000000"/>
        </w:rPr>
        <w:t>sangat</w:t>
      </w:r>
      <w:proofErr w:type="spellEnd"/>
      <w:r w:rsidR="00D22893">
        <w:rPr>
          <w:color w:val="000000"/>
        </w:rPr>
        <w:t xml:space="preserve"> </w:t>
      </w:r>
      <w:proofErr w:type="spellStart"/>
      <w:r w:rsidR="00D22893">
        <w:rPr>
          <w:color w:val="000000"/>
        </w:rPr>
        <w:t>kecil</w:t>
      </w:r>
      <w:proofErr w:type="spellEnd"/>
      <w:r w:rsidR="00D22893">
        <w:rPr>
          <w:color w:val="000000"/>
        </w:rPr>
        <w:t xml:space="preserve">. </w:t>
      </w:r>
      <w:proofErr w:type="spellStart"/>
      <w:proofErr w:type="gramStart"/>
      <w:r w:rsidR="00D22893" w:rsidRPr="00D22893">
        <w:rPr>
          <w:color w:val="000000"/>
        </w:rPr>
        <w:t>Sistem</w:t>
      </w:r>
      <w:proofErr w:type="spellEnd"/>
      <w:r w:rsidR="00D22893" w:rsidRPr="00D22893">
        <w:rPr>
          <w:color w:val="000000"/>
        </w:rPr>
        <w:t xml:space="preserve"> </w:t>
      </w:r>
      <w:proofErr w:type="spellStart"/>
      <w:r w:rsidR="00D22893" w:rsidRPr="00D22893">
        <w:rPr>
          <w:color w:val="000000"/>
        </w:rPr>
        <w:t>bisnis</w:t>
      </w:r>
      <w:proofErr w:type="spellEnd"/>
      <w:r w:rsidR="00D22893" w:rsidRPr="00D22893">
        <w:rPr>
          <w:color w:val="000000"/>
        </w:rPr>
        <w:t xml:space="preserve"> </w:t>
      </w:r>
      <w:proofErr w:type="spellStart"/>
      <w:r w:rsidR="00D22893" w:rsidRPr="00D22893">
        <w:rPr>
          <w:color w:val="000000"/>
        </w:rPr>
        <w:t>pemasaran</w:t>
      </w:r>
      <w:proofErr w:type="spellEnd"/>
      <w:r w:rsidR="00D22893" w:rsidRPr="00D22893">
        <w:rPr>
          <w:color w:val="000000"/>
        </w:rPr>
        <w:t xml:space="preserve"> </w:t>
      </w:r>
      <w:proofErr w:type="spellStart"/>
      <w:r w:rsidR="00D22893" w:rsidRPr="00D22893">
        <w:rPr>
          <w:color w:val="000000"/>
        </w:rPr>
        <w:t>jaringan</w:t>
      </w:r>
      <w:proofErr w:type="spellEnd"/>
      <w:r w:rsidR="00D22893">
        <w:rPr>
          <w:color w:val="000000"/>
        </w:rPr>
        <w:t xml:space="preserve"> </w:t>
      </w:r>
      <w:proofErr w:type="spellStart"/>
      <w:r w:rsidR="00D22893">
        <w:rPr>
          <w:color w:val="000000"/>
        </w:rPr>
        <w:t>ialah</w:t>
      </w:r>
      <w:proofErr w:type="spellEnd"/>
      <w:r w:rsidR="00D22893">
        <w:rPr>
          <w:color w:val="000000"/>
        </w:rPr>
        <w:t xml:space="preserve"> </w:t>
      </w:r>
      <w:proofErr w:type="spellStart"/>
      <w:r w:rsidR="00D22893" w:rsidRPr="00D22893">
        <w:rPr>
          <w:color w:val="000000"/>
        </w:rPr>
        <w:t>membeli</w:t>
      </w:r>
      <w:proofErr w:type="spellEnd"/>
      <w:r w:rsidR="00D22893" w:rsidRPr="00D22893">
        <w:rPr>
          <w:color w:val="000000"/>
        </w:rPr>
        <w:t xml:space="preserve"> </w:t>
      </w:r>
      <w:proofErr w:type="spellStart"/>
      <w:r w:rsidR="00D22893" w:rsidRPr="00D22893">
        <w:rPr>
          <w:color w:val="000000"/>
        </w:rPr>
        <w:t>dan</w:t>
      </w:r>
      <w:proofErr w:type="spellEnd"/>
      <w:r w:rsidR="00D22893" w:rsidRPr="00D22893">
        <w:rPr>
          <w:color w:val="000000"/>
        </w:rPr>
        <w:t xml:space="preserve"> </w:t>
      </w:r>
      <w:proofErr w:type="spellStart"/>
      <w:r w:rsidR="00D22893" w:rsidRPr="00D22893">
        <w:rPr>
          <w:color w:val="000000"/>
        </w:rPr>
        <w:t>menjadi</w:t>
      </w:r>
      <w:proofErr w:type="spellEnd"/>
      <w:r w:rsidR="00D22893" w:rsidRPr="00D22893">
        <w:rPr>
          <w:color w:val="000000"/>
        </w:rPr>
        <w:t xml:space="preserve"> </w:t>
      </w:r>
      <w:proofErr w:type="spellStart"/>
      <w:r w:rsidR="00D22893" w:rsidRPr="00D22893">
        <w:rPr>
          <w:color w:val="000000"/>
        </w:rPr>
        <w:t>bagian</w:t>
      </w:r>
      <w:proofErr w:type="spellEnd"/>
      <w:r w:rsidR="00D22893" w:rsidRPr="00D22893">
        <w:rPr>
          <w:color w:val="000000"/>
        </w:rPr>
        <w:t xml:space="preserve"> </w:t>
      </w:r>
      <w:proofErr w:type="spellStart"/>
      <w:r w:rsidR="00D22893" w:rsidRPr="00D22893">
        <w:rPr>
          <w:color w:val="000000"/>
        </w:rPr>
        <w:t>dari</w:t>
      </w:r>
      <w:proofErr w:type="spellEnd"/>
      <w:r w:rsidR="00D22893" w:rsidRPr="00D22893">
        <w:rPr>
          <w:color w:val="000000"/>
        </w:rPr>
        <w:t xml:space="preserve"> </w:t>
      </w:r>
      <w:proofErr w:type="spellStart"/>
      <w:r w:rsidR="00D22893" w:rsidRPr="00D22893">
        <w:rPr>
          <w:color w:val="000000"/>
        </w:rPr>
        <w:t>sebuah</w:t>
      </w:r>
      <w:proofErr w:type="spellEnd"/>
      <w:r w:rsidR="00D22893" w:rsidRPr="00D22893">
        <w:rPr>
          <w:color w:val="000000"/>
        </w:rPr>
        <w:t xml:space="preserve"> </w:t>
      </w:r>
      <w:proofErr w:type="spellStart"/>
      <w:r w:rsidR="00D22893" w:rsidRPr="00D22893">
        <w:rPr>
          <w:color w:val="000000"/>
        </w:rPr>
        <w:t>sistem</w:t>
      </w:r>
      <w:proofErr w:type="spellEnd"/>
      <w:r w:rsidR="00D22893" w:rsidRPr="00D22893">
        <w:rPr>
          <w:color w:val="000000"/>
        </w:rPr>
        <w:t xml:space="preserve"> yang</w:t>
      </w:r>
      <w:r w:rsidR="00D22893">
        <w:rPr>
          <w:color w:val="000000"/>
        </w:rPr>
        <w:t xml:space="preserve"> </w:t>
      </w:r>
      <w:proofErr w:type="spellStart"/>
      <w:r w:rsidR="00D22893" w:rsidRPr="00D22893">
        <w:rPr>
          <w:color w:val="000000"/>
        </w:rPr>
        <w:t>telah</w:t>
      </w:r>
      <w:proofErr w:type="spellEnd"/>
      <w:r w:rsidR="00D22893" w:rsidRPr="00D22893">
        <w:rPr>
          <w:color w:val="000000"/>
        </w:rPr>
        <w:t xml:space="preserve"> </w:t>
      </w:r>
      <w:proofErr w:type="spellStart"/>
      <w:r w:rsidR="00D22893" w:rsidRPr="00D22893">
        <w:rPr>
          <w:color w:val="000000"/>
        </w:rPr>
        <w:t>ada</w:t>
      </w:r>
      <w:proofErr w:type="spellEnd"/>
      <w:r w:rsidR="00D22893" w:rsidRPr="00D22893">
        <w:rPr>
          <w:color w:val="000000"/>
        </w:rPr>
        <w:t>.</w:t>
      </w:r>
      <w:proofErr w:type="gramEnd"/>
      <w:r w:rsidR="00D22893">
        <w:rPr>
          <w:color w:val="000000"/>
        </w:rPr>
        <w:t xml:space="preserve"> </w:t>
      </w:r>
      <w:proofErr w:type="spellStart"/>
      <w:proofErr w:type="gramStart"/>
      <w:r w:rsidR="00D22893" w:rsidRPr="00D22893">
        <w:rPr>
          <w:color w:val="000000"/>
        </w:rPr>
        <w:t>Sistem</w:t>
      </w:r>
      <w:proofErr w:type="spellEnd"/>
      <w:r w:rsidR="00D22893" w:rsidRPr="00D22893">
        <w:rPr>
          <w:color w:val="000000"/>
        </w:rPr>
        <w:t xml:space="preserve"> </w:t>
      </w:r>
      <w:proofErr w:type="spellStart"/>
      <w:r w:rsidR="00D22893">
        <w:rPr>
          <w:color w:val="000000"/>
        </w:rPr>
        <w:t>ini</w:t>
      </w:r>
      <w:proofErr w:type="spellEnd"/>
      <w:r w:rsidR="00D22893">
        <w:rPr>
          <w:color w:val="000000"/>
        </w:rPr>
        <w:t xml:space="preserve"> </w:t>
      </w:r>
      <w:proofErr w:type="spellStart"/>
      <w:r w:rsidR="00D22893" w:rsidRPr="00D22893">
        <w:rPr>
          <w:color w:val="000000"/>
        </w:rPr>
        <w:t>dikenal</w:t>
      </w:r>
      <w:proofErr w:type="spellEnd"/>
      <w:r w:rsidR="00D22893" w:rsidRPr="00D22893">
        <w:rPr>
          <w:color w:val="000000"/>
        </w:rPr>
        <w:t xml:space="preserve"> </w:t>
      </w:r>
      <w:proofErr w:type="spellStart"/>
      <w:r w:rsidR="00D22893" w:rsidRPr="00D22893">
        <w:rPr>
          <w:color w:val="000000"/>
        </w:rPr>
        <w:t>juga</w:t>
      </w:r>
      <w:proofErr w:type="spellEnd"/>
      <w:r w:rsidR="00D22893" w:rsidRPr="00D22893">
        <w:rPr>
          <w:color w:val="000000"/>
        </w:rPr>
        <w:t xml:space="preserve"> </w:t>
      </w:r>
      <w:proofErr w:type="spellStart"/>
      <w:r w:rsidR="00D22893" w:rsidRPr="00D22893">
        <w:rPr>
          <w:color w:val="000000"/>
        </w:rPr>
        <w:t>dengan</w:t>
      </w:r>
      <w:proofErr w:type="spellEnd"/>
      <w:r w:rsidR="00D22893" w:rsidRPr="00D22893">
        <w:rPr>
          <w:color w:val="000000"/>
        </w:rPr>
        <w:t xml:space="preserve"> </w:t>
      </w:r>
      <w:proofErr w:type="spellStart"/>
      <w:r w:rsidR="00D22893" w:rsidRPr="00D22893">
        <w:rPr>
          <w:color w:val="000000"/>
        </w:rPr>
        <w:t>istilah</w:t>
      </w:r>
      <w:proofErr w:type="spellEnd"/>
      <w:r w:rsidR="00D22893">
        <w:rPr>
          <w:color w:val="000000"/>
        </w:rPr>
        <w:t xml:space="preserve"> </w:t>
      </w:r>
      <w:r w:rsidR="00D22893" w:rsidRPr="00D22893">
        <w:rPr>
          <w:color w:val="000000"/>
        </w:rPr>
        <w:t>multi level marketing (MLM)</w:t>
      </w:r>
      <w:r w:rsidR="00D22893">
        <w:rPr>
          <w:color w:val="000000"/>
        </w:rPr>
        <w:t>.</w:t>
      </w:r>
      <w:proofErr w:type="gramEnd"/>
      <w:r w:rsidR="00EC4824">
        <w:rPr>
          <w:color w:val="000000"/>
        </w:rPr>
        <w:t xml:space="preserve"> </w:t>
      </w:r>
    </w:p>
    <w:p w:rsidR="002D1EA0" w:rsidRDefault="00283538" w:rsidP="001A0019">
      <w:pPr>
        <w:spacing w:line="480" w:lineRule="auto"/>
        <w:ind w:firstLine="748"/>
        <w:jc w:val="both"/>
        <w:rPr>
          <w:color w:val="000000"/>
          <w:lang w:val="id-ID"/>
        </w:rPr>
      </w:pPr>
      <w:r w:rsidRPr="00283538">
        <w:rPr>
          <w:color w:val="000000"/>
          <w:lang w:val="id-ID"/>
        </w:rPr>
        <w:t xml:space="preserve"> </w:t>
      </w:r>
      <w:r w:rsidR="002D1EA0">
        <w:rPr>
          <w:lang w:val="id-ID"/>
        </w:rPr>
        <w:t>Winarto (2007)</w:t>
      </w:r>
      <w:r w:rsidR="002D1EA0" w:rsidRPr="002D1EA0">
        <w:rPr>
          <w:color w:val="000000"/>
          <w:lang w:val="id-ID"/>
        </w:rPr>
        <w:t xml:space="preserve"> </w:t>
      </w:r>
      <w:r w:rsidR="002D1EA0">
        <w:rPr>
          <w:color w:val="000000"/>
          <w:lang w:val="id-ID"/>
        </w:rPr>
        <w:t xml:space="preserve">menyebutkan bahwa dari ketiga jenis sistem bisnis tersebut, </w:t>
      </w:r>
      <w:r w:rsidR="002D1EA0" w:rsidRPr="00514F26">
        <w:rPr>
          <w:lang w:val="id-ID"/>
        </w:rPr>
        <w:t>konsep bisnis waralaba</w:t>
      </w:r>
      <w:proofErr w:type="spellStart"/>
      <w:r w:rsidR="00D22893">
        <w:t>lah</w:t>
      </w:r>
      <w:proofErr w:type="spellEnd"/>
      <w:r w:rsidR="00D22893">
        <w:t xml:space="preserve"> yang </w:t>
      </w:r>
      <w:proofErr w:type="spellStart"/>
      <w:r w:rsidR="00D22893">
        <w:t>memiliki</w:t>
      </w:r>
      <w:proofErr w:type="spellEnd"/>
      <w:r w:rsidR="00D22893">
        <w:t xml:space="preserve"> </w:t>
      </w:r>
      <w:proofErr w:type="spellStart"/>
      <w:r w:rsidR="00D22893">
        <w:t>resiko</w:t>
      </w:r>
      <w:proofErr w:type="spellEnd"/>
      <w:r w:rsidR="00D22893">
        <w:t xml:space="preserve"> </w:t>
      </w:r>
      <w:proofErr w:type="spellStart"/>
      <w:r w:rsidR="00D22893">
        <w:t>terendah</w:t>
      </w:r>
      <w:proofErr w:type="spellEnd"/>
      <w:r w:rsidR="00D22893">
        <w:t xml:space="preserve"> </w:t>
      </w:r>
      <w:proofErr w:type="spellStart"/>
      <w:r w:rsidR="00D22893">
        <w:t>dan</w:t>
      </w:r>
      <w:proofErr w:type="spellEnd"/>
      <w:r w:rsidR="00D22893">
        <w:t xml:space="preserve"> </w:t>
      </w:r>
      <w:proofErr w:type="spellStart"/>
      <w:r w:rsidR="00D22893">
        <w:t>memiliki</w:t>
      </w:r>
      <w:proofErr w:type="spellEnd"/>
      <w:r w:rsidR="00D22893">
        <w:t xml:space="preserve"> </w:t>
      </w:r>
      <w:proofErr w:type="spellStart"/>
      <w:r w:rsidR="001A0019" w:rsidRPr="001A0019">
        <w:t>peluang</w:t>
      </w:r>
      <w:proofErr w:type="spellEnd"/>
      <w:r w:rsidR="001A0019" w:rsidRPr="001A0019">
        <w:t xml:space="preserve"> </w:t>
      </w:r>
      <w:proofErr w:type="spellStart"/>
      <w:r w:rsidR="001A0019" w:rsidRPr="001A0019">
        <w:t>sukses</w:t>
      </w:r>
      <w:proofErr w:type="spellEnd"/>
      <w:r w:rsidR="001A0019" w:rsidRPr="001A0019">
        <w:t xml:space="preserve"> yang </w:t>
      </w:r>
      <w:proofErr w:type="spellStart"/>
      <w:r w:rsidR="001A0019" w:rsidRPr="001A0019">
        <w:t>amat</w:t>
      </w:r>
      <w:proofErr w:type="spellEnd"/>
      <w:r w:rsidR="001A0019" w:rsidRPr="001A0019">
        <w:t xml:space="preserve"> </w:t>
      </w:r>
      <w:proofErr w:type="spellStart"/>
      <w:r w:rsidR="001A0019" w:rsidRPr="001A0019">
        <w:t>besar</w:t>
      </w:r>
      <w:proofErr w:type="spellEnd"/>
      <w:r w:rsidR="001A0019" w:rsidRPr="001A0019">
        <w:t xml:space="preserve"> </w:t>
      </w:r>
      <w:proofErr w:type="spellStart"/>
      <w:r w:rsidR="001A0019" w:rsidRPr="001A0019">
        <w:t>karena</w:t>
      </w:r>
      <w:proofErr w:type="spellEnd"/>
      <w:r w:rsidR="001A0019">
        <w:t xml:space="preserve"> </w:t>
      </w:r>
      <w:proofErr w:type="spellStart"/>
      <w:r w:rsidR="001A0019">
        <w:t>memiliki</w:t>
      </w:r>
      <w:proofErr w:type="spellEnd"/>
      <w:r w:rsidR="001A0019" w:rsidRPr="001A0019">
        <w:t xml:space="preserve"> </w:t>
      </w:r>
      <w:proofErr w:type="spellStart"/>
      <w:r w:rsidR="001A0019" w:rsidRPr="001A0019">
        <w:t>merek</w:t>
      </w:r>
      <w:proofErr w:type="spellEnd"/>
      <w:r w:rsidR="001A0019" w:rsidRPr="001A0019">
        <w:t xml:space="preserve"> yang </w:t>
      </w:r>
      <w:proofErr w:type="spellStart"/>
      <w:r w:rsidR="001A0019" w:rsidRPr="001A0019">
        <w:t>sudah</w:t>
      </w:r>
      <w:proofErr w:type="spellEnd"/>
      <w:r w:rsidR="001A0019" w:rsidRPr="001A0019">
        <w:t xml:space="preserve"> </w:t>
      </w:r>
      <w:proofErr w:type="spellStart"/>
      <w:r w:rsidR="001A0019" w:rsidRPr="001A0019">
        <w:t>terkenal</w:t>
      </w:r>
      <w:proofErr w:type="spellEnd"/>
      <w:r w:rsidR="001A0019">
        <w:t>,</w:t>
      </w:r>
      <w:r w:rsidR="001A0019" w:rsidRPr="001A0019">
        <w:t xml:space="preserve"> </w:t>
      </w:r>
      <w:proofErr w:type="spellStart"/>
      <w:r w:rsidR="001A0019" w:rsidRPr="001A0019">
        <w:t>sistem</w:t>
      </w:r>
      <w:proofErr w:type="spellEnd"/>
      <w:r w:rsidR="001A0019" w:rsidRPr="001A0019">
        <w:t xml:space="preserve"> </w:t>
      </w:r>
      <w:proofErr w:type="spellStart"/>
      <w:r w:rsidR="001A0019" w:rsidRPr="001A0019">
        <w:t>operasi</w:t>
      </w:r>
      <w:proofErr w:type="spellEnd"/>
      <w:r w:rsidR="001A0019" w:rsidRPr="001A0019">
        <w:t xml:space="preserve"> yang </w:t>
      </w:r>
      <w:proofErr w:type="spellStart"/>
      <w:r w:rsidR="001A0019" w:rsidRPr="001A0019">
        <w:t>sudah</w:t>
      </w:r>
      <w:proofErr w:type="spellEnd"/>
      <w:r w:rsidR="001A0019" w:rsidRPr="001A0019">
        <w:t xml:space="preserve"> </w:t>
      </w:r>
      <w:proofErr w:type="spellStart"/>
      <w:r w:rsidR="001A0019" w:rsidRPr="001A0019">
        <w:t>terbukti</w:t>
      </w:r>
      <w:proofErr w:type="spellEnd"/>
      <w:r w:rsidR="001A0019" w:rsidRPr="001A0019">
        <w:t xml:space="preserve"> </w:t>
      </w:r>
      <w:proofErr w:type="spellStart"/>
      <w:r w:rsidR="001A0019" w:rsidRPr="001A0019">
        <w:t>keandalannya</w:t>
      </w:r>
      <w:proofErr w:type="spellEnd"/>
      <w:r w:rsidR="001A0019">
        <w:t>,</w:t>
      </w:r>
      <w:r w:rsidR="001A0019">
        <w:rPr>
          <w:lang w:val="id-ID"/>
        </w:rPr>
        <w:t xml:space="preserve"> </w:t>
      </w:r>
      <w:proofErr w:type="spellStart"/>
      <w:r w:rsidR="001A0019" w:rsidRPr="001A0019">
        <w:t>dukungan</w:t>
      </w:r>
      <w:proofErr w:type="spellEnd"/>
      <w:r w:rsidR="001A0019" w:rsidRPr="001A0019">
        <w:t xml:space="preserve"> </w:t>
      </w:r>
      <w:proofErr w:type="spellStart"/>
      <w:r w:rsidR="001A0019" w:rsidRPr="001A0019">
        <w:t>pelatihan</w:t>
      </w:r>
      <w:proofErr w:type="spellEnd"/>
      <w:r w:rsidR="001A0019" w:rsidRPr="001A0019">
        <w:t xml:space="preserve"> </w:t>
      </w:r>
      <w:proofErr w:type="spellStart"/>
      <w:r w:rsidR="001A0019" w:rsidRPr="001A0019">
        <w:t>dan</w:t>
      </w:r>
      <w:proofErr w:type="spellEnd"/>
      <w:r w:rsidR="001A0019" w:rsidRPr="001A0019">
        <w:t xml:space="preserve"> </w:t>
      </w:r>
      <w:proofErr w:type="spellStart"/>
      <w:r w:rsidR="001A0019" w:rsidRPr="001A0019">
        <w:t>konsultasi</w:t>
      </w:r>
      <w:proofErr w:type="spellEnd"/>
      <w:r w:rsidR="001A0019" w:rsidRPr="001A0019">
        <w:t>,</w:t>
      </w:r>
      <w:r w:rsidR="001A0019">
        <w:t xml:space="preserve"> </w:t>
      </w:r>
      <w:proofErr w:type="spellStart"/>
      <w:r w:rsidR="001A0019" w:rsidRPr="001A0019">
        <w:t>kekuatan</w:t>
      </w:r>
      <w:proofErr w:type="spellEnd"/>
      <w:r w:rsidR="001A0019" w:rsidRPr="001A0019">
        <w:t xml:space="preserve"> </w:t>
      </w:r>
      <w:proofErr w:type="spellStart"/>
      <w:r w:rsidR="001A0019" w:rsidRPr="001A0019">
        <w:t>promosi</w:t>
      </w:r>
      <w:proofErr w:type="spellEnd"/>
      <w:r w:rsidR="001A0019" w:rsidRPr="001A0019">
        <w:t xml:space="preserve"> </w:t>
      </w:r>
      <w:proofErr w:type="spellStart"/>
      <w:r w:rsidR="001A0019" w:rsidRPr="001A0019">
        <w:t>bersama</w:t>
      </w:r>
      <w:proofErr w:type="spellEnd"/>
      <w:r w:rsidR="001A0019" w:rsidRPr="001A0019">
        <w:t xml:space="preserve"> (</w:t>
      </w:r>
      <w:proofErr w:type="spellStart"/>
      <w:r w:rsidR="001A0019" w:rsidRPr="001A0019">
        <w:t>antara</w:t>
      </w:r>
      <w:proofErr w:type="spellEnd"/>
      <w:r w:rsidR="001A0019" w:rsidRPr="001A0019">
        <w:t xml:space="preserve"> </w:t>
      </w:r>
      <w:proofErr w:type="spellStart"/>
      <w:r w:rsidR="001A0019" w:rsidRPr="001A0019">
        <w:t>pemilik</w:t>
      </w:r>
      <w:proofErr w:type="spellEnd"/>
      <w:r w:rsidR="001A0019" w:rsidRPr="001A0019">
        <w:t xml:space="preserve"> </w:t>
      </w:r>
      <w:proofErr w:type="spellStart"/>
      <w:r w:rsidR="001A0019" w:rsidRPr="001A0019">
        <w:t>waralaba</w:t>
      </w:r>
      <w:proofErr w:type="spellEnd"/>
      <w:r w:rsidR="001A0019" w:rsidRPr="001A0019">
        <w:t xml:space="preserve"> </w:t>
      </w:r>
      <w:proofErr w:type="spellStart"/>
      <w:r w:rsidR="001A0019" w:rsidRPr="001A0019">
        <w:t>dan</w:t>
      </w:r>
      <w:proofErr w:type="spellEnd"/>
      <w:r w:rsidR="001A0019">
        <w:t xml:space="preserve"> </w:t>
      </w:r>
      <w:proofErr w:type="spellStart"/>
      <w:r w:rsidR="001A0019" w:rsidRPr="001A0019">
        <w:t>pemegang</w:t>
      </w:r>
      <w:proofErr w:type="spellEnd"/>
      <w:r w:rsidR="001A0019" w:rsidRPr="001A0019">
        <w:t xml:space="preserve"> </w:t>
      </w:r>
      <w:proofErr w:type="spellStart"/>
      <w:r w:rsidR="001A0019" w:rsidRPr="001A0019">
        <w:t>waralaba</w:t>
      </w:r>
      <w:proofErr w:type="spellEnd"/>
      <w:r w:rsidR="001A0019" w:rsidRPr="001A0019">
        <w:t xml:space="preserve">) </w:t>
      </w:r>
      <w:proofErr w:type="spellStart"/>
      <w:r w:rsidR="001A0019" w:rsidRPr="001A0019">
        <w:t>dan</w:t>
      </w:r>
      <w:proofErr w:type="spellEnd"/>
      <w:r w:rsidR="001A0019" w:rsidRPr="001A0019">
        <w:t xml:space="preserve"> </w:t>
      </w:r>
      <w:proofErr w:type="spellStart"/>
      <w:r w:rsidR="001A0019" w:rsidRPr="001A0019">
        <w:t>memperoleh</w:t>
      </w:r>
      <w:proofErr w:type="spellEnd"/>
      <w:r w:rsidR="001A0019" w:rsidRPr="001A0019">
        <w:t xml:space="preserve"> </w:t>
      </w:r>
      <w:proofErr w:type="spellStart"/>
      <w:r w:rsidR="001A0019" w:rsidRPr="001A0019">
        <w:t>hasil</w:t>
      </w:r>
      <w:proofErr w:type="spellEnd"/>
      <w:r w:rsidR="001A0019" w:rsidRPr="001A0019">
        <w:t xml:space="preserve"> </w:t>
      </w:r>
      <w:proofErr w:type="spellStart"/>
      <w:r w:rsidR="001A0019" w:rsidRPr="001A0019">
        <w:t>riset</w:t>
      </w:r>
      <w:proofErr w:type="spellEnd"/>
      <w:r w:rsidR="001A0019">
        <w:t xml:space="preserve"> </w:t>
      </w:r>
      <w:proofErr w:type="spellStart"/>
      <w:r w:rsidR="001A0019" w:rsidRPr="001A0019">
        <w:t>pengembangan</w:t>
      </w:r>
      <w:proofErr w:type="spellEnd"/>
      <w:r w:rsidR="001A0019" w:rsidRPr="001A0019">
        <w:t xml:space="preserve"> </w:t>
      </w:r>
      <w:proofErr w:type="spellStart"/>
      <w:r w:rsidR="001A0019" w:rsidRPr="001A0019">
        <w:t>secara</w:t>
      </w:r>
      <w:proofErr w:type="spellEnd"/>
      <w:r w:rsidR="001A0019" w:rsidRPr="001A0019">
        <w:t xml:space="preserve"> gratis </w:t>
      </w:r>
      <w:proofErr w:type="spellStart"/>
      <w:r w:rsidR="001F46E2">
        <w:t>dan</w:t>
      </w:r>
      <w:proofErr w:type="spellEnd"/>
      <w:r w:rsidR="001A0019" w:rsidRPr="001A0019">
        <w:t xml:space="preserve"> </w:t>
      </w:r>
      <w:proofErr w:type="spellStart"/>
      <w:r w:rsidR="001F46E2">
        <w:t>berkelanjutan</w:t>
      </w:r>
      <w:proofErr w:type="spellEnd"/>
      <w:r w:rsidR="001A0019" w:rsidRPr="001A0019">
        <w:t>.</w:t>
      </w:r>
    </w:p>
    <w:p w:rsidR="00926EA0" w:rsidRPr="005B63D0" w:rsidRDefault="00926EA0" w:rsidP="00926EA0">
      <w:pPr>
        <w:spacing w:line="480" w:lineRule="auto"/>
        <w:ind w:firstLine="748"/>
        <w:jc w:val="both"/>
        <w:rPr>
          <w:lang w:val="id-ID"/>
        </w:rPr>
      </w:pPr>
      <w:r w:rsidRPr="005B63D0">
        <w:rPr>
          <w:lang w:val="id-ID"/>
        </w:rPr>
        <w:t>Yohanes (2006) menyebutkan bahwa konsep bisnis waralaba (</w:t>
      </w:r>
      <w:r w:rsidRPr="00300C6C">
        <w:rPr>
          <w:i/>
          <w:iCs/>
          <w:lang w:val="id-ID"/>
        </w:rPr>
        <w:t>franchise</w:t>
      </w:r>
      <w:r w:rsidRPr="005B63D0">
        <w:rPr>
          <w:lang w:val="id-ID"/>
        </w:rPr>
        <w:t xml:space="preserve">) akhir-akhir ini telah menjadi salah satu </w:t>
      </w:r>
      <w:r w:rsidRPr="002D78DA">
        <w:rPr>
          <w:i/>
          <w:iCs/>
          <w:lang w:val="id-ID"/>
        </w:rPr>
        <w:t>trendsetter</w:t>
      </w:r>
      <w:r w:rsidRPr="005B63D0">
        <w:rPr>
          <w:lang w:val="id-ID"/>
        </w:rPr>
        <w:t xml:space="preserve"> yang memberi warna baru </w:t>
      </w:r>
      <w:r w:rsidRPr="005B63D0">
        <w:rPr>
          <w:lang w:val="id-ID"/>
        </w:rPr>
        <w:lastRenderedPageBreak/>
        <w:t>dalam dinamika perekonomian Indonesia. Setidaknya dalam tiga tahun terakhir, animo masyarakat Indonesia terhadap munculnya peluang usaha waralaba sangat signifikan. Animo ini terefleksi pada dua cermin yakni jumlah pembeli waralaba dan jumlah peluang usaha yang terkonversi menjadi waralaba.</w:t>
      </w:r>
    </w:p>
    <w:p w:rsidR="00926EA0" w:rsidRPr="008246E5" w:rsidRDefault="00926EA0" w:rsidP="00926EA0">
      <w:pPr>
        <w:spacing w:line="480" w:lineRule="auto"/>
        <w:ind w:firstLine="748"/>
        <w:jc w:val="both"/>
        <w:rPr>
          <w:rStyle w:val="textregion391"/>
        </w:rPr>
      </w:pPr>
      <w:r w:rsidRPr="005B63D0">
        <w:rPr>
          <w:lang w:val="id-ID"/>
        </w:rPr>
        <w:t>Waralaba dalam dunia bisnis terkenal dengan istilah "</w:t>
      </w:r>
      <w:r w:rsidRPr="005B63D0">
        <w:rPr>
          <w:i/>
          <w:iCs/>
          <w:lang w:val="id-ID"/>
        </w:rPr>
        <w:t>Franchise</w:t>
      </w:r>
      <w:r w:rsidRPr="005B63D0">
        <w:rPr>
          <w:lang w:val="id-ID"/>
        </w:rPr>
        <w:t>", yaitu pemberian sebuah lisensi oleh suatu pihak (perorangan maupun perusahaan) sebagai pemberi waralaba, kepada pihak lain sebagai penerima waralaba, untuk berusaha</w:t>
      </w:r>
      <w:r w:rsidR="00EE285E">
        <w:rPr>
          <w:lang w:val="id-ID"/>
        </w:rPr>
        <w:t xml:space="preserve"> dengan menggunakan merk dagang atau</w:t>
      </w:r>
      <w:r w:rsidRPr="005B63D0">
        <w:rPr>
          <w:lang w:val="id-ID"/>
        </w:rPr>
        <w:t xml:space="preserve"> nama dagangnya, dan untuk menggunakan keseluruhan sistem bisnisnya. </w:t>
      </w:r>
      <w:proofErr w:type="spellStart"/>
      <w:proofErr w:type="gramStart"/>
      <w:r w:rsidRPr="008246E5">
        <w:t>Pemberi</w:t>
      </w:r>
      <w:proofErr w:type="spellEnd"/>
      <w:r w:rsidRPr="008246E5">
        <w:t xml:space="preserve"> </w:t>
      </w:r>
      <w:proofErr w:type="spellStart"/>
      <w:r w:rsidRPr="008246E5">
        <w:t>waralaba</w:t>
      </w:r>
      <w:proofErr w:type="spellEnd"/>
      <w:r w:rsidRPr="008246E5">
        <w:t xml:space="preserve"> </w:t>
      </w:r>
      <w:proofErr w:type="spellStart"/>
      <w:r w:rsidRPr="008246E5">
        <w:t>biasa</w:t>
      </w:r>
      <w:proofErr w:type="spellEnd"/>
      <w:r w:rsidRPr="008246E5">
        <w:t xml:space="preserve"> </w:t>
      </w:r>
      <w:proofErr w:type="spellStart"/>
      <w:r w:rsidRPr="008246E5">
        <w:t>disebut</w:t>
      </w:r>
      <w:proofErr w:type="spellEnd"/>
      <w:r w:rsidRPr="008246E5">
        <w:t xml:space="preserve"> </w:t>
      </w:r>
      <w:r w:rsidRPr="008246E5">
        <w:rPr>
          <w:i/>
          <w:iCs/>
        </w:rPr>
        <w:t>franchiser</w:t>
      </w:r>
      <w:r w:rsidRPr="008246E5">
        <w:t xml:space="preserve"> </w:t>
      </w:r>
      <w:proofErr w:type="spellStart"/>
      <w:r w:rsidRPr="008246E5">
        <w:t>dan</w:t>
      </w:r>
      <w:proofErr w:type="spellEnd"/>
      <w:r w:rsidRPr="008246E5">
        <w:t xml:space="preserve"> </w:t>
      </w:r>
      <w:proofErr w:type="spellStart"/>
      <w:r w:rsidRPr="008246E5">
        <w:t>penerima</w:t>
      </w:r>
      <w:proofErr w:type="spellEnd"/>
      <w:r w:rsidRPr="008246E5">
        <w:t xml:space="preserve"> </w:t>
      </w:r>
      <w:proofErr w:type="spellStart"/>
      <w:r w:rsidRPr="008246E5">
        <w:t>waralaba</w:t>
      </w:r>
      <w:proofErr w:type="spellEnd"/>
      <w:r w:rsidRPr="008246E5">
        <w:t xml:space="preserve"> </w:t>
      </w:r>
      <w:proofErr w:type="spellStart"/>
      <w:r w:rsidRPr="008246E5">
        <w:t>disebut</w:t>
      </w:r>
      <w:proofErr w:type="spellEnd"/>
      <w:r w:rsidRPr="008246E5">
        <w:t xml:space="preserve"> </w:t>
      </w:r>
      <w:r w:rsidRPr="008246E5">
        <w:rPr>
          <w:i/>
          <w:iCs/>
        </w:rPr>
        <w:t>franchisee</w:t>
      </w:r>
      <w:r w:rsidRPr="008246E5">
        <w:t xml:space="preserve"> (</w:t>
      </w:r>
      <w:proofErr w:type="spellStart"/>
      <w:r w:rsidR="00F33E93">
        <w:t>Rini</w:t>
      </w:r>
      <w:proofErr w:type="spellEnd"/>
      <w:r w:rsidRPr="008246E5">
        <w:t>, 2004).</w:t>
      </w:r>
      <w:proofErr w:type="gramEnd"/>
    </w:p>
    <w:p w:rsidR="003960F6" w:rsidRDefault="00FE64F1" w:rsidP="00F17731">
      <w:pPr>
        <w:spacing w:line="480" w:lineRule="auto"/>
        <w:ind w:firstLine="748"/>
        <w:jc w:val="both"/>
        <w:rPr>
          <w:lang w:val="id-ID"/>
        </w:rPr>
      </w:pPr>
      <w:r>
        <w:rPr>
          <w:lang w:val="id-ID"/>
        </w:rPr>
        <w:t>Winarto</w:t>
      </w:r>
      <w:r w:rsidR="00926EA0" w:rsidRPr="008246E5">
        <w:rPr>
          <w:rStyle w:val="HTMLTypewriter2"/>
          <w:rFonts w:ascii="Times New Roman" w:hAnsi="Times New Roman" w:cs="Times New Roman"/>
          <w:sz w:val="24"/>
          <w:szCs w:val="24"/>
          <w:lang w:val="id-ID"/>
        </w:rPr>
        <w:t xml:space="preserve"> (2007) mengatakan bahwa b</w:t>
      </w:r>
      <w:r w:rsidR="00926EA0" w:rsidRPr="008246E5">
        <w:rPr>
          <w:rStyle w:val="HTMLTypewriter2"/>
          <w:rFonts w:ascii="Times New Roman" w:hAnsi="Times New Roman" w:cs="Times New Roman"/>
          <w:sz w:val="24"/>
          <w:szCs w:val="24"/>
          <w:lang w:val="sv-SE"/>
        </w:rPr>
        <w:t xml:space="preserve">isnis waralaba adalah tren bisnis masa depan dengan risiko kegagalan yang kecil. Sebuah penelitian yang dilakukan </w:t>
      </w:r>
      <w:r w:rsidR="00926EA0" w:rsidRPr="00D22893">
        <w:rPr>
          <w:rStyle w:val="HTMLTypewriter2"/>
          <w:rFonts w:ascii="Times New Roman" w:hAnsi="Times New Roman" w:cs="Times New Roman"/>
          <w:i/>
          <w:sz w:val="24"/>
          <w:szCs w:val="24"/>
          <w:lang w:val="sv-SE"/>
        </w:rPr>
        <w:t>The US Federation Trade Comission</w:t>
      </w:r>
      <w:r w:rsidR="00926EA0" w:rsidRPr="008246E5">
        <w:rPr>
          <w:rStyle w:val="HTMLTypewriter2"/>
          <w:rFonts w:ascii="Times New Roman" w:hAnsi="Times New Roman" w:cs="Times New Roman"/>
          <w:sz w:val="24"/>
          <w:szCs w:val="24"/>
          <w:lang w:val="sv-SE"/>
        </w:rPr>
        <w:t xml:space="preserve"> dan </w:t>
      </w:r>
      <w:r w:rsidR="00926EA0" w:rsidRPr="008246E5">
        <w:rPr>
          <w:lang w:val="sv-SE"/>
        </w:rPr>
        <w:t>Arthur</w:t>
      </w:r>
      <w:r w:rsidR="00926EA0" w:rsidRPr="008246E5">
        <w:rPr>
          <w:rStyle w:val="HTMLTypewriter2"/>
          <w:rFonts w:ascii="Times New Roman" w:hAnsi="Times New Roman" w:cs="Times New Roman"/>
          <w:sz w:val="24"/>
          <w:szCs w:val="24"/>
          <w:lang w:val="sv-SE"/>
        </w:rPr>
        <w:t xml:space="preserve"> Andersen tahun 2000 </w:t>
      </w:r>
      <w:r w:rsidR="00D97B36">
        <w:rPr>
          <w:rStyle w:val="HTMLTypewriter2"/>
          <w:rFonts w:ascii="Times New Roman" w:hAnsi="Times New Roman" w:cs="Times New Roman"/>
          <w:sz w:val="24"/>
          <w:szCs w:val="24"/>
          <w:lang w:val="sv-SE"/>
        </w:rPr>
        <w:t xml:space="preserve">(dalam </w:t>
      </w:r>
      <w:r w:rsidR="00D97B36" w:rsidRPr="00D97B36">
        <w:rPr>
          <w:lang w:val="id-ID"/>
        </w:rPr>
        <w:t>Winarto</w:t>
      </w:r>
      <w:r w:rsidR="00D97B36">
        <w:t>,</w:t>
      </w:r>
      <w:r w:rsidR="00D97B36" w:rsidRPr="00D97B36">
        <w:rPr>
          <w:lang w:val="id-ID"/>
        </w:rPr>
        <w:t xml:space="preserve"> 2007)</w:t>
      </w:r>
      <w:r w:rsidR="00D97B36">
        <w:t xml:space="preserve"> </w:t>
      </w:r>
      <w:r w:rsidR="00926EA0" w:rsidRPr="008246E5">
        <w:rPr>
          <w:rStyle w:val="HTMLTypewriter2"/>
          <w:rFonts w:ascii="Times New Roman" w:hAnsi="Times New Roman" w:cs="Times New Roman"/>
          <w:sz w:val="24"/>
          <w:szCs w:val="24"/>
          <w:lang w:val="sv-SE"/>
        </w:rPr>
        <w:t>membuktikan bahwa bisnis waralaba hanya mempunyai 7% risiko kegagalan sementara bisnis lainnya 64%.</w:t>
      </w:r>
    </w:p>
    <w:p w:rsidR="00104EA5" w:rsidRDefault="002244E6" w:rsidP="00926EA0">
      <w:pPr>
        <w:spacing w:line="480" w:lineRule="auto"/>
        <w:ind w:firstLine="748"/>
        <w:jc w:val="both"/>
      </w:pPr>
      <w:r w:rsidRPr="002244E6">
        <w:rPr>
          <w:lang w:val="id-ID"/>
        </w:rPr>
        <w:t xml:space="preserve">Penulis </w:t>
      </w:r>
      <w:r w:rsidR="00926EA0" w:rsidRPr="002244E6">
        <w:rPr>
          <w:lang w:val="id-ID"/>
        </w:rPr>
        <w:t xml:space="preserve">menyimpulkan bahwa </w:t>
      </w:r>
      <w:r w:rsidR="006F1F54" w:rsidRPr="002244E6">
        <w:rPr>
          <w:lang w:val="id-ID"/>
        </w:rPr>
        <w:t>pengetahuan</w:t>
      </w:r>
      <w:r w:rsidR="00926EA0" w:rsidRPr="002244E6">
        <w:rPr>
          <w:lang w:val="id-ID"/>
        </w:rPr>
        <w:t xml:space="preserve"> terhadap sistem bisnis waralaba ialah </w:t>
      </w:r>
      <w:r w:rsidR="00104EA5">
        <w:rPr>
          <w:lang w:val="id-ID"/>
        </w:rPr>
        <w:t>segala bentuk</w:t>
      </w:r>
      <w:r w:rsidR="00104EA5" w:rsidRPr="002244E6">
        <w:rPr>
          <w:lang w:val="id-ID"/>
        </w:rPr>
        <w:t xml:space="preserve"> </w:t>
      </w:r>
      <w:hyperlink r:id="rId8" w:tooltip="Informasi" w:history="1">
        <w:r w:rsidR="00104EA5" w:rsidRPr="002244E6">
          <w:rPr>
            <w:rStyle w:val="Hyperlink"/>
            <w:color w:val="auto"/>
            <w:u w:val="none"/>
            <w:lang w:val="id-ID"/>
          </w:rPr>
          <w:t>informasi</w:t>
        </w:r>
      </w:hyperlink>
      <w:r w:rsidR="00104EA5" w:rsidRPr="002244E6">
        <w:rPr>
          <w:lang w:val="id-ID"/>
        </w:rPr>
        <w:t xml:space="preserve"> mengenai sistem bisnis atau metode pemasaran waralaba yang diketahui atau disadari dan diperoleh manusia melalui pengamatan inderawi</w:t>
      </w:r>
      <w:r w:rsidR="00C91CFC" w:rsidRPr="002244E6">
        <w:rPr>
          <w:lang w:val="id-ID"/>
        </w:rPr>
        <w:t xml:space="preserve"> dan</w:t>
      </w:r>
      <w:r w:rsidR="00104EA5" w:rsidRPr="002244E6">
        <w:rPr>
          <w:lang w:val="id-ID"/>
        </w:rPr>
        <w:t xml:space="preserve"> dimunculkan ketika seseorang menggunakan indera </w:t>
      </w:r>
      <w:r w:rsidR="00104EA5" w:rsidRPr="002244E6">
        <w:rPr>
          <w:rStyle w:val="Hyperlink"/>
          <w:color w:val="auto"/>
          <w:u w:val="none"/>
          <w:lang w:val="id-ID"/>
        </w:rPr>
        <w:t>atau</w:t>
      </w:r>
      <w:r w:rsidR="00104EA5" w:rsidRPr="002244E6">
        <w:rPr>
          <w:lang w:val="id-ID"/>
        </w:rPr>
        <w:t xml:space="preserve"> akal budinya untuk mengenali sistem atau metode pemasaran waralaba </w:t>
      </w:r>
      <w:r w:rsidR="00C91CFC" w:rsidRPr="002244E6">
        <w:rPr>
          <w:lang w:val="id-ID"/>
        </w:rPr>
        <w:t>dalam</w:t>
      </w:r>
      <w:r w:rsidR="00104EA5" w:rsidRPr="002244E6">
        <w:rPr>
          <w:lang w:val="id-ID"/>
        </w:rPr>
        <w:t xml:space="preserve"> kejadian tertentu</w:t>
      </w:r>
      <w:r w:rsidR="00C91CFC" w:rsidRPr="002244E6">
        <w:rPr>
          <w:lang w:val="id-ID"/>
        </w:rPr>
        <w:t>.</w:t>
      </w:r>
    </w:p>
    <w:p w:rsidR="006138A0" w:rsidRDefault="00950CA6" w:rsidP="006138A0">
      <w:pPr>
        <w:spacing w:line="480" w:lineRule="auto"/>
        <w:ind w:firstLine="748"/>
        <w:jc w:val="both"/>
      </w:pPr>
      <w:proofErr w:type="spellStart"/>
      <w:r>
        <w:t>Dengan</w:t>
      </w:r>
      <w:proofErr w:type="spellEnd"/>
      <w:r>
        <w:t xml:space="preserve"> </w:t>
      </w:r>
      <w:proofErr w:type="spellStart"/>
      <w:r>
        <w:t>memiliki</w:t>
      </w:r>
      <w:proofErr w:type="spellEnd"/>
      <w:r>
        <w:t xml:space="preserve"> </w:t>
      </w:r>
      <w:proofErr w:type="spellStart"/>
      <w:r>
        <w:t>pengetahuan</w:t>
      </w:r>
      <w:proofErr w:type="spellEnd"/>
      <w:r>
        <w:t xml:space="preserve"> </w:t>
      </w:r>
      <w:proofErr w:type="spellStart"/>
      <w:r>
        <w:t>terhadap</w:t>
      </w:r>
      <w:proofErr w:type="spellEnd"/>
      <w:r>
        <w:t xml:space="preserve"> </w:t>
      </w:r>
      <w:proofErr w:type="spellStart"/>
      <w:r>
        <w:t>sistem</w:t>
      </w:r>
      <w:proofErr w:type="spellEnd"/>
      <w:r>
        <w:t xml:space="preserve"> </w:t>
      </w:r>
      <w:proofErr w:type="spellStart"/>
      <w:r>
        <w:t>bisnis</w:t>
      </w:r>
      <w:proofErr w:type="spellEnd"/>
      <w:r>
        <w:t xml:space="preserve"> </w:t>
      </w:r>
      <w:proofErr w:type="spellStart"/>
      <w:r>
        <w:t>waralaba</w:t>
      </w:r>
      <w:proofErr w:type="spellEnd"/>
      <w:r>
        <w:t xml:space="preserve">, </w:t>
      </w:r>
      <w:proofErr w:type="spellStart"/>
      <w:r>
        <w:t>mahasiswa</w:t>
      </w:r>
      <w:proofErr w:type="spellEnd"/>
      <w:r>
        <w:t xml:space="preserve"> </w:t>
      </w:r>
      <w:proofErr w:type="spellStart"/>
      <w:proofErr w:type="gramStart"/>
      <w:r>
        <w:t>akan</w:t>
      </w:r>
      <w:proofErr w:type="spellEnd"/>
      <w:proofErr w:type="gramEnd"/>
      <w:r>
        <w:t xml:space="preserve"> </w:t>
      </w:r>
      <w:proofErr w:type="spellStart"/>
      <w:r w:rsidR="006138A0">
        <w:t>lebih</w:t>
      </w:r>
      <w:proofErr w:type="spellEnd"/>
      <w:r w:rsidR="006138A0">
        <w:t xml:space="preserve"> </w:t>
      </w:r>
      <w:proofErr w:type="spellStart"/>
      <w:r w:rsidR="006138A0">
        <w:t>mengerti</w:t>
      </w:r>
      <w:proofErr w:type="spellEnd"/>
      <w:r w:rsidR="006138A0">
        <w:t xml:space="preserve"> </w:t>
      </w:r>
      <w:proofErr w:type="spellStart"/>
      <w:r w:rsidR="006138A0">
        <w:t>dan</w:t>
      </w:r>
      <w:proofErr w:type="spellEnd"/>
      <w:r w:rsidR="006138A0">
        <w:t xml:space="preserve"> </w:t>
      </w:r>
      <w:proofErr w:type="spellStart"/>
      <w:r w:rsidR="006138A0">
        <w:t>memahami</w:t>
      </w:r>
      <w:proofErr w:type="spellEnd"/>
      <w:r w:rsidR="006138A0">
        <w:t xml:space="preserve"> </w:t>
      </w:r>
      <w:proofErr w:type="spellStart"/>
      <w:r w:rsidR="006138A0">
        <w:t>sistem</w:t>
      </w:r>
      <w:proofErr w:type="spellEnd"/>
      <w:r w:rsidR="006138A0">
        <w:t xml:space="preserve"> </w:t>
      </w:r>
      <w:proofErr w:type="spellStart"/>
      <w:r w:rsidR="006138A0">
        <w:t>ini</w:t>
      </w:r>
      <w:proofErr w:type="spellEnd"/>
      <w:r w:rsidR="006138A0">
        <w:t xml:space="preserve"> </w:t>
      </w:r>
      <w:proofErr w:type="spellStart"/>
      <w:r w:rsidR="00BD0BDA">
        <w:t>serta</w:t>
      </w:r>
      <w:proofErr w:type="spellEnd"/>
      <w:r w:rsidR="006138A0">
        <w:t xml:space="preserve"> </w:t>
      </w:r>
      <w:proofErr w:type="spellStart"/>
      <w:r w:rsidR="006138A0">
        <w:t>mengetahui</w:t>
      </w:r>
      <w:proofErr w:type="spellEnd"/>
      <w:r w:rsidR="006138A0">
        <w:t xml:space="preserve"> </w:t>
      </w:r>
      <w:proofErr w:type="spellStart"/>
      <w:r w:rsidR="006138A0">
        <w:t>kelebihan-kelebihan</w:t>
      </w:r>
      <w:proofErr w:type="spellEnd"/>
      <w:r w:rsidR="006138A0">
        <w:t xml:space="preserve"> </w:t>
      </w:r>
      <w:proofErr w:type="spellStart"/>
      <w:r w:rsidR="006138A0">
        <w:t>dan</w:t>
      </w:r>
      <w:proofErr w:type="spellEnd"/>
      <w:r w:rsidR="006138A0">
        <w:t xml:space="preserve"> </w:t>
      </w:r>
      <w:proofErr w:type="spellStart"/>
      <w:r w:rsidR="006138A0">
        <w:t>kemudahan</w:t>
      </w:r>
      <w:proofErr w:type="spellEnd"/>
      <w:r w:rsidR="006138A0">
        <w:t xml:space="preserve"> </w:t>
      </w:r>
      <w:proofErr w:type="spellStart"/>
      <w:r w:rsidR="006138A0">
        <w:t>penerapan</w:t>
      </w:r>
      <w:proofErr w:type="spellEnd"/>
      <w:r w:rsidR="006138A0">
        <w:t xml:space="preserve"> </w:t>
      </w:r>
      <w:proofErr w:type="spellStart"/>
      <w:r w:rsidR="00BD0BDA">
        <w:t>sistem</w:t>
      </w:r>
      <w:proofErr w:type="spellEnd"/>
      <w:r w:rsidR="006138A0">
        <w:t xml:space="preserve"> </w:t>
      </w:r>
      <w:proofErr w:type="spellStart"/>
      <w:r w:rsidR="006138A0">
        <w:t>ini</w:t>
      </w:r>
      <w:proofErr w:type="spellEnd"/>
      <w:r w:rsidR="006138A0">
        <w:t xml:space="preserve"> </w:t>
      </w:r>
      <w:proofErr w:type="spellStart"/>
      <w:r w:rsidR="006138A0">
        <w:t>dari</w:t>
      </w:r>
      <w:r w:rsidR="00511A2A">
        <w:t>pada</w:t>
      </w:r>
      <w:proofErr w:type="spellEnd"/>
      <w:r w:rsidR="006138A0">
        <w:t xml:space="preserve"> </w:t>
      </w:r>
      <w:proofErr w:type="spellStart"/>
      <w:r w:rsidR="00BD0BDA">
        <w:t>sistem</w:t>
      </w:r>
      <w:proofErr w:type="spellEnd"/>
      <w:r w:rsidR="006138A0">
        <w:t xml:space="preserve"> </w:t>
      </w:r>
      <w:proofErr w:type="spellStart"/>
      <w:r w:rsidR="006138A0">
        <w:t>bisnis</w:t>
      </w:r>
      <w:proofErr w:type="spellEnd"/>
      <w:r w:rsidR="006138A0">
        <w:t xml:space="preserve"> </w:t>
      </w:r>
      <w:proofErr w:type="spellStart"/>
      <w:r w:rsidR="006138A0">
        <w:lastRenderedPageBreak/>
        <w:t>lainnya</w:t>
      </w:r>
      <w:proofErr w:type="spellEnd"/>
      <w:r w:rsidR="006138A0">
        <w:t xml:space="preserve">. </w:t>
      </w:r>
      <w:proofErr w:type="spellStart"/>
      <w:r w:rsidR="00BD0BDA">
        <w:t>Winarto</w:t>
      </w:r>
      <w:proofErr w:type="spellEnd"/>
      <w:r w:rsidR="00BD0BDA">
        <w:t xml:space="preserve"> (2007) </w:t>
      </w:r>
      <w:proofErr w:type="spellStart"/>
      <w:r w:rsidR="00BD0BDA">
        <w:t>menyebutkan</w:t>
      </w:r>
      <w:proofErr w:type="spellEnd"/>
      <w:r w:rsidR="00BD0BDA">
        <w:t xml:space="preserve"> </w:t>
      </w:r>
      <w:proofErr w:type="spellStart"/>
      <w:r w:rsidR="00BD0BDA">
        <w:t>bahwa</w:t>
      </w:r>
      <w:proofErr w:type="spellEnd"/>
      <w:r w:rsidR="00BD0BDA">
        <w:t xml:space="preserve"> </w:t>
      </w:r>
      <w:proofErr w:type="spellStart"/>
      <w:r w:rsidR="00BD0BDA">
        <w:t>jika</w:t>
      </w:r>
      <w:proofErr w:type="spellEnd"/>
      <w:r w:rsidR="00BD0BDA">
        <w:t xml:space="preserve"> </w:t>
      </w:r>
      <w:proofErr w:type="spellStart"/>
      <w:r w:rsidR="006138A0">
        <w:t>t</w:t>
      </w:r>
      <w:r w:rsidR="006138A0" w:rsidRPr="006138A0">
        <w:t>idak</w:t>
      </w:r>
      <w:proofErr w:type="spellEnd"/>
      <w:r w:rsidR="006138A0" w:rsidRPr="006138A0">
        <w:t xml:space="preserve"> </w:t>
      </w:r>
      <w:proofErr w:type="spellStart"/>
      <w:r w:rsidR="006138A0" w:rsidRPr="006138A0">
        <w:t>tahu</w:t>
      </w:r>
      <w:proofErr w:type="spellEnd"/>
      <w:r w:rsidR="006138A0" w:rsidRPr="006138A0">
        <w:t xml:space="preserve"> </w:t>
      </w:r>
      <w:proofErr w:type="spellStart"/>
      <w:proofErr w:type="gramStart"/>
      <w:r w:rsidR="006138A0" w:rsidRPr="006138A0">
        <w:t>cara</w:t>
      </w:r>
      <w:proofErr w:type="spellEnd"/>
      <w:proofErr w:type="gramEnd"/>
      <w:r w:rsidR="006138A0" w:rsidRPr="006138A0">
        <w:t xml:space="preserve"> </w:t>
      </w:r>
      <w:proofErr w:type="spellStart"/>
      <w:r w:rsidR="006138A0" w:rsidRPr="006138A0">
        <w:t>membangun</w:t>
      </w:r>
      <w:proofErr w:type="spellEnd"/>
      <w:r w:rsidR="006138A0" w:rsidRPr="006138A0">
        <w:t xml:space="preserve"> </w:t>
      </w:r>
      <w:proofErr w:type="spellStart"/>
      <w:r w:rsidR="006138A0" w:rsidRPr="006138A0">
        <w:t>sebuah</w:t>
      </w:r>
      <w:proofErr w:type="spellEnd"/>
      <w:r w:rsidR="006138A0">
        <w:t xml:space="preserve"> </w:t>
      </w:r>
      <w:proofErr w:type="spellStart"/>
      <w:r w:rsidR="006138A0" w:rsidRPr="006138A0">
        <w:t>sistem</w:t>
      </w:r>
      <w:proofErr w:type="spellEnd"/>
      <w:r w:rsidR="006138A0" w:rsidRPr="006138A0">
        <w:t xml:space="preserve">, </w:t>
      </w:r>
      <w:proofErr w:type="spellStart"/>
      <w:r w:rsidR="006138A0" w:rsidRPr="006138A0">
        <w:t>waralaba</w:t>
      </w:r>
      <w:proofErr w:type="spellEnd"/>
      <w:r w:rsidR="006138A0" w:rsidRPr="006138A0">
        <w:t xml:space="preserve"> </w:t>
      </w:r>
      <w:proofErr w:type="spellStart"/>
      <w:r w:rsidR="006138A0" w:rsidRPr="006138A0">
        <w:t>dapat</w:t>
      </w:r>
      <w:proofErr w:type="spellEnd"/>
      <w:r w:rsidR="006138A0" w:rsidRPr="006138A0">
        <w:t xml:space="preserve"> </w:t>
      </w:r>
      <w:proofErr w:type="spellStart"/>
      <w:r w:rsidR="006138A0" w:rsidRPr="006138A0">
        <w:t>menjadi</w:t>
      </w:r>
      <w:proofErr w:type="spellEnd"/>
      <w:r w:rsidR="006138A0" w:rsidRPr="006138A0">
        <w:t xml:space="preserve"> </w:t>
      </w:r>
      <w:proofErr w:type="spellStart"/>
      <w:r w:rsidR="006138A0" w:rsidRPr="006138A0">
        <w:t>solusinya</w:t>
      </w:r>
      <w:proofErr w:type="spellEnd"/>
      <w:r w:rsidR="00BD0BDA">
        <w:t>,</w:t>
      </w:r>
      <w:r w:rsidR="006138A0">
        <w:t xml:space="preserve"> </w:t>
      </w:r>
      <w:proofErr w:type="spellStart"/>
      <w:r w:rsidR="006138A0">
        <w:t>karena</w:t>
      </w:r>
      <w:proofErr w:type="spellEnd"/>
      <w:r w:rsidR="006138A0">
        <w:t xml:space="preserve"> </w:t>
      </w:r>
      <w:proofErr w:type="spellStart"/>
      <w:r w:rsidR="00A963AF">
        <w:t>dengan</w:t>
      </w:r>
      <w:proofErr w:type="spellEnd"/>
      <w:r w:rsidR="00A963AF">
        <w:t xml:space="preserve"> </w:t>
      </w:r>
      <w:proofErr w:type="spellStart"/>
      <w:r w:rsidR="006138A0">
        <w:t>sistem</w:t>
      </w:r>
      <w:proofErr w:type="spellEnd"/>
      <w:r w:rsidR="006138A0">
        <w:t xml:space="preserve"> </w:t>
      </w:r>
      <w:proofErr w:type="spellStart"/>
      <w:r w:rsidR="006138A0">
        <w:t>bisnis</w:t>
      </w:r>
      <w:proofErr w:type="spellEnd"/>
      <w:r w:rsidR="006138A0">
        <w:t xml:space="preserve"> </w:t>
      </w:r>
      <w:proofErr w:type="spellStart"/>
      <w:r w:rsidR="006138A0">
        <w:t>ini</w:t>
      </w:r>
      <w:proofErr w:type="spellEnd"/>
      <w:r w:rsidR="006138A0">
        <w:t xml:space="preserve"> </w:t>
      </w:r>
      <w:proofErr w:type="spellStart"/>
      <w:r w:rsidR="00A963AF">
        <w:t>akan</w:t>
      </w:r>
      <w:proofErr w:type="spellEnd"/>
      <w:r w:rsidR="00A963AF">
        <w:t xml:space="preserve"> </w:t>
      </w:r>
      <w:proofErr w:type="spellStart"/>
      <w:r w:rsidR="00A963AF">
        <w:t>mendapatkan</w:t>
      </w:r>
      <w:proofErr w:type="spellEnd"/>
      <w:r w:rsidR="00622B6C">
        <w:t xml:space="preserve"> </w:t>
      </w:r>
      <w:proofErr w:type="spellStart"/>
      <w:r w:rsidR="00622B6C">
        <w:t>hak</w:t>
      </w:r>
      <w:proofErr w:type="spellEnd"/>
      <w:r w:rsidR="00622B6C">
        <w:t xml:space="preserve"> </w:t>
      </w:r>
      <w:proofErr w:type="spellStart"/>
      <w:r w:rsidR="00622B6C">
        <w:t>penggunaan</w:t>
      </w:r>
      <w:proofErr w:type="spellEnd"/>
      <w:r w:rsidR="00622B6C">
        <w:t xml:space="preserve"> </w:t>
      </w:r>
      <w:proofErr w:type="spellStart"/>
      <w:r w:rsidR="00622B6C">
        <w:t>nama</w:t>
      </w:r>
      <w:proofErr w:type="spellEnd"/>
      <w:r w:rsidR="00622B6C">
        <w:t xml:space="preserve">, logo </w:t>
      </w:r>
      <w:proofErr w:type="spellStart"/>
      <w:r w:rsidR="00622B6C">
        <w:t>dan</w:t>
      </w:r>
      <w:proofErr w:type="spellEnd"/>
      <w:r w:rsidR="00622B6C">
        <w:t xml:space="preserve"> </w:t>
      </w:r>
      <w:proofErr w:type="spellStart"/>
      <w:r w:rsidR="00622B6C">
        <w:t>merk</w:t>
      </w:r>
      <w:proofErr w:type="spellEnd"/>
      <w:r w:rsidR="00622B6C">
        <w:t xml:space="preserve"> yang </w:t>
      </w:r>
      <w:proofErr w:type="spellStart"/>
      <w:r w:rsidR="00622B6C">
        <w:t>sudah</w:t>
      </w:r>
      <w:proofErr w:type="spellEnd"/>
      <w:r w:rsidR="00622B6C">
        <w:t xml:space="preserve"> </w:t>
      </w:r>
      <w:proofErr w:type="spellStart"/>
      <w:r w:rsidR="00622B6C">
        <w:t>dikenal</w:t>
      </w:r>
      <w:proofErr w:type="spellEnd"/>
      <w:r w:rsidR="00A963AF">
        <w:t xml:space="preserve"> </w:t>
      </w:r>
      <w:proofErr w:type="spellStart"/>
      <w:r w:rsidR="00622B6C">
        <w:t>sehingga</w:t>
      </w:r>
      <w:proofErr w:type="spellEnd"/>
      <w:r w:rsidR="006138A0">
        <w:t xml:space="preserve"> </w:t>
      </w:r>
      <w:proofErr w:type="spellStart"/>
      <w:r w:rsidR="006138A0">
        <w:t>resiko</w:t>
      </w:r>
      <w:proofErr w:type="spellEnd"/>
      <w:r w:rsidR="006138A0">
        <w:t xml:space="preserve"> </w:t>
      </w:r>
      <w:proofErr w:type="spellStart"/>
      <w:r w:rsidR="006138A0">
        <w:t>kegagalan</w:t>
      </w:r>
      <w:proofErr w:type="spellEnd"/>
      <w:r w:rsidR="006138A0">
        <w:t xml:space="preserve"> </w:t>
      </w:r>
      <w:proofErr w:type="spellStart"/>
      <w:r w:rsidR="006138A0">
        <w:t>kecil</w:t>
      </w:r>
      <w:proofErr w:type="spellEnd"/>
      <w:r w:rsidR="006138A0">
        <w:t xml:space="preserve"> </w:t>
      </w:r>
      <w:proofErr w:type="spellStart"/>
      <w:r w:rsidR="006138A0">
        <w:t>dan</w:t>
      </w:r>
      <w:proofErr w:type="spellEnd"/>
      <w:r w:rsidR="006138A0">
        <w:t xml:space="preserve"> </w:t>
      </w:r>
      <w:proofErr w:type="spellStart"/>
      <w:r w:rsidR="006138A0">
        <w:t>memiliki</w:t>
      </w:r>
      <w:proofErr w:type="spellEnd"/>
      <w:r w:rsidR="006138A0">
        <w:t xml:space="preserve"> </w:t>
      </w:r>
      <w:proofErr w:type="spellStart"/>
      <w:r w:rsidR="006138A0">
        <w:t>peluang</w:t>
      </w:r>
      <w:proofErr w:type="spellEnd"/>
      <w:r w:rsidR="006138A0">
        <w:t xml:space="preserve"> </w:t>
      </w:r>
      <w:proofErr w:type="spellStart"/>
      <w:r w:rsidR="006138A0">
        <w:t>kesuksesan</w:t>
      </w:r>
      <w:proofErr w:type="spellEnd"/>
      <w:r w:rsidR="006138A0">
        <w:t xml:space="preserve"> yang </w:t>
      </w:r>
      <w:proofErr w:type="spellStart"/>
      <w:r w:rsidR="006138A0">
        <w:t>besar</w:t>
      </w:r>
      <w:proofErr w:type="spellEnd"/>
      <w:r w:rsidR="00511A2A">
        <w:t xml:space="preserve"> </w:t>
      </w:r>
      <w:proofErr w:type="spellStart"/>
      <w:r w:rsidR="00511A2A">
        <w:t>dalam</w:t>
      </w:r>
      <w:proofErr w:type="spellEnd"/>
      <w:r w:rsidR="00511A2A">
        <w:t xml:space="preserve"> </w:t>
      </w:r>
      <w:proofErr w:type="spellStart"/>
      <w:r w:rsidR="00511A2A">
        <w:t>berwirausaha</w:t>
      </w:r>
      <w:proofErr w:type="spellEnd"/>
      <w:r w:rsidR="006138A0">
        <w:t xml:space="preserve">. </w:t>
      </w:r>
    </w:p>
    <w:p w:rsidR="00052EA6" w:rsidRDefault="00E62404" w:rsidP="006138A0">
      <w:pPr>
        <w:spacing w:line="480" w:lineRule="auto"/>
        <w:ind w:firstLine="748"/>
        <w:jc w:val="both"/>
        <w:rPr>
          <w:lang w:val="id-ID"/>
        </w:rPr>
      </w:pPr>
      <w:r>
        <w:rPr>
          <w:lang w:val="id-ID"/>
        </w:rPr>
        <w:t xml:space="preserve">Dari uraian di atas </w:t>
      </w:r>
      <w:r w:rsidR="00D669F5">
        <w:rPr>
          <w:lang w:val="id-ID"/>
        </w:rPr>
        <w:t xml:space="preserve">dapat </w:t>
      </w:r>
      <w:r>
        <w:rPr>
          <w:lang w:val="id-ID"/>
        </w:rPr>
        <w:t xml:space="preserve">disimpulkan bahwa semakin </w:t>
      </w:r>
      <w:proofErr w:type="spellStart"/>
      <w:r w:rsidR="00897314">
        <w:t>banyak</w:t>
      </w:r>
      <w:proofErr w:type="spellEnd"/>
      <w:r>
        <w:rPr>
          <w:lang w:val="id-ID"/>
        </w:rPr>
        <w:t xml:space="preserve"> informasi yang diperoleh terhadap sistem bisnis waralaba oleh mahasiswa dan semakin mendalam informasi tersebut diterima, </w:t>
      </w:r>
      <w:r w:rsidR="00653721">
        <w:rPr>
          <w:lang w:val="id-ID"/>
        </w:rPr>
        <w:t xml:space="preserve">maka </w:t>
      </w:r>
      <w:r>
        <w:rPr>
          <w:lang w:val="id-ID"/>
        </w:rPr>
        <w:t>akan</w:t>
      </w:r>
      <w:r w:rsidR="00A903BB">
        <w:rPr>
          <w:lang w:val="id-ID"/>
        </w:rPr>
        <w:t xml:space="preserve"> semakin</w:t>
      </w:r>
      <w:r>
        <w:rPr>
          <w:lang w:val="id-ID"/>
        </w:rPr>
        <w:t xml:space="preserve"> meningkatkan pengetahuan mahasiswa </w:t>
      </w:r>
      <w:r w:rsidR="00653721">
        <w:rPr>
          <w:lang w:val="id-ID"/>
        </w:rPr>
        <w:t xml:space="preserve">tersebut </w:t>
      </w:r>
      <w:r>
        <w:rPr>
          <w:lang w:val="id-ID"/>
        </w:rPr>
        <w:t>terhadap sistem bisnis waralaba</w:t>
      </w:r>
      <w:r w:rsidR="00653721">
        <w:rPr>
          <w:lang w:val="id-ID"/>
        </w:rPr>
        <w:t xml:space="preserve">. Semakin </w:t>
      </w:r>
      <w:proofErr w:type="spellStart"/>
      <w:r w:rsidR="00D97B36">
        <w:t>tinggi</w:t>
      </w:r>
      <w:proofErr w:type="spellEnd"/>
      <w:r w:rsidR="00653721">
        <w:rPr>
          <w:lang w:val="id-ID"/>
        </w:rPr>
        <w:t xml:space="preserve"> pengetahuan tersebut</w:t>
      </w:r>
      <w:r w:rsidR="00A903BB">
        <w:rPr>
          <w:lang w:val="id-ID"/>
        </w:rPr>
        <w:t>,</w:t>
      </w:r>
      <w:r w:rsidR="00653721">
        <w:rPr>
          <w:lang w:val="id-ID"/>
        </w:rPr>
        <w:t xml:space="preserve"> maka </w:t>
      </w:r>
      <w:r w:rsidR="00027FA3">
        <w:rPr>
          <w:lang w:val="id-ID"/>
        </w:rPr>
        <w:t xml:space="preserve">akan </w:t>
      </w:r>
      <w:r w:rsidR="00B74098">
        <w:rPr>
          <w:lang w:val="id-ID"/>
        </w:rPr>
        <w:t>mem</w:t>
      </w:r>
      <w:r w:rsidR="00027FA3">
        <w:rPr>
          <w:lang w:val="id-ID"/>
        </w:rPr>
        <w:t xml:space="preserve">bentuk </w:t>
      </w:r>
      <w:r w:rsidR="00653721">
        <w:rPr>
          <w:lang w:val="id-ID"/>
        </w:rPr>
        <w:t>persepsi positif terhadap sistem bisnis waralaba dan akan memunculkan ti</w:t>
      </w:r>
      <w:r w:rsidR="00A903BB">
        <w:rPr>
          <w:lang w:val="id-ID"/>
        </w:rPr>
        <w:t>n</w:t>
      </w:r>
      <w:r w:rsidR="00653721">
        <w:rPr>
          <w:lang w:val="id-ID"/>
        </w:rPr>
        <w:t>dakan untuk mencoba menerapkan sistem tersebut</w:t>
      </w:r>
      <w:r w:rsidR="00653721" w:rsidRPr="00653721">
        <w:rPr>
          <w:lang w:val="id-ID"/>
        </w:rPr>
        <w:t xml:space="preserve"> </w:t>
      </w:r>
      <w:r w:rsidR="00653721">
        <w:rPr>
          <w:lang w:val="id-ID"/>
        </w:rPr>
        <w:t xml:space="preserve">dalam berwirausaha </w:t>
      </w:r>
      <w:r w:rsidR="00B74098">
        <w:rPr>
          <w:lang w:val="id-ID"/>
        </w:rPr>
        <w:t xml:space="preserve">atau akan memunculkan intensi berwirausaha pada mahasiswa. Apabila informasi yang diterima oleh mahasiswa sangat kurang atau tidak ada sama sekali, maka pengetahuan terhadap sistem bisnis waralaba </w:t>
      </w:r>
      <w:r w:rsidR="00D669F5">
        <w:rPr>
          <w:lang w:val="id-ID"/>
        </w:rPr>
        <w:t xml:space="preserve"> sangat rendah atau </w:t>
      </w:r>
      <w:r w:rsidR="00B74098">
        <w:rPr>
          <w:lang w:val="id-ID"/>
        </w:rPr>
        <w:t>tidak ter</w:t>
      </w:r>
      <w:r w:rsidR="00D669F5">
        <w:rPr>
          <w:lang w:val="id-ID"/>
        </w:rPr>
        <w:t>jadi sehingga tidak akan memunculkan atau mempengaruhi intensi mahasiswa untuk berwirausaha.</w:t>
      </w:r>
    </w:p>
    <w:p w:rsidR="00BD1CDC" w:rsidRPr="00EF1AE8" w:rsidRDefault="006B7E8D" w:rsidP="00926EA0">
      <w:pPr>
        <w:spacing w:line="480" w:lineRule="auto"/>
        <w:ind w:firstLine="748"/>
        <w:jc w:val="both"/>
        <w:rPr>
          <w:lang w:val="id-ID"/>
        </w:rPr>
      </w:pPr>
      <w:r w:rsidRPr="00EF1AE8">
        <w:rPr>
          <w:lang w:val="id-ID"/>
        </w:rPr>
        <w:t xml:space="preserve">Berdasarkan uraian diatas, penulis tertarik untuk mengetahui lebih jauh apakah ada hubungan antara </w:t>
      </w:r>
      <w:r w:rsidR="006F1F54" w:rsidRPr="00EF1AE8">
        <w:rPr>
          <w:lang w:val="id-ID"/>
        </w:rPr>
        <w:t>pengetahuan</w:t>
      </w:r>
      <w:r w:rsidRPr="00EF1AE8">
        <w:rPr>
          <w:lang w:val="id-ID"/>
        </w:rPr>
        <w:t xml:space="preserve"> terhadap sistem bisnis waralaba dengan intensi berwirausaha pada mahasiswa tingkat akhir?</w:t>
      </w:r>
    </w:p>
    <w:p w:rsidR="00926EA0" w:rsidRDefault="00926EA0" w:rsidP="00926EA0">
      <w:pPr>
        <w:spacing w:line="480" w:lineRule="auto"/>
        <w:ind w:firstLine="748"/>
        <w:jc w:val="both"/>
        <w:rPr>
          <w:lang w:val="id-ID"/>
        </w:rPr>
      </w:pPr>
    </w:p>
    <w:p w:rsidR="00926EA0" w:rsidRPr="008246E5" w:rsidRDefault="00926EA0" w:rsidP="00926EA0">
      <w:pPr>
        <w:numPr>
          <w:ilvl w:val="0"/>
          <w:numId w:val="1"/>
        </w:numPr>
        <w:tabs>
          <w:tab w:val="clear" w:pos="720"/>
          <w:tab w:val="left" w:pos="374"/>
        </w:tabs>
        <w:spacing w:line="480" w:lineRule="auto"/>
        <w:ind w:left="0" w:firstLine="0"/>
        <w:jc w:val="center"/>
        <w:rPr>
          <w:b/>
          <w:bCs/>
          <w:lang w:val="sv-SE"/>
        </w:rPr>
      </w:pPr>
      <w:r w:rsidRPr="008246E5">
        <w:rPr>
          <w:b/>
          <w:bCs/>
          <w:lang w:val="sv-SE"/>
        </w:rPr>
        <w:t>Tujuan Penelitian</w:t>
      </w:r>
    </w:p>
    <w:p w:rsidR="00926EA0" w:rsidRPr="008246E5" w:rsidRDefault="00926EA0" w:rsidP="00926EA0">
      <w:pPr>
        <w:spacing w:line="480" w:lineRule="auto"/>
        <w:ind w:firstLine="748"/>
        <w:jc w:val="both"/>
        <w:rPr>
          <w:lang w:val="sv-SE"/>
        </w:rPr>
      </w:pPr>
      <w:r w:rsidRPr="008246E5">
        <w:rPr>
          <w:lang w:val="sv-SE"/>
        </w:rPr>
        <w:t>Penelitian ini bertujuan untuk mengetahui hubungan</w:t>
      </w:r>
      <w:r w:rsidR="00E44B27">
        <w:rPr>
          <w:lang w:val="sv-SE"/>
        </w:rPr>
        <w:t xml:space="preserve"> antara</w:t>
      </w:r>
      <w:r w:rsidRPr="008246E5">
        <w:rPr>
          <w:lang w:val="sv-SE"/>
        </w:rPr>
        <w:t xml:space="preserve"> pe</w:t>
      </w:r>
      <w:r w:rsidR="00C91CFC">
        <w:rPr>
          <w:lang w:val="sv-SE"/>
        </w:rPr>
        <w:t>ngetahuan</w:t>
      </w:r>
      <w:r w:rsidRPr="008246E5">
        <w:rPr>
          <w:lang w:val="sv-SE"/>
        </w:rPr>
        <w:t xml:space="preserve"> terhadap sistem bisnis waralaba </w:t>
      </w:r>
      <w:r>
        <w:rPr>
          <w:lang w:val="sv-SE"/>
        </w:rPr>
        <w:t>dengan</w:t>
      </w:r>
      <w:r w:rsidRPr="008246E5">
        <w:rPr>
          <w:lang w:val="sv-SE"/>
        </w:rPr>
        <w:t xml:space="preserve"> intensi berwirausaha pada mahasiswa tingkat akhir.</w:t>
      </w:r>
    </w:p>
    <w:p w:rsidR="00926EA0" w:rsidRPr="008246E5" w:rsidRDefault="00926EA0" w:rsidP="00926EA0">
      <w:pPr>
        <w:numPr>
          <w:ilvl w:val="0"/>
          <w:numId w:val="1"/>
        </w:numPr>
        <w:tabs>
          <w:tab w:val="clear" w:pos="720"/>
          <w:tab w:val="left" w:pos="374"/>
        </w:tabs>
        <w:spacing w:line="480" w:lineRule="auto"/>
        <w:ind w:left="0" w:firstLine="0"/>
        <w:jc w:val="center"/>
        <w:rPr>
          <w:b/>
          <w:bCs/>
          <w:lang w:val="sv-SE"/>
        </w:rPr>
      </w:pPr>
      <w:r w:rsidRPr="008246E5">
        <w:rPr>
          <w:b/>
          <w:bCs/>
          <w:lang w:val="sv-SE"/>
        </w:rPr>
        <w:lastRenderedPageBreak/>
        <w:t>Manfaat Penelitian</w:t>
      </w:r>
    </w:p>
    <w:p w:rsidR="00926EA0" w:rsidRDefault="00926EA0" w:rsidP="00926EA0">
      <w:pPr>
        <w:spacing w:line="480" w:lineRule="auto"/>
        <w:ind w:firstLine="748"/>
        <w:jc w:val="both"/>
        <w:rPr>
          <w:lang w:val="sv-SE"/>
        </w:rPr>
      </w:pPr>
      <w:r w:rsidRPr="008246E5">
        <w:rPr>
          <w:lang w:val="sv-SE"/>
        </w:rPr>
        <w:t>Penelitian ini diharapkan dapat memberikan manfaat baik secara teoritis maupun praktis.</w:t>
      </w:r>
    </w:p>
    <w:p w:rsidR="00926EA0" w:rsidRPr="008246E5" w:rsidRDefault="00926EA0" w:rsidP="00926EA0">
      <w:pPr>
        <w:numPr>
          <w:ilvl w:val="0"/>
          <w:numId w:val="2"/>
        </w:numPr>
        <w:tabs>
          <w:tab w:val="clear" w:pos="720"/>
        </w:tabs>
        <w:spacing w:line="480" w:lineRule="auto"/>
        <w:ind w:left="374"/>
        <w:jc w:val="both"/>
        <w:rPr>
          <w:lang w:val="sv-SE"/>
        </w:rPr>
      </w:pPr>
      <w:r w:rsidRPr="008246E5">
        <w:rPr>
          <w:lang w:val="sv-SE"/>
        </w:rPr>
        <w:t>Manfaat teoritis</w:t>
      </w:r>
    </w:p>
    <w:p w:rsidR="00926EA0" w:rsidRDefault="00926EA0" w:rsidP="00926EA0">
      <w:pPr>
        <w:spacing w:line="480" w:lineRule="auto"/>
        <w:ind w:left="374"/>
        <w:jc w:val="both"/>
        <w:rPr>
          <w:lang w:val="sv-SE"/>
        </w:rPr>
      </w:pPr>
      <w:r w:rsidRPr="008246E5">
        <w:rPr>
          <w:lang w:val="sv-SE"/>
        </w:rPr>
        <w:t>Hasil penelitian ini diharapkan dapat memberikan tambahan informasi yang berguna khususnya bagi mahasiswa Falkutas Psikologi di bidang Psikologi Industri</w:t>
      </w:r>
      <w:r>
        <w:rPr>
          <w:lang w:val="sv-SE"/>
        </w:rPr>
        <w:t xml:space="preserve"> dan</w:t>
      </w:r>
      <w:r w:rsidRPr="008246E5">
        <w:rPr>
          <w:lang w:val="sv-SE"/>
        </w:rPr>
        <w:t xml:space="preserve"> Organisasi </w:t>
      </w:r>
      <w:r>
        <w:rPr>
          <w:lang w:val="sv-SE"/>
        </w:rPr>
        <w:t>serta</w:t>
      </w:r>
      <w:r w:rsidRPr="008246E5">
        <w:rPr>
          <w:lang w:val="sv-SE"/>
        </w:rPr>
        <w:t xml:space="preserve"> kepada para pembaca pada umumnya tentang pe</w:t>
      </w:r>
      <w:r w:rsidR="00C91CFC">
        <w:rPr>
          <w:lang w:val="sv-SE"/>
        </w:rPr>
        <w:t>ngetahuan</w:t>
      </w:r>
      <w:r w:rsidRPr="008246E5">
        <w:rPr>
          <w:lang w:val="sv-SE"/>
        </w:rPr>
        <w:t xml:space="preserve"> terhadap sistem bisnis waralaba </w:t>
      </w:r>
      <w:r>
        <w:rPr>
          <w:lang w:val="sv-SE"/>
        </w:rPr>
        <w:t>dengan</w:t>
      </w:r>
      <w:r w:rsidRPr="008246E5">
        <w:rPr>
          <w:lang w:val="sv-SE"/>
        </w:rPr>
        <w:t xml:space="preserve"> intensi menjadi wirausaha pada mahasiswa tingkat akhir.</w:t>
      </w:r>
    </w:p>
    <w:p w:rsidR="00926EA0" w:rsidRPr="008246E5" w:rsidRDefault="00926EA0" w:rsidP="00926EA0">
      <w:pPr>
        <w:numPr>
          <w:ilvl w:val="0"/>
          <w:numId w:val="2"/>
        </w:numPr>
        <w:tabs>
          <w:tab w:val="clear" w:pos="720"/>
        </w:tabs>
        <w:spacing w:line="480" w:lineRule="auto"/>
        <w:ind w:left="374"/>
        <w:jc w:val="both"/>
        <w:rPr>
          <w:lang w:val="sv-SE"/>
        </w:rPr>
      </w:pPr>
      <w:r w:rsidRPr="008246E5">
        <w:rPr>
          <w:lang w:val="sv-SE"/>
        </w:rPr>
        <w:t>Manfaat praktis</w:t>
      </w:r>
    </w:p>
    <w:p w:rsidR="00926EA0" w:rsidRPr="008246E5" w:rsidRDefault="00ED3714" w:rsidP="00385E1C">
      <w:pPr>
        <w:spacing w:line="480" w:lineRule="auto"/>
        <w:ind w:left="374"/>
        <w:jc w:val="both"/>
        <w:rPr>
          <w:lang w:val="id-ID"/>
        </w:rPr>
      </w:pPr>
      <w:r>
        <w:rPr>
          <w:lang w:val="sv-SE"/>
        </w:rPr>
        <w:t>Bila hipotesis</w:t>
      </w:r>
      <w:r w:rsidR="00926EA0" w:rsidRPr="008246E5">
        <w:rPr>
          <w:lang w:val="sv-SE"/>
        </w:rPr>
        <w:t xml:space="preserve"> ini</w:t>
      </w:r>
      <w:r>
        <w:rPr>
          <w:lang w:val="sv-SE"/>
        </w:rPr>
        <w:t xml:space="preserve"> terbukti bahwa pengetahuan terhadap sistem bisnis waralaba dapat meningkatkan intensi berwirausaha pada mahasiswa, </w:t>
      </w:r>
      <w:r w:rsidR="00926EA0" w:rsidRPr="008246E5">
        <w:rPr>
          <w:lang w:val="sv-SE"/>
        </w:rPr>
        <w:t xml:space="preserve">diharapkan </w:t>
      </w:r>
      <w:r>
        <w:rPr>
          <w:lang w:val="sv-SE"/>
        </w:rPr>
        <w:t xml:space="preserve">penelitian ini </w:t>
      </w:r>
      <w:r w:rsidR="00926EA0" w:rsidRPr="008246E5">
        <w:rPr>
          <w:lang w:val="sv-SE"/>
        </w:rPr>
        <w:t xml:space="preserve">dapat digunakan oleh </w:t>
      </w:r>
      <w:r w:rsidR="00EA2ED9">
        <w:rPr>
          <w:lang w:val="sv-SE"/>
        </w:rPr>
        <w:t xml:space="preserve">pihak </w:t>
      </w:r>
      <w:r w:rsidR="00263DEB">
        <w:rPr>
          <w:lang w:val="sv-SE"/>
        </w:rPr>
        <w:t>perguruan tinggi</w:t>
      </w:r>
      <w:r w:rsidR="00EA2ED9">
        <w:rPr>
          <w:lang w:val="sv-SE"/>
        </w:rPr>
        <w:t xml:space="preserve"> di Indonesia, khususnya Universitas Mercu Buana Yogyakarta </w:t>
      </w:r>
      <w:r w:rsidR="00926EA0" w:rsidRPr="008246E5">
        <w:rPr>
          <w:lang w:val="sv-SE"/>
        </w:rPr>
        <w:t xml:space="preserve">sebagai bahan pertimbangan untuk </w:t>
      </w:r>
      <w:r>
        <w:rPr>
          <w:lang w:val="sv-SE"/>
        </w:rPr>
        <w:t xml:space="preserve">menciptakan wirausaha muda dari kalangan mahasiswa dengan </w:t>
      </w:r>
      <w:r w:rsidR="00263DEB">
        <w:rPr>
          <w:lang w:val="sv-SE"/>
        </w:rPr>
        <w:t xml:space="preserve">menambahkan pengetahuan terhadap sistem bisnis waralaba kepada siswa didiknya, </w:t>
      </w:r>
      <w:proofErr w:type="spellStart"/>
      <w:r w:rsidR="007269B1" w:rsidRPr="007269B1">
        <w:t>sehingga</w:t>
      </w:r>
      <w:proofErr w:type="spellEnd"/>
      <w:r w:rsidR="007269B1" w:rsidRPr="007269B1">
        <w:t xml:space="preserve"> </w:t>
      </w:r>
      <w:proofErr w:type="spellStart"/>
      <w:r w:rsidR="007269B1" w:rsidRPr="007269B1">
        <w:t>mahasiswa</w:t>
      </w:r>
      <w:proofErr w:type="spellEnd"/>
      <w:r w:rsidR="007269B1" w:rsidRPr="007269B1">
        <w:t xml:space="preserve"> </w:t>
      </w:r>
      <w:proofErr w:type="spellStart"/>
      <w:r w:rsidR="007269B1" w:rsidRPr="007269B1">
        <w:t>dapat</w:t>
      </w:r>
      <w:proofErr w:type="spellEnd"/>
      <w:r w:rsidR="007269B1" w:rsidRPr="007269B1">
        <w:t xml:space="preserve"> </w:t>
      </w:r>
      <w:proofErr w:type="spellStart"/>
      <w:r w:rsidR="007269B1" w:rsidRPr="007269B1">
        <w:t>lebih</w:t>
      </w:r>
      <w:proofErr w:type="spellEnd"/>
      <w:r w:rsidR="007269B1" w:rsidRPr="007269B1">
        <w:t xml:space="preserve"> </w:t>
      </w:r>
      <w:proofErr w:type="spellStart"/>
      <w:r w:rsidR="007269B1" w:rsidRPr="007269B1">
        <w:t>memahami</w:t>
      </w:r>
      <w:proofErr w:type="spellEnd"/>
      <w:r w:rsidR="007269B1" w:rsidRPr="007269B1">
        <w:t xml:space="preserve"> </w:t>
      </w:r>
      <w:proofErr w:type="spellStart"/>
      <w:r w:rsidR="007269B1" w:rsidRPr="007269B1">
        <w:t>secara</w:t>
      </w:r>
      <w:proofErr w:type="spellEnd"/>
      <w:r w:rsidR="007269B1" w:rsidRPr="007269B1">
        <w:t xml:space="preserve"> </w:t>
      </w:r>
      <w:proofErr w:type="spellStart"/>
      <w:r w:rsidR="007269B1" w:rsidRPr="007269B1">
        <w:t>lebih</w:t>
      </w:r>
      <w:proofErr w:type="spellEnd"/>
      <w:r w:rsidR="007269B1" w:rsidRPr="007269B1">
        <w:t xml:space="preserve"> </w:t>
      </w:r>
      <w:proofErr w:type="spellStart"/>
      <w:r w:rsidR="007269B1" w:rsidRPr="007269B1">
        <w:t>mendalam</w:t>
      </w:r>
      <w:proofErr w:type="spellEnd"/>
      <w:r w:rsidR="007269B1" w:rsidRPr="007269B1">
        <w:t xml:space="preserve"> </w:t>
      </w:r>
      <w:proofErr w:type="spellStart"/>
      <w:r w:rsidR="007269B1" w:rsidRPr="007269B1">
        <w:t>mengenai</w:t>
      </w:r>
      <w:proofErr w:type="spellEnd"/>
      <w:r w:rsidR="007269B1" w:rsidRPr="007269B1">
        <w:t xml:space="preserve"> </w:t>
      </w:r>
      <w:proofErr w:type="spellStart"/>
      <w:r w:rsidR="007269B1" w:rsidRPr="007269B1">
        <w:t>sistem</w:t>
      </w:r>
      <w:proofErr w:type="spellEnd"/>
      <w:r w:rsidR="007269B1" w:rsidRPr="007269B1">
        <w:t xml:space="preserve"> </w:t>
      </w:r>
      <w:proofErr w:type="spellStart"/>
      <w:r w:rsidR="007269B1" w:rsidRPr="007269B1">
        <w:t>bisnis</w:t>
      </w:r>
      <w:proofErr w:type="spellEnd"/>
      <w:r w:rsidR="007269B1" w:rsidRPr="007269B1">
        <w:t xml:space="preserve"> </w:t>
      </w:r>
      <w:proofErr w:type="spellStart"/>
      <w:r w:rsidR="007269B1">
        <w:t>waralaba</w:t>
      </w:r>
      <w:proofErr w:type="spellEnd"/>
      <w:r w:rsidR="007269B1" w:rsidRPr="007269B1">
        <w:t xml:space="preserve"> </w:t>
      </w:r>
      <w:proofErr w:type="spellStart"/>
      <w:r w:rsidR="006228D5">
        <w:t>dan</w:t>
      </w:r>
      <w:proofErr w:type="spellEnd"/>
      <w:r w:rsidR="007269B1">
        <w:t xml:space="preserve"> </w:t>
      </w:r>
      <w:proofErr w:type="spellStart"/>
      <w:r w:rsidR="007269B1">
        <w:t>akan</w:t>
      </w:r>
      <w:proofErr w:type="spellEnd"/>
      <w:r w:rsidR="007269B1" w:rsidRPr="007269B1">
        <w:t xml:space="preserve"> </w:t>
      </w:r>
      <w:proofErr w:type="spellStart"/>
      <w:r w:rsidR="007269B1" w:rsidRPr="007269B1">
        <w:t>mendorong</w:t>
      </w:r>
      <w:proofErr w:type="spellEnd"/>
      <w:r w:rsidR="007269B1" w:rsidRPr="007269B1">
        <w:t xml:space="preserve"> </w:t>
      </w:r>
      <w:proofErr w:type="spellStart"/>
      <w:r w:rsidR="007269B1" w:rsidRPr="007269B1">
        <w:t>semangat</w:t>
      </w:r>
      <w:proofErr w:type="spellEnd"/>
      <w:r w:rsidR="007269B1" w:rsidRPr="007269B1">
        <w:t xml:space="preserve"> </w:t>
      </w:r>
      <w:proofErr w:type="spellStart"/>
      <w:r w:rsidR="007269B1" w:rsidRPr="007269B1">
        <w:t>kewirausahaan</w:t>
      </w:r>
      <w:proofErr w:type="spellEnd"/>
      <w:r w:rsidR="007269B1" w:rsidRPr="007269B1">
        <w:t xml:space="preserve"> </w:t>
      </w:r>
      <w:proofErr w:type="spellStart"/>
      <w:r w:rsidR="007269B1" w:rsidRPr="007269B1">
        <w:t>pada</w:t>
      </w:r>
      <w:proofErr w:type="spellEnd"/>
      <w:r w:rsidR="007269B1" w:rsidRPr="007269B1">
        <w:t xml:space="preserve"> </w:t>
      </w:r>
      <w:proofErr w:type="spellStart"/>
      <w:r w:rsidR="007269B1" w:rsidRPr="007269B1">
        <w:t>mahasiswa</w:t>
      </w:r>
      <w:proofErr w:type="spellEnd"/>
      <w:r w:rsidR="007269B1" w:rsidRPr="007269B1">
        <w:t>.</w:t>
      </w:r>
    </w:p>
    <w:sectPr w:rsidR="00926EA0" w:rsidRPr="008246E5" w:rsidSect="00595DB7">
      <w:headerReference w:type="default" r:id="rId9"/>
      <w:footerReference w:type="default" r:id="rId10"/>
      <w:footerReference w:type="first" r:id="rId11"/>
      <w:pgSz w:w="11907" w:h="16840" w:code="9"/>
      <w:pgMar w:top="1985"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400" w:rsidRDefault="00E91400">
      <w:r>
        <w:separator/>
      </w:r>
    </w:p>
  </w:endnote>
  <w:endnote w:type="continuationSeparator" w:id="1">
    <w:p w:rsidR="00E91400" w:rsidRDefault="00E91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A7" w:rsidRDefault="00262EA7" w:rsidP="00262E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B7" w:rsidRDefault="00127766">
    <w:pPr>
      <w:pStyle w:val="Footer"/>
      <w:jc w:val="center"/>
    </w:pPr>
    <w:fldSimple w:instr=" PAGE   \* MERGEFORMAT ">
      <w:r w:rsidR="0027090B">
        <w:rPr>
          <w:noProof/>
        </w:rPr>
        <w:t>1</w:t>
      </w:r>
    </w:fldSimple>
  </w:p>
  <w:p w:rsidR="00595DB7" w:rsidRDefault="00595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400" w:rsidRDefault="00E91400">
      <w:r>
        <w:separator/>
      </w:r>
    </w:p>
  </w:footnote>
  <w:footnote w:type="continuationSeparator" w:id="1">
    <w:p w:rsidR="00E91400" w:rsidRDefault="00E91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DB7" w:rsidRDefault="00127766">
    <w:pPr>
      <w:pStyle w:val="Header"/>
      <w:jc w:val="right"/>
    </w:pPr>
    <w:fldSimple w:instr=" PAGE   \* MERGEFORMAT ">
      <w:r w:rsidR="0027090B">
        <w:rPr>
          <w:noProof/>
        </w:rPr>
        <w:t>2</w:t>
      </w:r>
    </w:fldSimple>
  </w:p>
  <w:p w:rsidR="00595DB7" w:rsidRDefault="00595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3A5"/>
    <w:multiLevelType w:val="hybridMultilevel"/>
    <w:tmpl w:val="88861ECE"/>
    <w:lvl w:ilvl="0" w:tplc="06262A38">
      <w:start w:val="1"/>
      <w:numFmt w:val="upperLetter"/>
      <w:lvlText w:val="%1."/>
      <w:lvlJc w:val="left"/>
      <w:pPr>
        <w:tabs>
          <w:tab w:val="num" w:pos="720"/>
        </w:tabs>
        <w:ind w:left="720" w:hanging="360"/>
      </w:pPr>
      <w:rPr>
        <w:rFonts w:cs="Times New Roman" w:hint="default"/>
      </w:rPr>
    </w:lvl>
    <w:lvl w:ilvl="1" w:tplc="2F5C5D0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78DC542F"/>
    <w:multiLevelType w:val="hybridMultilevel"/>
    <w:tmpl w:val="02C45D96"/>
    <w:lvl w:ilvl="0" w:tplc="2C727EF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51201"/>
  </w:hdrShapeDefaults>
  <w:footnotePr>
    <w:footnote w:id="0"/>
    <w:footnote w:id="1"/>
  </w:footnotePr>
  <w:endnotePr>
    <w:endnote w:id="0"/>
    <w:endnote w:id="1"/>
  </w:endnotePr>
  <w:compat/>
  <w:rsids>
    <w:rsidRoot w:val="00750022"/>
    <w:rsid w:val="00013DCE"/>
    <w:rsid w:val="0002402D"/>
    <w:rsid w:val="00027FA3"/>
    <w:rsid w:val="00050EF8"/>
    <w:rsid w:val="00052EA6"/>
    <w:rsid w:val="00063140"/>
    <w:rsid w:val="00071994"/>
    <w:rsid w:val="0007795A"/>
    <w:rsid w:val="00077CF1"/>
    <w:rsid w:val="00090F96"/>
    <w:rsid w:val="000939C6"/>
    <w:rsid w:val="00093AC2"/>
    <w:rsid w:val="000A4C4D"/>
    <w:rsid w:val="000B1A5C"/>
    <w:rsid w:val="000B2F16"/>
    <w:rsid w:val="000C7704"/>
    <w:rsid w:val="000D3315"/>
    <w:rsid w:val="000D7028"/>
    <w:rsid w:val="000E0418"/>
    <w:rsid w:val="000E5BB1"/>
    <w:rsid w:val="000E6403"/>
    <w:rsid w:val="000E7239"/>
    <w:rsid w:val="000F0062"/>
    <w:rsid w:val="000F3ECD"/>
    <w:rsid w:val="00104EA5"/>
    <w:rsid w:val="0011706F"/>
    <w:rsid w:val="00120B63"/>
    <w:rsid w:val="00127766"/>
    <w:rsid w:val="00141207"/>
    <w:rsid w:val="00143FF1"/>
    <w:rsid w:val="0014682A"/>
    <w:rsid w:val="0015244A"/>
    <w:rsid w:val="001859D9"/>
    <w:rsid w:val="001902C4"/>
    <w:rsid w:val="00196EAE"/>
    <w:rsid w:val="001A0019"/>
    <w:rsid w:val="001A1F34"/>
    <w:rsid w:val="001C58F2"/>
    <w:rsid w:val="001C723D"/>
    <w:rsid w:val="001D11BC"/>
    <w:rsid w:val="001D475B"/>
    <w:rsid w:val="001F0106"/>
    <w:rsid w:val="001F46E2"/>
    <w:rsid w:val="00200EBC"/>
    <w:rsid w:val="0021390A"/>
    <w:rsid w:val="00214789"/>
    <w:rsid w:val="00220B92"/>
    <w:rsid w:val="002225EF"/>
    <w:rsid w:val="002244E6"/>
    <w:rsid w:val="00230A48"/>
    <w:rsid w:val="00243B8E"/>
    <w:rsid w:val="002479B8"/>
    <w:rsid w:val="002627B8"/>
    <w:rsid w:val="00262EA7"/>
    <w:rsid w:val="00263DEB"/>
    <w:rsid w:val="00270669"/>
    <w:rsid w:val="0027090B"/>
    <w:rsid w:val="00271C8C"/>
    <w:rsid w:val="0027461B"/>
    <w:rsid w:val="00283538"/>
    <w:rsid w:val="002940E8"/>
    <w:rsid w:val="00295CEB"/>
    <w:rsid w:val="002A6F71"/>
    <w:rsid w:val="002B1865"/>
    <w:rsid w:val="002B625D"/>
    <w:rsid w:val="002B65F6"/>
    <w:rsid w:val="002D1EA0"/>
    <w:rsid w:val="002D2658"/>
    <w:rsid w:val="002D78DA"/>
    <w:rsid w:val="002E0659"/>
    <w:rsid w:val="002E2FAF"/>
    <w:rsid w:val="002F394A"/>
    <w:rsid w:val="00300C6C"/>
    <w:rsid w:val="0030368A"/>
    <w:rsid w:val="0031644A"/>
    <w:rsid w:val="00316609"/>
    <w:rsid w:val="003222E9"/>
    <w:rsid w:val="0034388C"/>
    <w:rsid w:val="00345795"/>
    <w:rsid w:val="003566E7"/>
    <w:rsid w:val="00374980"/>
    <w:rsid w:val="0037790F"/>
    <w:rsid w:val="003832DA"/>
    <w:rsid w:val="00385645"/>
    <w:rsid w:val="00385E1C"/>
    <w:rsid w:val="003916C8"/>
    <w:rsid w:val="003960F6"/>
    <w:rsid w:val="003A7867"/>
    <w:rsid w:val="003B1117"/>
    <w:rsid w:val="003F045C"/>
    <w:rsid w:val="003F17F2"/>
    <w:rsid w:val="003F1E9C"/>
    <w:rsid w:val="003F47CE"/>
    <w:rsid w:val="004001C4"/>
    <w:rsid w:val="0040203A"/>
    <w:rsid w:val="00403F2B"/>
    <w:rsid w:val="004327DE"/>
    <w:rsid w:val="0044413D"/>
    <w:rsid w:val="0045021D"/>
    <w:rsid w:val="00456351"/>
    <w:rsid w:val="00476141"/>
    <w:rsid w:val="0048094C"/>
    <w:rsid w:val="0048655C"/>
    <w:rsid w:val="004905C6"/>
    <w:rsid w:val="00496F1C"/>
    <w:rsid w:val="004B2853"/>
    <w:rsid w:val="004B30A4"/>
    <w:rsid w:val="004B3324"/>
    <w:rsid w:val="004C0A6B"/>
    <w:rsid w:val="004C24AB"/>
    <w:rsid w:val="004C4C91"/>
    <w:rsid w:val="004D2C20"/>
    <w:rsid w:val="004D4CDD"/>
    <w:rsid w:val="00500A5E"/>
    <w:rsid w:val="00502167"/>
    <w:rsid w:val="00504133"/>
    <w:rsid w:val="00511A2A"/>
    <w:rsid w:val="005132DC"/>
    <w:rsid w:val="00514F26"/>
    <w:rsid w:val="00515FBE"/>
    <w:rsid w:val="005175C9"/>
    <w:rsid w:val="00520C4A"/>
    <w:rsid w:val="00521749"/>
    <w:rsid w:val="005379F7"/>
    <w:rsid w:val="00544AC0"/>
    <w:rsid w:val="005459C6"/>
    <w:rsid w:val="00554F87"/>
    <w:rsid w:val="005731A5"/>
    <w:rsid w:val="00576B28"/>
    <w:rsid w:val="005844C9"/>
    <w:rsid w:val="00595DB7"/>
    <w:rsid w:val="005978FE"/>
    <w:rsid w:val="005A411E"/>
    <w:rsid w:val="005A62FF"/>
    <w:rsid w:val="005A6991"/>
    <w:rsid w:val="005B1B9F"/>
    <w:rsid w:val="005B47E6"/>
    <w:rsid w:val="005B63D0"/>
    <w:rsid w:val="005C272B"/>
    <w:rsid w:val="005C38A5"/>
    <w:rsid w:val="006138A0"/>
    <w:rsid w:val="006144F4"/>
    <w:rsid w:val="00620D11"/>
    <w:rsid w:val="006228D5"/>
    <w:rsid w:val="00622B6C"/>
    <w:rsid w:val="006401DF"/>
    <w:rsid w:val="00653721"/>
    <w:rsid w:val="00657C02"/>
    <w:rsid w:val="00674795"/>
    <w:rsid w:val="00686DB9"/>
    <w:rsid w:val="0069682F"/>
    <w:rsid w:val="006A5B27"/>
    <w:rsid w:val="006B18D9"/>
    <w:rsid w:val="006B39F4"/>
    <w:rsid w:val="006B7E8D"/>
    <w:rsid w:val="006C407F"/>
    <w:rsid w:val="006D44EA"/>
    <w:rsid w:val="006E2115"/>
    <w:rsid w:val="006F0541"/>
    <w:rsid w:val="006F1F54"/>
    <w:rsid w:val="006F7A00"/>
    <w:rsid w:val="007269B1"/>
    <w:rsid w:val="00750022"/>
    <w:rsid w:val="00757AB1"/>
    <w:rsid w:val="007746F9"/>
    <w:rsid w:val="00792AE0"/>
    <w:rsid w:val="007A494E"/>
    <w:rsid w:val="007D5113"/>
    <w:rsid w:val="007E6FD6"/>
    <w:rsid w:val="008011A0"/>
    <w:rsid w:val="00806C52"/>
    <w:rsid w:val="00813F6A"/>
    <w:rsid w:val="00820327"/>
    <w:rsid w:val="00821612"/>
    <w:rsid w:val="00821A18"/>
    <w:rsid w:val="008246E5"/>
    <w:rsid w:val="00832AFA"/>
    <w:rsid w:val="00846E65"/>
    <w:rsid w:val="0086642E"/>
    <w:rsid w:val="00876C86"/>
    <w:rsid w:val="00877DC4"/>
    <w:rsid w:val="00897314"/>
    <w:rsid w:val="008D66D1"/>
    <w:rsid w:val="008D68C6"/>
    <w:rsid w:val="008E2FB6"/>
    <w:rsid w:val="008F3636"/>
    <w:rsid w:val="00905FD9"/>
    <w:rsid w:val="00907E7D"/>
    <w:rsid w:val="00915B6B"/>
    <w:rsid w:val="00926E70"/>
    <w:rsid w:val="00926EA0"/>
    <w:rsid w:val="0093599A"/>
    <w:rsid w:val="00941275"/>
    <w:rsid w:val="00943E18"/>
    <w:rsid w:val="009503A3"/>
    <w:rsid w:val="00950CA6"/>
    <w:rsid w:val="00950D86"/>
    <w:rsid w:val="0096023E"/>
    <w:rsid w:val="00974B6B"/>
    <w:rsid w:val="009803FE"/>
    <w:rsid w:val="009929DD"/>
    <w:rsid w:val="009B4ECD"/>
    <w:rsid w:val="009B5DD1"/>
    <w:rsid w:val="009B7369"/>
    <w:rsid w:val="009C53DF"/>
    <w:rsid w:val="009C60B3"/>
    <w:rsid w:val="009C799D"/>
    <w:rsid w:val="009D1D41"/>
    <w:rsid w:val="009E4D93"/>
    <w:rsid w:val="009E6C25"/>
    <w:rsid w:val="00A06AA7"/>
    <w:rsid w:val="00A239AC"/>
    <w:rsid w:val="00A32EE8"/>
    <w:rsid w:val="00A352FE"/>
    <w:rsid w:val="00A82C11"/>
    <w:rsid w:val="00A86A80"/>
    <w:rsid w:val="00A90350"/>
    <w:rsid w:val="00A903BB"/>
    <w:rsid w:val="00A963AF"/>
    <w:rsid w:val="00A973D6"/>
    <w:rsid w:val="00AB190A"/>
    <w:rsid w:val="00AB2B89"/>
    <w:rsid w:val="00AC22A4"/>
    <w:rsid w:val="00AC6853"/>
    <w:rsid w:val="00AC7CCC"/>
    <w:rsid w:val="00AD2246"/>
    <w:rsid w:val="00AD6667"/>
    <w:rsid w:val="00AD6E4E"/>
    <w:rsid w:val="00AF22D3"/>
    <w:rsid w:val="00AF4083"/>
    <w:rsid w:val="00B10B2F"/>
    <w:rsid w:val="00B11741"/>
    <w:rsid w:val="00B4165B"/>
    <w:rsid w:val="00B53FC8"/>
    <w:rsid w:val="00B561BA"/>
    <w:rsid w:val="00B74098"/>
    <w:rsid w:val="00B74BEB"/>
    <w:rsid w:val="00B774EF"/>
    <w:rsid w:val="00B80948"/>
    <w:rsid w:val="00BA52E5"/>
    <w:rsid w:val="00BA5B2D"/>
    <w:rsid w:val="00BC50B6"/>
    <w:rsid w:val="00BD0BDA"/>
    <w:rsid w:val="00BD1CDC"/>
    <w:rsid w:val="00BD21C5"/>
    <w:rsid w:val="00BE0970"/>
    <w:rsid w:val="00BE1A27"/>
    <w:rsid w:val="00BE1C4A"/>
    <w:rsid w:val="00BE3F4E"/>
    <w:rsid w:val="00BE7ED4"/>
    <w:rsid w:val="00BF2A54"/>
    <w:rsid w:val="00C04515"/>
    <w:rsid w:val="00C20EC3"/>
    <w:rsid w:val="00C309B4"/>
    <w:rsid w:val="00C32902"/>
    <w:rsid w:val="00C34202"/>
    <w:rsid w:val="00C3785A"/>
    <w:rsid w:val="00C37F12"/>
    <w:rsid w:val="00C47CB2"/>
    <w:rsid w:val="00C50746"/>
    <w:rsid w:val="00C60A3D"/>
    <w:rsid w:val="00C62933"/>
    <w:rsid w:val="00C71586"/>
    <w:rsid w:val="00C81E63"/>
    <w:rsid w:val="00C82FAE"/>
    <w:rsid w:val="00C91CFC"/>
    <w:rsid w:val="00CA4C39"/>
    <w:rsid w:val="00CB24E1"/>
    <w:rsid w:val="00CC1013"/>
    <w:rsid w:val="00CC2557"/>
    <w:rsid w:val="00CC2939"/>
    <w:rsid w:val="00CC2EBB"/>
    <w:rsid w:val="00CC7FCC"/>
    <w:rsid w:val="00CD3221"/>
    <w:rsid w:val="00CE272E"/>
    <w:rsid w:val="00D03975"/>
    <w:rsid w:val="00D14AC7"/>
    <w:rsid w:val="00D22893"/>
    <w:rsid w:val="00D31172"/>
    <w:rsid w:val="00D4234A"/>
    <w:rsid w:val="00D54FD1"/>
    <w:rsid w:val="00D669F5"/>
    <w:rsid w:val="00D71B50"/>
    <w:rsid w:val="00D840B0"/>
    <w:rsid w:val="00D8658C"/>
    <w:rsid w:val="00D97949"/>
    <w:rsid w:val="00D97B36"/>
    <w:rsid w:val="00DA1C5A"/>
    <w:rsid w:val="00DA6F96"/>
    <w:rsid w:val="00DA79B1"/>
    <w:rsid w:val="00DB4C80"/>
    <w:rsid w:val="00E0155D"/>
    <w:rsid w:val="00E046FB"/>
    <w:rsid w:val="00E05CE9"/>
    <w:rsid w:val="00E13A03"/>
    <w:rsid w:val="00E152E1"/>
    <w:rsid w:val="00E2188F"/>
    <w:rsid w:val="00E25DD6"/>
    <w:rsid w:val="00E44B27"/>
    <w:rsid w:val="00E62404"/>
    <w:rsid w:val="00E67253"/>
    <w:rsid w:val="00E85059"/>
    <w:rsid w:val="00E91400"/>
    <w:rsid w:val="00E97848"/>
    <w:rsid w:val="00EA2ED9"/>
    <w:rsid w:val="00EC4824"/>
    <w:rsid w:val="00ED3714"/>
    <w:rsid w:val="00EE285E"/>
    <w:rsid w:val="00EE60FC"/>
    <w:rsid w:val="00EF1AE8"/>
    <w:rsid w:val="00F10985"/>
    <w:rsid w:val="00F12477"/>
    <w:rsid w:val="00F17731"/>
    <w:rsid w:val="00F225E9"/>
    <w:rsid w:val="00F27667"/>
    <w:rsid w:val="00F33E93"/>
    <w:rsid w:val="00F44494"/>
    <w:rsid w:val="00F454F9"/>
    <w:rsid w:val="00F54AF4"/>
    <w:rsid w:val="00F54F7B"/>
    <w:rsid w:val="00F6260B"/>
    <w:rsid w:val="00F628F8"/>
    <w:rsid w:val="00F73259"/>
    <w:rsid w:val="00F82431"/>
    <w:rsid w:val="00F903B4"/>
    <w:rsid w:val="00F90513"/>
    <w:rsid w:val="00F9543B"/>
    <w:rsid w:val="00F95AE9"/>
    <w:rsid w:val="00F9604D"/>
    <w:rsid w:val="00FA2C1B"/>
    <w:rsid w:val="00FA4FF1"/>
    <w:rsid w:val="00FC3FE4"/>
    <w:rsid w:val="00FD625F"/>
    <w:rsid w:val="00FE64F1"/>
    <w:rsid w:val="00FF2740"/>
    <w:rsid w:val="00FF4695"/>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nhideWhenUsed="0"/>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A0"/>
    <w:pPr>
      <w:spacing w:after="0" w:line="240" w:lineRule="auto"/>
    </w:pPr>
    <w:rPr>
      <w:sz w:val="24"/>
      <w:szCs w:val="24"/>
    </w:rPr>
  </w:style>
  <w:style w:type="paragraph" w:styleId="Heading1">
    <w:name w:val="heading 1"/>
    <w:basedOn w:val="Normal"/>
    <w:next w:val="Normal"/>
    <w:link w:val="Heading1Char"/>
    <w:uiPriority w:val="9"/>
    <w:qFormat/>
    <w:rsid w:val="004B3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gion391">
    <w:name w:val="textregion391"/>
    <w:basedOn w:val="DefaultParagraphFont"/>
    <w:uiPriority w:val="99"/>
    <w:rsid w:val="00926EA0"/>
    <w:rPr>
      <w:rFonts w:cs="Times New Roman"/>
      <w:color w:val="auto"/>
    </w:rPr>
  </w:style>
  <w:style w:type="character" w:styleId="Emphasis">
    <w:name w:val="Emphasis"/>
    <w:basedOn w:val="DefaultParagraphFont"/>
    <w:uiPriority w:val="99"/>
    <w:qFormat/>
    <w:rsid w:val="00926EA0"/>
    <w:rPr>
      <w:rFonts w:cs="Times New Roman"/>
      <w:i/>
      <w:iCs/>
    </w:rPr>
  </w:style>
  <w:style w:type="character" w:customStyle="1" w:styleId="text31">
    <w:name w:val="text31"/>
    <w:basedOn w:val="DefaultParagraphFont"/>
    <w:uiPriority w:val="99"/>
    <w:rsid w:val="00926EA0"/>
    <w:rPr>
      <w:rFonts w:ascii="Verdana" w:hAnsi="Verdana" w:cs="Verdana"/>
      <w:color w:val="000000"/>
      <w:sz w:val="15"/>
      <w:szCs w:val="15"/>
    </w:rPr>
  </w:style>
  <w:style w:type="character" w:customStyle="1" w:styleId="HTMLTypewriter2">
    <w:name w:val="HTML Typewriter2"/>
    <w:basedOn w:val="DefaultParagraphFont"/>
    <w:uiPriority w:val="99"/>
    <w:rsid w:val="00926EA0"/>
    <w:rPr>
      <w:rFonts w:ascii="Courier New" w:hAnsi="Courier New" w:cs="Courier New"/>
      <w:sz w:val="20"/>
      <w:szCs w:val="20"/>
    </w:rPr>
  </w:style>
  <w:style w:type="paragraph" w:styleId="Footer">
    <w:name w:val="footer"/>
    <w:basedOn w:val="Normal"/>
    <w:link w:val="FooterChar"/>
    <w:uiPriority w:val="99"/>
    <w:rsid w:val="00926EA0"/>
    <w:pPr>
      <w:tabs>
        <w:tab w:val="center" w:pos="4320"/>
        <w:tab w:val="right" w:pos="8640"/>
      </w:tabs>
    </w:pPr>
  </w:style>
  <w:style w:type="character" w:customStyle="1" w:styleId="FooterChar">
    <w:name w:val="Footer Char"/>
    <w:basedOn w:val="DefaultParagraphFont"/>
    <w:link w:val="Footer"/>
    <w:uiPriority w:val="99"/>
    <w:locked/>
    <w:rsid w:val="00620D11"/>
    <w:rPr>
      <w:rFonts w:cs="Times New Roman"/>
      <w:sz w:val="24"/>
      <w:szCs w:val="24"/>
    </w:rPr>
  </w:style>
  <w:style w:type="character" w:styleId="PageNumber">
    <w:name w:val="page number"/>
    <w:basedOn w:val="DefaultParagraphFont"/>
    <w:uiPriority w:val="99"/>
    <w:rsid w:val="00926EA0"/>
    <w:rPr>
      <w:rFonts w:cs="Times New Roman"/>
    </w:rPr>
  </w:style>
  <w:style w:type="paragraph" w:customStyle="1" w:styleId="Default">
    <w:name w:val="Default"/>
    <w:uiPriority w:val="99"/>
    <w:rsid w:val="00F27667"/>
    <w:pPr>
      <w:autoSpaceDE w:val="0"/>
      <w:autoSpaceDN w:val="0"/>
      <w:adjustRightInd w:val="0"/>
      <w:spacing w:after="0" w:line="240" w:lineRule="auto"/>
    </w:pPr>
    <w:rPr>
      <w:rFonts w:ascii="Arial Narrow" w:hAnsi="Arial Narrow" w:cs="Arial Narrow"/>
      <w:color w:val="000000"/>
      <w:sz w:val="24"/>
      <w:szCs w:val="24"/>
    </w:rPr>
  </w:style>
  <w:style w:type="paragraph" w:styleId="TOC6">
    <w:name w:val="toc 6"/>
    <w:basedOn w:val="Default"/>
    <w:next w:val="Default"/>
    <w:autoRedefine/>
    <w:uiPriority w:val="99"/>
    <w:semiHidden/>
    <w:rsid w:val="00F27667"/>
    <w:pPr>
      <w:spacing w:before="120"/>
    </w:pPr>
    <w:rPr>
      <w:color w:val="auto"/>
    </w:rPr>
  </w:style>
  <w:style w:type="character" w:styleId="Hyperlink">
    <w:name w:val="Hyperlink"/>
    <w:basedOn w:val="DefaultParagraphFont"/>
    <w:uiPriority w:val="99"/>
    <w:rsid w:val="006F1F54"/>
    <w:rPr>
      <w:rFonts w:cs="Times New Roman"/>
      <w:color w:val="0000FF"/>
      <w:u w:val="single"/>
    </w:rPr>
  </w:style>
  <w:style w:type="character" w:styleId="FollowedHyperlink">
    <w:name w:val="FollowedHyperlink"/>
    <w:basedOn w:val="DefaultParagraphFont"/>
    <w:uiPriority w:val="99"/>
    <w:rsid w:val="002244E6"/>
    <w:rPr>
      <w:rFonts w:cs="Times New Roman"/>
      <w:color w:val="800080"/>
      <w:u w:val="single"/>
    </w:rPr>
  </w:style>
  <w:style w:type="paragraph" w:styleId="Header">
    <w:name w:val="header"/>
    <w:basedOn w:val="Normal"/>
    <w:link w:val="HeaderChar"/>
    <w:uiPriority w:val="99"/>
    <w:unhideWhenUsed/>
    <w:rsid w:val="00CC2EBB"/>
    <w:pPr>
      <w:tabs>
        <w:tab w:val="center" w:pos="4680"/>
        <w:tab w:val="right" w:pos="9360"/>
      </w:tabs>
    </w:pPr>
  </w:style>
  <w:style w:type="character" w:customStyle="1" w:styleId="HeaderChar">
    <w:name w:val="Header Char"/>
    <w:basedOn w:val="DefaultParagraphFont"/>
    <w:link w:val="Header"/>
    <w:uiPriority w:val="99"/>
    <w:locked/>
    <w:rsid w:val="00CC2EBB"/>
    <w:rPr>
      <w:rFonts w:cs="Times New Roman"/>
      <w:sz w:val="24"/>
      <w:szCs w:val="24"/>
    </w:rPr>
  </w:style>
  <w:style w:type="paragraph" w:styleId="EndnoteText">
    <w:name w:val="endnote text"/>
    <w:basedOn w:val="Normal"/>
    <w:link w:val="EndnoteTextChar"/>
    <w:uiPriority w:val="99"/>
    <w:semiHidden/>
    <w:unhideWhenUsed/>
    <w:rsid w:val="004B30A4"/>
    <w:rPr>
      <w:sz w:val="20"/>
      <w:szCs w:val="20"/>
    </w:rPr>
  </w:style>
  <w:style w:type="character" w:customStyle="1" w:styleId="EndnoteTextChar">
    <w:name w:val="Endnote Text Char"/>
    <w:basedOn w:val="DefaultParagraphFont"/>
    <w:link w:val="EndnoteText"/>
    <w:uiPriority w:val="99"/>
    <w:semiHidden/>
    <w:rsid w:val="004B30A4"/>
    <w:rPr>
      <w:sz w:val="20"/>
      <w:szCs w:val="20"/>
    </w:rPr>
  </w:style>
  <w:style w:type="character" w:styleId="EndnoteReference">
    <w:name w:val="endnote reference"/>
    <w:basedOn w:val="DefaultParagraphFont"/>
    <w:uiPriority w:val="99"/>
    <w:semiHidden/>
    <w:unhideWhenUsed/>
    <w:rsid w:val="004B30A4"/>
    <w:rPr>
      <w:vertAlign w:val="superscript"/>
    </w:rPr>
  </w:style>
  <w:style w:type="character" w:customStyle="1" w:styleId="Heading1Char">
    <w:name w:val="Heading 1 Char"/>
    <w:basedOn w:val="DefaultParagraphFont"/>
    <w:link w:val="Heading1"/>
    <w:uiPriority w:val="9"/>
    <w:rsid w:val="004B30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Inform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EA2E6-5571-4565-838C-1002FBF3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14</Pages>
  <Words>2847</Words>
  <Characters>19621</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BAB I</vt:lpstr>
    </vt:vector>
  </TitlesOfParts>
  <Company>Alissya Corp INC</Company>
  <LinksUpToDate>false</LinksUpToDate>
  <CharactersWithSpaces>22424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subject/>
  <dc:creator>Don@mi</dc:creator>
  <cp:keywords/>
  <dc:description/>
  <cp:lastModifiedBy>Don juang</cp:lastModifiedBy>
  <cp:revision>46</cp:revision>
  <cp:lastPrinted>2009-05-06T02:23:00Z</cp:lastPrinted>
  <dcterms:created xsi:type="dcterms:W3CDTF">2009-04-27T06:35:00Z</dcterms:created>
  <dcterms:modified xsi:type="dcterms:W3CDTF">2009-07-27T01:02:00Z</dcterms:modified>
</cp:coreProperties>
</file>